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E5C" w:rsidRPr="00BF5E5C" w:rsidRDefault="00B0108F" w:rsidP="00D74087">
      <w:pPr>
        <w:spacing w:after="480" w:line="276"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Программа профессиональной пробы</w:t>
      </w:r>
      <w:r w:rsidR="00A3546D">
        <w:rPr>
          <w:rFonts w:ascii="Times New Roman" w:hAnsi="Times New Roman" w:cs="Times New Roman"/>
          <w:b/>
          <w:sz w:val="28"/>
          <w:szCs w:val="28"/>
        </w:rPr>
        <w:br/>
      </w:r>
      <w:r w:rsidR="00BF5E5C" w:rsidRPr="00BF5E5C">
        <w:rPr>
          <w:rFonts w:ascii="Times New Roman" w:hAnsi="Times New Roman" w:cs="Times New Roman"/>
          <w:b/>
          <w:sz w:val="28"/>
          <w:szCs w:val="28"/>
        </w:rPr>
        <w:t>«</w:t>
      </w:r>
      <w:r w:rsidR="00D05E24" w:rsidRPr="00BF5E5C">
        <w:rPr>
          <w:rFonts w:ascii="Times New Roman" w:hAnsi="Times New Roman" w:cs="Times New Roman"/>
          <w:b/>
          <w:sz w:val="28"/>
          <w:szCs w:val="28"/>
        </w:rPr>
        <w:t xml:space="preserve">ДИЗАЙНЕР ГРАФИКИ/ГРАФИЧЕСКИЙ ДИЗАЙНЕР </w:t>
      </w:r>
      <w:r w:rsidR="00BF5E5C" w:rsidRPr="00BF5E5C">
        <w:rPr>
          <w:rFonts w:ascii="Times New Roman" w:hAnsi="Times New Roman" w:cs="Times New Roman"/>
          <w:b/>
          <w:sz w:val="28"/>
          <w:szCs w:val="28"/>
        </w:rPr>
        <w:t>(ТОП-50)</w:t>
      </w:r>
      <w:r w:rsidR="00BF5E5C" w:rsidRPr="00BF5E5C">
        <w:rPr>
          <w:rFonts w:ascii="Times New Roman" w:hAnsi="Times New Roman" w:cs="Times New Roman"/>
          <w:b/>
          <w:sz w:val="28"/>
          <w:szCs w:val="28"/>
        </w:rPr>
        <w:t>»</w:t>
      </w:r>
      <w:r>
        <w:rPr>
          <w:rFonts w:ascii="Times New Roman" w:hAnsi="Times New Roman" w:cs="Times New Roman"/>
          <w:b/>
          <w:sz w:val="28"/>
          <w:szCs w:val="28"/>
        </w:rPr>
        <w:br/>
        <w:t>в рамках проекта по ранней профессиональной ориентации</w:t>
      </w:r>
      <w:r>
        <w:rPr>
          <w:rFonts w:ascii="Times New Roman" w:hAnsi="Times New Roman" w:cs="Times New Roman"/>
          <w:b/>
          <w:sz w:val="28"/>
          <w:szCs w:val="28"/>
        </w:rPr>
        <w:br/>
        <w:t>учащихся 8-9 классов общеобразовательных организаций</w:t>
      </w:r>
      <w:r>
        <w:rPr>
          <w:rFonts w:ascii="Times New Roman" w:hAnsi="Times New Roman" w:cs="Times New Roman"/>
          <w:b/>
          <w:sz w:val="28"/>
          <w:szCs w:val="28"/>
        </w:rPr>
        <w:br/>
        <w:t>«Билет в будущее»</w:t>
      </w:r>
    </w:p>
    <w:p w:rsidR="00BF5E5C" w:rsidRPr="00D74087" w:rsidRDefault="00BF5E5C" w:rsidP="00044446">
      <w:pPr>
        <w:spacing w:after="240" w:line="276" w:lineRule="auto"/>
        <w:ind w:firstLine="709"/>
        <w:jc w:val="both"/>
        <w:rPr>
          <w:rFonts w:ascii="Times New Roman" w:hAnsi="Times New Roman" w:cs="Times New Roman"/>
          <w:sz w:val="28"/>
          <w:szCs w:val="28"/>
          <w:u w:val="single"/>
        </w:rPr>
      </w:pPr>
      <w:r w:rsidRPr="00BF5E5C">
        <w:rPr>
          <w:rFonts w:ascii="Times New Roman" w:hAnsi="Times New Roman" w:cs="Times New Roman"/>
          <w:sz w:val="28"/>
          <w:szCs w:val="28"/>
        </w:rPr>
        <w:t xml:space="preserve">1. </w:t>
      </w:r>
      <w:r w:rsidRPr="00D74087">
        <w:rPr>
          <w:rFonts w:ascii="Times New Roman" w:hAnsi="Times New Roman" w:cs="Times New Roman"/>
          <w:sz w:val="28"/>
          <w:szCs w:val="28"/>
          <w:u w:val="single"/>
        </w:rPr>
        <w:t>Паспорт программы профессиональной пробы</w:t>
      </w:r>
    </w:p>
    <w:p w:rsidR="00BF5E5C" w:rsidRPr="00D74087" w:rsidRDefault="00BF5E5C" w:rsidP="00044446">
      <w:pPr>
        <w:spacing w:after="240" w:line="276" w:lineRule="auto"/>
        <w:ind w:firstLine="709"/>
        <w:jc w:val="center"/>
        <w:rPr>
          <w:rFonts w:ascii="Times New Roman" w:hAnsi="Times New Roman" w:cs="Times New Roman"/>
          <w:b/>
          <w:sz w:val="28"/>
          <w:szCs w:val="28"/>
        </w:rPr>
      </w:pPr>
      <w:r w:rsidRPr="00D74087">
        <w:rPr>
          <w:rFonts w:ascii="Times New Roman" w:hAnsi="Times New Roman" w:cs="Times New Roman"/>
          <w:b/>
          <w:sz w:val="28"/>
          <w:szCs w:val="28"/>
        </w:rPr>
        <w:t>Профессиональная среда: креативная</w:t>
      </w:r>
      <w:r w:rsidR="00044446">
        <w:rPr>
          <w:rFonts w:ascii="Times New Roman" w:hAnsi="Times New Roman" w:cs="Times New Roman"/>
          <w:b/>
          <w:sz w:val="28"/>
          <w:szCs w:val="28"/>
        </w:rPr>
        <w:br/>
      </w:r>
      <w:r w:rsidRPr="00D74087">
        <w:rPr>
          <w:rFonts w:ascii="Times New Roman" w:hAnsi="Times New Roman" w:cs="Times New Roman"/>
          <w:b/>
          <w:sz w:val="28"/>
          <w:szCs w:val="28"/>
        </w:rPr>
        <w:t>Наименование профессионального направления:</w:t>
      </w:r>
      <w:r w:rsidR="00D74087">
        <w:rPr>
          <w:rFonts w:ascii="Times New Roman" w:hAnsi="Times New Roman" w:cs="Times New Roman"/>
          <w:b/>
          <w:sz w:val="28"/>
          <w:szCs w:val="28"/>
        </w:rPr>
        <w:br/>
        <w:t>д</w:t>
      </w:r>
      <w:r w:rsidR="00D74087" w:rsidRPr="00D74087">
        <w:rPr>
          <w:rFonts w:ascii="Times New Roman" w:hAnsi="Times New Roman" w:cs="Times New Roman"/>
          <w:b/>
          <w:sz w:val="28"/>
          <w:szCs w:val="28"/>
        </w:rPr>
        <w:t>изайнер графики/графический дизайнер</w:t>
      </w:r>
    </w:p>
    <w:p w:rsidR="00BF5E5C" w:rsidRPr="00BF5E5C" w:rsidRDefault="00BF5E5C" w:rsidP="00D74087">
      <w:pPr>
        <w:spacing w:after="0" w:line="276" w:lineRule="auto"/>
        <w:ind w:firstLine="709"/>
        <w:jc w:val="both"/>
        <w:rPr>
          <w:rFonts w:ascii="Times New Roman" w:hAnsi="Times New Roman" w:cs="Times New Roman"/>
          <w:sz w:val="28"/>
          <w:szCs w:val="28"/>
        </w:rPr>
      </w:pPr>
      <w:r w:rsidRPr="00BF5E5C">
        <w:rPr>
          <w:rFonts w:ascii="Times New Roman" w:hAnsi="Times New Roman" w:cs="Times New Roman"/>
          <w:sz w:val="28"/>
          <w:szCs w:val="28"/>
        </w:rPr>
        <w:t xml:space="preserve">Автор программы: </w:t>
      </w:r>
      <w:r w:rsidR="00B86478" w:rsidRPr="002C40A4">
        <w:rPr>
          <w:rFonts w:ascii="Times New Roman" w:hAnsi="Times New Roman" w:cs="Times New Roman"/>
          <w:i/>
          <w:sz w:val="28"/>
          <w:szCs w:val="28"/>
        </w:rPr>
        <w:t>Ненова Любовь Павловна</w:t>
      </w:r>
      <w:r w:rsidRPr="002C40A4">
        <w:rPr>
          <w:rFonts w:ascii="Times New Roman" w:hAnsi="Times New Roman" w:cs="Times New Roman"/>
          <w:i/>
          <w:sz w:val="28"/>
          <w:szCs w:val="28"/>
        </w:rPr>
        <w:t>, преподаватель</w:t>
      </w:r>
      <w:r w:rsidRPr="00BF5E5C">
        <w:rPr>
          <w:rFonts w:ascii="Times New Roman" w:hAnsi="Times New Roman" w:cs="Times New Roman"/>
          <w:sz w:val="28"/>
          <w:szCs w:val="28"/>
        </w:rPr>
        <w:t>.</w:t>
      </w:r>
    </w:p>
    <w:p w:rsidR="00BF5E5C" w:rsidRPr="00BF5E5C" w:rsidRDefault="00BF5E5C" w:rsidP="00044446">
      <w:pPr>
        <w:spacing w:after="480" w:line="276" w:lineRule="auto"/>
        <w:ind w:firstLine="709"/>
        <w:rPr>
          <w:rFonts w:ascii="Times New Roman" w:hAnsi="Times New Roman" w:cs="Times New Roman"/>
          <w:sz w:val="28"/>
          <w:szCs w:val="28"/>
        </w:rPr>
      </w:pPr>
      <w:r w:rsidRPr="00BF5E5C">
        <w:rPr>
          <w:rFonts w:ascii="Times New Roman" w:hAnsi="Times New Roman" w:cs="Times New Roman"/>
          <w:sz w:val="28"/>
          <w:szCs w:val="28"/>
        </w:rPr>
        <w:t xml:space="preserve">Контакты автора: </w:t>
      </w:r>
      <w:r w:rsidR="00B86478" w:rsidRPr="002C40A4">
        <w:rPr>
          <w:rFonts w:ascii="Times New Roman" w:hAnsi="Times New Roman" w:cs="Times New Roman"/>
          <w:i/>
          <w:sz w:val="28"/>
          <w:szCs w:val="28"/>
        </w:rPr>
        <w:t>ХМАО-Югра,</w:t>
      </w:r>
      <w:r w:rsidRPr="002C40A4">
        <w:rPr>
          <w:rFonts w:ascii="Times New Roman" w:hAnsi="Times New Roman" w:cs="Times New Roman"/>
          <w:i/>
          <w:sz w:val="28"/>
          <w:szCs w:val="28"/>
        </w:rPr>
        <w:t xml:space="preserve"> г. </w:t>
      </w:r>
      <w:r w:rsidR="00B86478" w:rsidRPr="002C40A4">
        <w:rPr>
          <w:rFonts w:ascii="Times New Roman" w:hAnsi="Times New Roman" w:cs="Times New Roman"/>
          <w:i/>
          <w:sz w:val="28"/>
          <w:szCs w:val="28"/>
        </w:rPr>
        <w:t>Югорск</w:t>
      </w:r>
      <w:r w:rsidRPr="002C40A4">
        <w:rPr>
          <w:rFonts w:ascii="Times New Roman" w:hAnsi="Times New Roman" w:cs="Times New Roman"/>
          <w:i/>
          <w:sz w:val="28"/>
          <w:szCs w:val="28"/>
        </w:rPr>
        <w:t>, e-mail</w:t>
      </w:r>
      <w:r w:rsidR="00B86478" w:rsidRPr="002C40A4">
        <w:rPr>
          <w:rFonts w:ascii="Times New Roman" w:hAnsi="Times New Roman" w:cs="Times New Roman"/>
          <w:i/>
          <w:sz w:val="28"/>
          <w:szCs w:val="28"/>
        </w:rPr>
        <w:t xml:space="preserve">: </w:t>
      </w:r>
      <w:r w:rsidR="00B86478" w:rsidRPr="002C40A4">
        <w:rPr>
          <w:rFonts w:ascii="Times New Roman" w:hAnsi="Times New Roman" w:cs="Times New Roman"/>
          <w:i/>
          <w:sz w:val="28"/>
          <w:szCs w:val="28"/>
          <w:lang w:val="en-US"/>
        </w:rPr>
        <w:t>nenovalp</w:t>
      </w:r>
      <w:r w:rsidR="00B86478" w:rsidRPr="002C40A4">
        <w:rPr>
          <w:rFonts w:ascii="Times New Roman" w:hAnsi="Times New Roman" w:cs="Times New Roman"/>
          <w:i/>
          <w:sz w:val="28"/>
          <w:szCs w:val="28"/>
        </w:rPr>
        <w:t>@</w:t>
      </w:r>
      <w:r w:rsidR="00B86478" w:rsidRPr="002C40A4">
        <w:rPr>
          <w:rFonts w:ascii="Times New Roman" w:hAnsi="Times New Roman" w:cs="Times New Roman"/>
          <w:i/>
          <w:sz w:val="28"/>
          <w:szCs w:val="28"/>
          <w:lang w:val="en-US"/>
        </w:rPr>
        <w:t>yugorskpk</w:t>
      </w:r>
      <w:r w:rsidR="00B86478" w:rsidRPr="002C40A4">
        <w:rPr>
          <w:rFonts w:ascii="Times New Roman" w:hAnsi="Times New Roman" w:cs="Times New Roman"/>
          <w:i/>
          <w:sz w:val="28"/>
          <w:szCs w:val="28"/>
        </w:rPr>
        <w:t>.</w:t>
      </w:r>
      <w:r w:rsidR="00B86478" w:rsidRPr="002C40A4">
        <w:rPr>
          <w:rFonts w:ascii="Times New Roman" w:hAnsi="Times New Roman" w:cs="Times New Roman"/>
          <w:i/>
          <w:sz w:val="28"/>
          <w:szCs w:val="28"/>
          <w:lang w:val="en-US"/>
        </w:rPr>
        <w:t>ru</w:t>
      </w:r>
      <w:r w:rsidRPr="002C40A4">
        <w:rPr>
          <w:rFonts w:ascii="Times New Roman" w:hAnsi="Times New Roman" w:cs="Times New Roman"/>
          <w:i/>
          <w:sz w:val="28"/>
          <w:szCs w:val="28"/>
        </w:rPr>
        <w:t>, телефон</w:t>
      </w:r>
      <w:r w:rsidR="00B86478" w:rsidRPr="002C40A4">
        <w:rPr>
          <w:rFonts w:ascii="Times New Roman" w:hAnsi="Times New Roman" w:cs="Times New Roman"/>
          <w:i/>
          <w:sz w:val="28"/>
          <w:szCs w:val="28"/>
        </w:rPr>
        <w:t>: +7(929)244-84-67</w:t>
      </w:r>
      <w:r w:rsidRPr="002C40A4">
        <w:rPr>
          <w:rFonts w:ascii="Times New Roman" w:hAnsi="Times New Roman" w:cs="Times New Roman"/>
          <w:i/>
          <w:sz w:val="28"/>
          <w:szCs w:val="28"/>
        </w:rPr>
        <w:t>.</w:t>
      </w:r>
    </w:p>
    <w:tbl>
      <w:tblPr>
        <w:tblStyle w:val="a3"/>
        <w:tblW w:w="0" w:type="auto"/>
        <w:tblLook w:val="04A0" w:firstRow="1" w:lastRow="0" w:firstColumn="1" w:lastColumn="0" w:noHBand="0" w:noVBand="1"/>
      </w:tblPr>
      <w:tblGrid>
        <w:gridCol w:w="2106"/>
        <w:gridCol w:w="1473"/>
        <w:gridCol w:w="1366"/>
        <w:gridCol w:w="1703"/>
        <w:gridCol w:w="2838"/>
      </w:tblGrid>
      <w:tr w:rsidR="001D2BAE" w:rsidRPr="00505D32" w:rsidTr="001D2BAE">
        <w:tc>
          <w:tcPr>
            <w:tcW w:w="2110" w:type="dxa"/>
            <w:vAlign w:val="center"/>
          </w:tcPr>
          <w:p w:rsidR="00044446" w:rsidRPr="00505D32" w:rsidRDefault="00044446" w:rsidP="00505D32">
            <w:pPr>
              <w:jc w:val="center"/>
              <w:rPr>
                <w:rFonts w:ascii="Times New Roman" w:hAnsi="Times New Roman" w:cs="Times New Roman"/>
                <w:i/>
                <w:sz w:val="24"/>
                <w:szCs w:val="28"/>
              </w:rPr>
            </w:pPr>
            <w:r w:rsidRPr="00505D32">
              <w:rPr>
                <w:rFonts w:ascii="Times New Roman" w:hAnsi="Times New Roman" w:cs="Times New Roman"/>
                <w:i/>
                <w:sz w:val="24"/>
                <w:szCs w:val="28"/>
              </w:rPr>
              <w:t>Вид</w:t>
            </w:r>
          </w:p>
        </w:tc>
        <w:tc>
          <w:tcPr>
            <w:tcW w:w="1516" w:type="dxa"/>
            <w:vAlign w:val="center"/>
          </w:tcPr>
          <w:p w:rsidR="00044446" w:rsidRPr="00505D32" w:rsidRDefault="00044446" w:rsidP="00505D32">
            <w:pPr>
              <w:jc w:val="center"/>
              <w:rPr>
                <w:rFonts w:ascii="Times New Roman" w:hAnsi="Times New Roman" w:cs="Times New Roman"/>
                <w:i/>
                <w:sz w:val="24"/>
                <w:szCs w:val="28"/>
              </w:rPr>
            </w:pPr>
            <w:r w:rsidRPr="00505D32">
              <w:rPr>
                <w:rFonts w:ascii="Times New Roman" w:hAnsi="Times New Roman" w:cs="Times New Roman"/>
                <w:i/>
                <w:sz w:val="24"/>
                <w:szCs w:val="28"/>
              </w:rPr>
              <w:t>Формат</w:t>
            </w:r>
            <w:r w:rsidRPr="00505D32">
              <w:rPr>
                <w:rFonts w:ascii="Times New Roman" w:hAnsi="Times New Roman" w:cs="Times New Roman"/>
                <w:i/>
                <w:sz w:val="24"/>
                <w:szCs w:val="28"/>
              </w:rPr>
              <w:t xml:space="preserve"> </w:t>
            </w:r>
            <w:r w:rsidRPr="00505D32">
              <w:rPr>
                <w:rFonts w:ascii="Times New Roman" w:hAnsi="Times New Roman" w:cs="Times New Roman"/>
                <w:i/>
                <w:sz w:val="24"/>
                <w:szCs w:val="28"/>
              </w:rPr>
              <w:t>проведения</w:t>
            </w:r>
          </w:p>
        </w:tc>
        <w:tc>
          <w:tcPr>
            <w:tcW w:w="1366" w:type="dxa"/>
            <w:vAlign w:val="center"/>
          </w:tcPr>
          <w:p w:rsidR="00044446" w:rsidRPr="00505D32" w:rsidRDefault="00044446" w:rsidP="00505D32">
            <w:pPr>
              <w:jc w:val="center"/>
              <w:rPr>
                <w:rFonts w:ascii="Times New Roman" w:hAnsi="Times New Roman" w:cs="Times New Roman"/>
                <w:i/>
                <w:sz w:val="24"/>
                <w:szCs w:val="28"/>
              </w:rPr>
            </w:pPr>
            <w:r w:rsidRPr="00505D32">
              <w:rPr>
                <w:rFonts w:ascii="Times New Roman" w:hAnsi="Times New Roman" w:cs="Times New Roman"/>
                <w:i/>
                <w:sz w:val="24"/>
                <w:szCs w:val="28"/>
              </w:rPr>
              <w:t>Время</w:t>
            </w:r>
            <w:r w:rsidR="00505D32" w:rsidRPr="00505D32">
              <w:rPr>
                <w:rFonts w:ascii="Times New Roman" w:hAnsi="Times New Roman" w:cs="Times New Roman"/>
                <w:i/>
                <w:sz w:val="24"/>
                <w:szCs w:val="28"/>
              </w:rPr>
              <w:t xml:space="preserve"> </w:t>
            </w:r>
            <w:r w:rsidRPr="00505D32">
              <w:rPr>
                <w:rFonts w:ascii="Times New Roman" w:hAnsi="Times New Roman" w:cs="Times New Roman"/>
                <w:i/>
                <w:sz w:val="24"/>
                <w:szCs w:val="28"/>
              </w:rPr>
              <w:t>проведения</w:t>
            </w:r>
          </w:p>
        </w:tc>
        <w:tc>
          <w:tcPr>
            <w:tcW w:w="1807" w:type="dxa"/>
            <w:vAlign w:val="center"/>
          </w:tcPr>
          <w:p w:rsidR="00044446" w:rsidRPr="00505D32" w:rsidRDefault="00044446" w:rsidP="00505D32">
            <w:pPr>
              <w:jc w:val="center"/>
              <w:rPr>
                <w:rFonts w:ascii="Times New Roman" w:hAnsi="Times New Roman" w:cs="Times New Roman"/>
                <w:i/>
                <w:sz w:val="24"/>
                <w:szCs w:val="28"/>
              </w:rPr>
            </w:pPr>
            <w:r w:rsidRPr="00505D32">
              <w:rPr>
                <w:rFonts w:ascii="Times New Roman" w:hAnsi="Times New Roman" w:cs="Times New Roman"/>
                <w:i/>
                <w:sz w:val="24"/>
                <w:szCs w:val="28"/>
              </w:rPr>
              <w:t>Возрастная</w:t>
            </w:r>
            <w:r w:rsidR="00505D32" w:rsidRPr="00505D32">
              <w:rPr>
                <w:rFonts w:ascii="Times New Roman" w:hAnsi="Times New Roman" w:cs="Times New Roman"/>
                <w:i/>
                <w:sz w:val="24"/>
                <w:szCs w:val="28"/>
              </w:rPr>
              <w:t xml:space="preserve"> </w:t>
            </w:r>
            <w:r w:rsidRPr="00505D32">
              <w:rPr>
                <w:rFonts w:ascii="Times New Roman" w:hAnsi="Times New Roman" w:cs="Times New Roman"/>
                <w:i/>
                <w:sz w:val="24"/>
                <w:szCs w:val="28"/>
              </w:rPr>
              <w:t>категория</w:t>
            </w:r>
          </w:p>
        </w:tc>
        <w:tc>
          <w:tcPr>
            <w:tcW w:w="3254" w:type="dxa"/>
            <w:vAlign w:val="center"/>
          </w:tcPr>
          <w:p w:rsidR="00044446" w:rsidRPr="00505D32" w:rsidRDefault="00044446" w:rsidP="00505D32">
            <w:pPr>
              <w:jc w:val="center"/>
              <w:rPr>
                <w:rFonts w:ascii="Times New Roman" w:hAnsi="Times New Roman" w:cs="Times New Roman"/>
                <w:i/>
                <w:sz w:val="24"/>
                <w:szCs w:val="28"/>
              </w:rPr>
            </w:pPr>
            <w:r w:rsidRPr="00505D32">
              <w:rPr>
                <w:rFonts w:ascii="Times New Roman" w:hAnsi="Times New Roman" w:cs="Times New Roman"/>
                <w:i/>
                <w:sz w:val="24"/>
                <w:szCs w:val="28"/>
              </w:rPr>
              <w:t>Доступность для участников</w:t>
            </w:r>
            <w:r w:rsidR="00505D32" w:rsidRPr="00505D32">
              <w:rPr>
                <w:rFonts w:ascii="Times New Roman" w:hAnsi="Times New Roman" w:cs="Times New Roman"/>
                <w:i/>
                <w:sz w:val="24"/>
                <w:szCs w:val="28"/>
              </w:rPr>
              <w:t xml:space="preserve"> </w:t>
            </w:r>
            <w:r w:rsidRPr="00505D32">
              <w:rPr>
                <w:rFonts w:ascii="Times New Roman" w:hAnsi="Times New Roman" w:cs="Times New Roman"/>
                <w:i/>
                <w:sz w:val="24"/>
                <w:szCs w:val="28"/>
              </w:rPr>
              <w:t>с ОВЗ</w:t>
            </w:r>
          </w:p>
        </w:tc>
      </w:tr>
      <w:tr w:rsidR="001D2BAE" w:rsidRPr="00505D32" w:rsidTr="000C143C">
        <w:tc>
          <w:tcPr>
            <w:tcW w:w="2110" w:type="dxa"/>
            <w:vAlign w:val="center"/>
          </w:tcPr>
          <w:p w:rsidR="00044446" w:rsidRPr="00505D32" w:rsidRDefault="001D2BAE" w:rsidP="000C143C">
            <w:pPr>
              <w:jc w:val="center"/>
              <w:rPr>
                <w:rFonts w:ascii="Times New Roman" w:hAnsi="Times New Roman" w:cs="Times New Roman"/>
                <w:sz w:val="24"/>
                <w:szCs w:val="28"/>
              </w:rPr>
            </w:pPr>
            <w:r>
              <w:rPr>
                <w:rFonts w:ascii="Times New Roman" w:hAnsi="Times New Roman" w:cs="Times New Roman"/>
                <w:sz w:val="24"/>
                <w:szCs w:val="28"/>
              </w:rPr>
              <w:t>Ознакомительный</w:t>
            </w:r>
          </w:p>
        </w:tc>
        <w:tc>
          <w:tcPr>
            <w:tcW w:w="1516" w:type="dxa"/>
            <w:vAlign w:val="center"/>
          </w:tcPr>
          <w:p w:rsidR="00044446" w:rsidRPr="00505D32" w:rsidRDefault="00044446" w:rsidP="000C143C">
            <w:pPr>
              <w:jc w:val="center"/>
              <w:rPr>
                <w:rFonts w:ascii="Times New Roman" w:hAnsi="Times New Roman" w:cs="Times New Roman"/>
                <w:sz w:val="24"/>
                <w:szCs w:val="28"/>
              </w:rPr>
            </w:pPr>
            <w:r w:rsidRPr="00505D32">
              <w:rPr>
                <w:rFonts w:ascii="Times New Roman" w:hAnsi="Times New Roman" w:cs="Times New Roman"/>
                <w:sz w:val="24"/>
                <w:szCs w:val="28"/>
              </w:rPr>
              <w:t>Очный</w:t>
            </w:r>
          </w:p>
        </w:tc>
        <w:tc>
          <w:tcPr>
            <w:tcW w:w="1366" w:type="dxa"/>
            <w:vAlign w:val="center"/>
          </w:tcPr>
          <w:p w:rsidR="00044446" w:rsidRPr="00505D32" w:rsidRDefault="00044446" w:rsidP="000C143C">
            <w:pPr>
              <w:jc w:val="center"/>
              <w:rPr>
                <w:rFonts w:ascii="Times New Roman" w:hAnsi="Times New Roman" w:cs="Times New Roman"/>
                <w:sz w:val="24"/>
                <w:szCs w:val="28"/>
              </w:rPr>
            </w:pPr>
            <w:r w:rsidRPr="00505D32">
              <w:rPr>
                <w:rFonts w:ascii="Times New Roman" w:hAnsi="Times New Roman" w:cs="Times New Roman"/>
                <w:sz w:val="24"/>
                <w:szCs w:val="28"/>
              </w:rPr>
              <w:t>90 минут</w:t>
            </w:r>
          </w:p>
        </w:tc>
        <w:tc>
          <w:tcPr>
            <w:tcW w:w="1807" w:type="dxa"/>
            <w:vAlign w:val="center"/>
          </w:tcPr>
          <w:p w:rsidR="00044446" w:rsidRPr="00505D32" w:rsidRDefault="001D2BAE" w:rsidP="000C143C">
            <w:pPr>
              <w:jc w:val="center"/>
              <w:rPr>
                <w:rFonts w:ascii="Times New Roman" w:hAnsi="Times New Roman" w:cs="Times New Roman"/>
                <w:sz w:val="24"/>
                <w:szCs w:val="28"/>
              </w:rPr>
            </w:pPr>
            <w:r>
              <w:rPr>
                <w:rFonts w:ascii="Times New Roman" w:hAnsi="Times New Roman" w:cs="Times New Roman"/>
                <w:sz w:val="24"/>
                <w:szCs w:val="28"/>
              </w:rPr>
              <w:t>8</w:t>
            </w:r>
            <w:r w:rsidR="00044446" w:rsidRPr="00505D32">
              <w:rPr>
                <w:rFonts w:ascii="Times New Roman" w:hAnsi="Times New Roman" w:cs="Times New Roman"/>
                <w:sz w:val="24"/>
                <w:szCs w:val="28"/>
              </w:rPr>
              <w:t>-</w:t>
            </w:r>
            <w:r w:rsidR="00981446">
              <w:rPr>
                <w:rFonts w:ascii="Times New Roman" w:hAnsi="Times New Roman" w:cs="Times New Roman"/>
                <w:sz w:val="24"/>
                <w:szCs w:val="28"/>
              </w:rPr>
              <w:t>9</w:t>
            </w:r>
            <w:r w:rsidR="00044446" w:rsidRPr="00505D32">
              <w:rPr>
                <w:rFonts w:ascii="Times New Roman" w:hAnsi="Times New Roman" w:cs="Times New Roman"/>
                <w:sz w:val="24"/>
                <w:szCs w:val="28"/>
              </w:rPr>
              <w:t xml:space="preserve"> класс</w:t>
            </w:r>
          </w:p>
        </w:tc>
        <w:tc>
          <w:tcPr>
            <w:tcW w:w="3254" w:type="dxa"/>
            <w:vAlign w:val="center"/>
          </w:tcPr>
          <w:p w:rsidR="00044446" w:rsidRPr="00505D32" w:rsidRDefault="00505D32" w:rsidP="000C143C">
            <w:pPr>
              <w:jc w:val="center"/>
              <w:rPr>
                <w:rFonts w:ascii="Times New Roman" w:hAnsi="Times New Roman" w:cs="Times New Roman"/>
                <w:sz w:val="24"/>
                <w:szCs w:val="28"/>
              </w:rPr>
            </w:pPr>
            <w:r w:rsidRPr="00505D32">
              <w:rPr>
                <w:rFonts w:ascii="Times New Roman" w:hAnsi="Times New Roman" w:cs="Times New Roman"/>
                <w:sz w:val="24"/>
                <w:szCs w:val="28"/>
              </w:rPr>
              <w:t>Участие школьников с ОВЗ</w:t>
            </w:r>
            <w:r w:rsidR="001D2BAE">
              <w:rPr>
                <w:rFonts w:ascii="Times New Roman" w:hAnsi="Times New Roman" w:cs="Times New Roman"/>
                <w:sz w:val="24"/>
                <w:szCs w:val="28"/>
              </w:rPr>
              <w:br/>
            </w:r>
            <w:r w:rsidRPr="00505D32">
              <w:rPr>
                <w:rFonts w:ascii="Times New Roman" w:hAnsi="Times New Roman" w:cs="Times New Roman"/>
                <w:sz w:val="24"/>
                <w:szCs w:val="28"/>
              </w:rPr>
              <w:t>и</w:t>
            </w:r>
            <w:r w:rsidR="001D2BAE">
              <w:rPr>
                <w:rFonts w:ascii="Times New Roman" w:hAnsi="Times New Roman" w:cs="Times New Roman"/>
                <w:sz w:val="24"/>
                <w:szCs w:val="28"/>
              </w:rPr>
              <w:t xml:space="preserve"> </w:t>
            </w:r>
            <w:r w:rsidRPr="00505D32">
              <w:rPr>
                <w:rFonts w:ascii="Times New Roman" w:hAnsi="Times New Roman" w:cs="Times New Roman"/>
                <w:sz w:val="24"/>
                <w:szCs w:val="28"/>
              </w:rPr>
              <w:t>инвалидностью</w:t>
            </w:r>
            <w:r w:rsidR="001D2BAE">
              <w:rPr>
                <w:rFonts w:ascii="Times New Roman" w:hAnsi="Times New Roman" w:cs="Times New Roman"/>
                <w:sz w:val="24"/>
                <w:szCs w:val="28"/>
              </w:rPr>
              <w:br/>
            </w:r>
            <w:r w:rsidRPr="00505D32">
              <w:rPr>
                <w:rFonts w:ascii="Times New Roman" w:hAnsi="Times New Roman" w:cs="Times New Roman"/>
                <w:sz w:val="24"/>
                <w:szCs w:val="28"/>
              </w:rPr>
              <w:t>не</w:t>
            </w:r>
            <w:r w:rsidR="001D2BAE">
              <w:rPr>
                <w:rFonts w:ascii="Times New Roman" w:hAnsi="Times New Roman" w:cs="Times New Roman"/>
                <w:sz w:val="24"/>
                <w:szCs w:val="28"/>
              </w:rPr>
              <w:t xml:space="preserve"> </w:t>
            </w:r>
            <w:r w:rsidRPr="00505D32">
              <w:rPr>
                <w:rFonts w:ascii="Times New Roman" w:hAnsi="Times New Roman" w:cs="Times New Roman"/>
                <w:sz w:val="24"/>
                <w:szCs w:val="28"/>
              </w:rPr>
              <w:t>предполагается</w:t>
            </w:r>
          </w:p>
        </w:tc>
      </w:tr>
    </w:tbl>
    <w:p w:rsidR="00BF5E5C" w:rsidRPr="006510AE" w:rsidRDefault="00BF5E5C" w:rsidP="006510AE">
      <w:pPr>
        <w:spacing w:before="240" w:after="240" w:line="276" w:lineRule="auto"/>
        <w:ind w:firstLine="709"/>
        <w:jc w:val="both"/>
        <w:rPr>
          <w:rFonts w:ascii="Times New Roman" w:hAnsi="Times New Roman" w:cs="Times New Roman"/>
          <w:sz w:val="28"/>
          <w:szCs w:val="28"/>
          <w:u w:val="single"/>
        </w:rPr>
      </w:pPr>
      <w:r w:rsidRPr="006510AE">
        <w:rPr>
          <w:rFonts w:ascii="Times New Roman" w:hAnsi="Times New Roman" w:cs="Times New Roman"/>
          <w:sz w:val="28"/>
          <w:szCs w:val="28"/>
          <w:u w:val="single"/>
        </w:rPr>
        <w:t>2. Содержание программы</w:t>
      </w:r>
    </w:p>
    <w:p w:rsidR="00BF5E5C" w:rsidRPr="00A20FD0" w:rsidRDefault="00BF5E5C" w:rsidP="00A20FD0">
      <w:pPr>
        <w:spacing w:after="240" w:line="276" w:lineRule="auto"/>
        <w:ind w:firstLine="709"/>
        <w:jc w:val="both"/>
        <w:rPr>
          <w:rFonts w:ascii="Times New Roman" w:hAnsi="Times New Roman" w:cs="Times New Roman"/>
          <w:b/>
          <w:sz w:val="28"/>
          <w:szCs w:val="28"/>
        </w:rPr>
      </w:pPr>
      <w:r w:rsidRPr="00A20FD0">
        <w:rPr>
          <w:rFonts w:ascii="Times New Roman" w:hAnsi="Times New Roman" w:cs="Times New Roman"/>
          <w:b/>
          <w:sz w:val="28"/>
          <w:szCs w:val="28"/>
        </w:rPr>
        <w:t>Введение (10 мин)</w:t>
      </w:r>
    </w:p>
    <w:p w:rsidR="00AF58A0" w:rsidRPr="00AF58A0" w:rsidRDefault="00BF5E5C" w:rsidP="00AF58A0">
      <w:pPr>
        <w:spacing w:after="0" w:line="276" w:lineRule="auto"/>
        <w:ind w:firstLine="709"/>
        <w:jc w:val="both"/>
        <w:rPr>
          <w:rFonts w:ascii="Times New Roman" w:hAnsi="Times New Roman" w:cs="Times New Roman"/>
          <w:sz w:val="28"/>
          <w:szCs w:val="28"/>
        </w:rPr>
      </w:pPr>
      <w:r w:rsidRPr="00BF5E5C">
        <w:rPr>
          <w:rFonts w:ascii="Times New Roman" w:hAnsi="Times New Roman" w:cs="Times New Roman"/>
          <w:sz w:val="28"/>
          <w:szCs w:val="28"/>
        </w:rPr>
        <w:t xml:space="preserve">1. </w:t>
      </w:r>
      <w:r w:rsidRPr="00A3546D">
        <w:rPr>
          <w:rFonts w:ascii="Times New Roman" w:hAnsi="Times New Roman" w:cs="Times New Roman"/>
          <w:i/>
          <w:sz w:val="28"/>
          <w:szCs w:val="28"/>
        </w:rPr>
        <w:t>Краткое описание профессионального направления</w:t>
      </w:r>
      <w:r w:rsidRPr="00BF5E5C">
        <w:rPr>
          <w:rFonts w:ascii="Times New Roman" w:hAnsi="Times New Roman" w:cs="Times New Roman"/>
          <w:sz w:val="28"/>
          <w:szCs w:val="28"/>
        </w:rPr>
        <w:t>. Направление деятельности –</w:t>
      </w:r>
      <w:r w:rsidR="00AF58A0">
        <w:rPr>
          <w:rFonts w:ascii="Times New Roman" w:hAnsi="Times New Roman" w:cs="Times New Roman"/>
          <w:sz w:val="28"/>
          <w:szCs w:val="28"/>
        </w:rPr>
        <w:t xml:space="preserve"> г</w:t>
      </w:r>
      <w:r w:rsidR="00AF58A0" w:rsidRPr="00AF58A0">
        <w:rPr>
          <w:rFonts w:ascii="Times New Roman" w:hAnsi="Times New Roman" w:cs="Times New Roman"/>
          <w:sz w:val="28"/>
          <w:szCs w:val="28"/>
        </w:rPr>
        <w:t xml:space="preserve">рафический дизайнер проектирует дизайн-макеты, создает различные продукты графического дизайна и занимается подготовкой дизайн-макета к печати в типографии или к публикации, т.о. он осуществляет полный цикл действий по созданию продукта графического дизайна от его замысла (разработки дизайн-концепции) до выпуска и презентации (защиты) готового проекта. </w:t>
      </w:r>
    </w:p>
    <w:p w:rsidR="00AF58A0" w:rsidRPr="00AF58A0" w:rsidRDefault="00AF58A0" w:rsidP="00AF58A0">
      <w:pPr>
        <w:spacing w:after="0" w:line="276" w:lineRule="auto"/>
        <w:ind w:firstLine="709"/>
        <w:jc w:val="both"/>
        <w:rPr>
          <w:rFonts w:ascii="Times New Roman" w:hAnsi="Times New Roman" w:cs="Times New Roman"/>
          <w:sz w:val="28"/>
          <w:szCs w:val="28"/>
        </w:rPr>
      </w:pPr>
      <w:r w:rsidRPr="00AF58A0">
        <w:rPr>
          <w:rFonts w:ascii="Times New Roman" w:hAnsi="Times New Roman" w:cs="Times New Roman"/>
          <w:sz w:val="28"/>
          <w:szCs w:val="28"/>
        </w:rPr>
        <w:t>Графический дизайнер:</w:t>
      </w:r>
    </w:p>
    <w:p w:rsidR="00AF58A0" w:rsidRPr="00AF58A0" w:rsidRDefault="00AF58A0" w:rsidP="00AF58A0">
      <w:pPr>
        <w:pStyle w:val="a4"/>
        <w:numPr>
          <w:ilvl w:val="0"/>
          <w:numId w:val="1"/>
        </w:numPr>
        <w:tabs>
          <w:tab w:val="left" w:pos="1134"/>
        </w:tabs>
        <w:spacing w:after="0" w:line="276" w:lineRule="auto"/>
        <w:ind w:left="0" w:firstLine="709"/>
        <w:jc w:val="both"/>
        <w:rPr>
          <w:rFonts w:ascii="Times New Roman" w:hAnsi="Times New Roman" w:cs="Times New Roman"/>
          <w:sz w:val="28"/>
          <w:szCs w:val="28"/>
        </w:rPr>
      </w:pPr>
      <w:r w:rsidRPr="00AF58A0">
        <w:rPr>
          <w:rFonts w:ascii="Times New Roman" w:hAnsi="Times New Roman" w:cs="Times New Roman"/>
          <w:sz w:val="28"/>
          <w:szCs w:val="28"/>
        </w:rPr>
        <w:t xml:space="preserve">разрабатывает макеты книжной, журнальной, газетной и листовой рекламной продукции (визиток, листовок, флаеров, каталогов и т.п.); </w:t>
      </w:r>
    </w:p>
    <w:p w:rsidR="00AF58A0" w:rsidRPr="00AF58A0" w:rsidRDefault="00AF58A0" w:rsidP="00AF58A0">
      <w:pPr>
        <w:pStyle w:val="a4"/>
        <w:numPr>
          <w:ilvl w:val="0"/>
          <w:numId w:val="1"/>
        </w:numPr>
        <w:tabs>
          <w:tab w:val="left" w:pos="1134"/>
        </w:tabs>
        <w:spacing w:after="0" w:line="276" w:lineRule="auto"/>
        <w:ind w:left="0" w:firstLine="709"/>
        <w:jc w:val="both"/>
        <w:rPr>
          <w:rFonts w:ascii="Times New Roman" w:hAnsi="Times New Roman" w:cs="Times New Roman"/>
          <w:sz w:val="28"/>
          <w:szCs w:val="28"/>
        </w:rPr>
      </w:pPr>
      <w:r w:rsidRPr="00AF58A0">
        <w:rPr>
          <w:rFonts w:ascii="Times New Roman" w:hAnsi="Times New Roman" w:cs="Times New Roman"/>
          <w:sz w:val="28"/>
          <w:szCs w:val="28"/>
        </w:rPr>
        <w:t>создает дизайн-макеты элементов окружающей среды (рекламных щитов, вывесок, афиш, плакатов, указателей, знаков, схем, баннеров и т.п.);</w:t>
      </w:r>
    </w:p>
    <w:p w:rsidR="00AF58A0" w:rsidRPr="00AF58A0" w:rsidRDefault="00AF58A0" w:rsidP="00AF58A0">
      <w:pPr>
        <w:pStyle w:val="a4"/>
        <w:numPr>
          <w:ilvl w:val="0"/>
          <w:numId w:val="1"/>
        </w:numPr>
        <w:tabs>
          <w:tab w:val="left" w:pos="1134"/>
        </w:tabs>
        <w:spacing w:after="0" w:line="276" w:lineRule="auto"/>
        <w:ind w:left="0" w:firstLine="709"/>
        <w:jc w:val="both"/>
        <w:rPr>
          <w:rFonts w:ascii="Times New Roman" w:hAnsi="Times New Roman" w:cs="Times New Roman"/>
          <w:sz w:val="28"/>
          <w:szCs w:val="28"/>
        </w:rPr>
      </w:pPr>
      <w:r w:rsidRPr="00AF58A0">
        <w:rPr>
          <w:rFonts w:ascii="Times New Roman" w:hAnsi="Times New Roman" w:cs="Times New Roman"/>
          <w:sz w:val="28"/>
          <w:szCs w:val="28"/>
        </w:rPr>
        <w:t>обеспечивает оформление интерфейсов сайтов и мобильных приложений при помощи средств анимации, трехмерного моделирования и видеомонтажа;</w:t>
      </w:r>
    </w:p>
    <w:p w:rsidR="00AF58A0" w:rsidRPr="00AF58A0" w:rsidRDefault="00AF58A0" w:rsidP="00AF58A0">
      <w:pPr>
        <w:pStyle w:val="a4"/>
        <w:numPr>
          <w:ilvl w:val="0"/>
          <w:numId w:val="1"/>
        </w:numPr>
        <w:tabs>
          <w:tab w:val="left" w:pos="1134"/>
        </w:tabs>
        <w:spacing w:after="0" w:line="276" w:lineRule="auto"/>
        <w:ind w:left="0" w:firstLine="709"/>
        <w:jc w:val="both"/>
        <w:rPr>
          <w:rFonts w:ascii="Times New Roman" w:hAnsi="Times New Roman" w:cs="Times New Roman"/>
          <w:sz w:val="28"/>
          <w:szCs w:val="28"/>
        </w:rPr>
      </w:pPr>
      <w:r w:rsidRPr="00AF58A0">
        <w:rPr>
          <w:rFonts w:ascii="Times New Roman" w:hAnsi="Times New Roman" w:cs="Times New Roman"/>
          <w:sz w:val="28"/>
          <w:szCs w:val="28"/>
        </w:rPr>
        <w:lastRenderedPageBreak/>
        <w:t xml:space="preserve">создает дизайн-макеты (трехмерные эскизы) упаковки продуктовых и промышленных товаров, сувенирной продукции, осуществляет графическое оформление витрин. </w:t>
      </w:r>
    </w:p>
    <w:p w:rsidR="00AF58A0" w:rsidRDefault="00AF58A0" w:rsidP="00AF58A0">
      <w:pPr>
        <w:spacing w:after="0" w:line="276" w:lineRule="auto"/>
        <w:ind w:firstLine="709"/>
        <w:jc w:val="both"/>
        <w:rPr>
          <w:rFonts w:ascii="Times New Roman" w:hAnsi="Times New Roman" w:cs="Times New Roman"/>
          <w:sz w:val="28"/>
          <w:szCs w:val="28"/>
        </w:rPr>
      </w:pPr>
      <w:r w:rsidRPr="00AF58A0">
        <w:rPr>
          <w:rFonts w:ascii="Times New Roman" w:hAnsi="Times New Roman" w:cs="Times New Roman"/>
          <w:sz w:val="28"/>
          <w:szCs w:val="28"/>
        </w:rPr>
        <w:t>Оформление объектов окружающей среды осуществляется средствами художественной и компьютерной графики.</w:t>
      </w:r>
    </w:p>
    <w:p w:rsidR="00E40CE2" w:rsidRDefault="00BF5E5C" w:rsidP="00A20FD0">
      <w:pPr>
        <w:spacing w:before="240" w:after="0" w:line="276" w:lineRule="auto"/>
        <w:ind w:firstLine="709"/>
        <w:jc w:val="both"/>
        <w:rPr>
          <w:rFonts w:ascii="Times New Roman" w:hAnsi="Times New Roman" w:cs="Times New Roman"/>
          <w:sz w:val="28"/>
          <w:szCs w:val="28"/>
        </w:rPr>
      </w:pPr>
      <w:r w:rsidRPr="00BF5E5C">
        <w:rPr>
          <w:rFonts w:ascii="Times New Roman" w:hAnsi="Times New Roman" w:cs="Times New Roman"/>
          <w:sz w:val="28"/>
          <w:szCs w:val="28"/>
        </w:rPr>
        <w:t xml:space="preserve">2. </w:t>
      </w:r>
      <w:r w:rsidRPr="00AF58A0">
        <w:rPr>
          <w:rFonts w:ascii="Times New Roman" w:hAnsi="Times New Roman" w:cs="Times New Roman"/>
          <w:i/>
          <w:sz w:val="28"/>
          <w:szCs w:val="28"/>
        </w:rPr>
        <w:t>Место и перспективы профессионального направления в современной экономике</w:t>
      </w:r>
      <w:r w:rsidR="00AF58A0" w:rsidRPr="00AF58A0">
        <w:rPr>
          <w:rFonts w:ascii="Times New Roman" w:hAnsi="Times New Roman" w:cs="Times New Roman"/>
          <w:i/>
          <w:sz w:val="28"/>
          <w:szCs w:val="28"/>
        </w:rPr>
        <w:t xml:space="preserve"> </w:t>
      </w:r>
      <w:r w:rsidRPr="00AF58A0">
        <w:rPr>
          <w:rFonts w:ascii="Times New Roman" w:hAnsi="Times New Roman" w:cs="Times New Roman"/>
          <w:i/>
          <w:sz w:val="28"/>
          <w:szCs w:val="28"/>
        </w:rPr>
        <w:t>региона, страны, мира.</w:t>
      </w:r>
      <w:r w:rsidRPr="00BF5E5C">
        <w:rPr>
          <w:rFonts w:ascii="Times New Roman" w:hAnsi="Times New Roman" w:cs="Times New Roman"/>
          <w:sz w:val="28"/>
          <w:szCs w:val="28"/>
        </w:rPr>
        <w:t xml:space="preserve"> </w:t>
      </w:r>
      <w:r w:rsidR="00AE3189" w:rsidRPr="00A20FD0">
        <w:rPr>
          <w:rFonts w:ascii="Times New Roman" w:hAnsi="Times New Roman" w:cs="Times New Roman"/>
          <w:sz w:val="28"/>
          <w:szCs w:val="28"/>
        </w:rPr>
        <w:t>Сегодня графический дизайн — это широкая область применения художественных талантов в различных формах</w:t>
      </w:r>
      <w:r w:rsidR="00AE3189">
        <w:rPr>
          <w:rFonts w:ascii="Times New Roman" w:hAnsi="Times New Roman" w:cs="Times New Roman"/>
          <w:sz w:val="28"/>
          <w:szCs w:val="28"/>
        </w:rPr>
        <w:t xml:space="preserve">. </w:t>
      </w:r>
    </w:p>
    <w:p w:rsidR="00E40CE2" w:rsidRPr="00E40CE2" w:rsidRDefault="00E40CE2" w:rsidP="00E40CE2">
      <w:pPr>
        <w:spacing w:after="0" w:line="276" w:lineRule="auto"/>
        <w:ind w:firstLine="709"/>
        <w:jc w:val="both"/>
        <w:rPr>
          <w:rFonts w:ascii="Times New Roman" w:hAnsi="Times New Roman" w:cs="Times New Roman"/>
          <w:sz w:val="28"/>
          <w:szCs w:val="28"/>
        </w:rPr>
      </w:pPr>
      <w:r w:rsidRPr="00E40CE2">
        <w:rPr>
          <w:rFonts w:ascii="Times New Roman" w:hAnsi="Times New Roman" w:cs="Times New Roman"/>
          <w:sz w:val="28"/>
          <w:szCs w:val="28"/>
        </w:rPr>
        <w:t>В рамках этой сферы возможны разные варианты трудоустройства. К ним относятся внештатная работа, предпринимательство, работа в рекламной компании, проектном бюро, типографии или компании, в составе которой есть отдел дизайна. Возможна как широкая, так и узкая специализация.</w:t>
      </w:r>
    </w:p>
    <w:p w:rsidR="00A20FD0" w:rsidRDefault="00CC3722" w:rsidP="00E40CE2">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Обучающиеся</w:t>
      </w:r>
      <w:r w:rsidRPr="00F63554">
        <w:rPr>
          <w:rFonts w:ascii="Times New Roman" w:hAnsi="Times New Roman" w:cs="Times New Roman"/>
          <w:sz w:val="28"/>
          <w:szCs w:val="28"/>
        </w:rPr>
        <w:t xml:space="preserve"> получившие квалификацию графический дизайнер, могут работать графическими дизайнерами, дизайнерами печатной продукции, дизайнерами упаковки, художниками-дизайнерами, видеодизайнерами, графическими и мультимедийными дизайнерами, художественными редакторами, художниками компьютерной графики, художниками-оформителями на предприятиях и в организациях различных форм собственности</w:t>
      </w:r>
      <w:r>
        <w:rPr>
          <w:rFonts w:ascii="Times New Roman" w:hAnsi="Times New Roman" w:cs="Times New Roman"/>
          <w:sz w:val="28"/>
          <w:szCs w:val="28"/>
        </w:rPr>
        <w:t>.</w:t>
      </w:r>
      <w:r w:rsidRPr="00F63554">
        <w:rPr>
          <w:rFonts w:ascii="Times New Roman" w:hAnsi="Times New Roman" w:cs="Times New Roman"/>
          <w:sz w:val="28"/>
          <w:szCs w:val="28"/>
        </w:rPr>
        <w:t xml:space="preserve"> </w:t>
      </w:r>
    </w:p>
    <w:p w:rsidR="008333C2" w:rsidRPr="008333C2" w:rsidRDefault="00BF5E5C" w:rsidP="008333C2">
      <w:pPr>
        <w:spacing w:before="240" w:after="0" w:line="240" w:lineRule="auto"/>
        <w:ind w:firstLine="709"/>
        <w:jc w:val="both"/>
        <w:rPr>
          <w:rFonts w:ascii="Times New Roman" w:hAnsi="Times New Roman" w:cs="Times New Roman"/>
          <w:sz w:val="28"/>
          <w:szCs w:val="28"/>
        </w:rPr>
      </w:pPr>
      <w:r w:rsidRPr="00BF5E5C">
        <w:rPr>
          <w:rFonts w:ascii="Times New Roman" w:hAnsi="Times New Roman" w:cs="Times New Roman"/>
          <w:sz w:val="28"/>
          <w:szCs w:val="28"/>
        </w:rPr>
        <w:t xml:space="preserve">3. </w:t>
      </w:r>
      <w:r w:rsidRPr="00AF58A0">
        <w:rPr>
          <w:rFonts w:ascii="Times New Roman" w:hAnsi="Times New Roman" w:cs="Times New Roman"/>
          <w:i/>
          <w:sz w:val="28"/>
          <w:szCs w:val="28"/>
        </w:rPr>
        <w:t>Необходимые навыки и знания для овладения профессией</w:t>
      </w:r>
      <w:r w:rsidRPr="00BF5E5C">
        <w:rPr>
          <w:rFonts w:ascii="Times New Roman" w:hAnsi="Times New Roman" w:cs="Times New Roman"/>
          <w:sz w:val="28"/>
          <w:szCs w:val="28"/>
        </w:rPr>
        <w:t>. Профессионально</w:t>
      </w:r>
      <w:r w:rsidR="00CC3722">
        <w:rPr>
          <w:rFonts w:ascii="Times New Roman" w:hAnsi="Times New Roman" w:cs="Times New Roman"/>
          <w:sz w:val="28"/>
          <w:szCs w:val="28"/>
        </w:rPr>
        <w:t xml:space="preserve"> </w:t>
      </w:r>
      <w:r w:rsidRPr="00BF5E5C">
        <w:rPr>
          <w:rFonts w:ascii="Times New Roman" w:hAnsi="Times New Roman" w:cs="Times New Roman"/>
          <w:sz w:val="28"/>
          <w:szCs w:val="28"/>
        </w:rPr>
        <w:t xml:space="preserve">важные качества: </w:t>
      </w:r>
      <w:r w:rsidR="008333C2" w:rsidRPr="008333C2">
        <w:rPr>
          <w:rFonts w:ascii="Times New Roman" w:hAnsi="Times New Roman" w:cs="Times New Roman"/>
          <w:sz w:val="28"/>
          <w:szCs w:val="28"/>
        </w:rPr>
        <w:t>В связи с тем, что профессия графический дизайнер предполагает высокие интеллектуальные нагрузки и поток разнотипных задач, то, чтобы стать настоящим профессионалом, вам нужно обладать:</w:t>
      </w:r>
    </w:p>
    <w:p w:rsidR="008333C2" w:rsidRPr="008333C2" w:rsidRDefault="008333C2" w:rsidP="008333C2">
      <w:pPr>
        <w:pStyle w:val="a4"/>
        <w:numPr>
          <w:ilvl w:val="0"/>
          <w:numId w:val="2"/>
        </w:numPr>
        <w:spacing w:after="0" w:line="240" w:lineRule="auto"/>
        <w:jc w:val="both"/>
        <w:rPr>
          <w:rFonts w:ascii="Times New Roman" w:hAnsi="Times New Roman" w:cs="Times New Roman"/>
          <w:sz w:val="28"/>
          <w:szCs w:val="28"/>
        </w:rPr>
      </w:pPr>
      <w:r w:rsidRPr="008333C2">
        <w:rPr>
          <w:rFonts w:ascii="Times New Roman" w:hAnsi="Times New Roman" w:cs="Times New Roman"/>
          <w:sz w:val="28"/>
          <w:szCs w:val="28"/>
        </w:rPr>
        <w:t>развитым художественным вкусом;</w:t>
      </w:r>
    </w:p>
    <w:p w:rsidR="008333C2" w:rsidRPr="008333C2" w:rsidRDefault="008333C2" w:rsidP="008333C2">
      <w:pPr>
        <w:pStyle w:val="a4"/>
        <w:numPr>
          <w:ilvl w:val="0"/>
          <w:numId w:val="2"/>
        </w:numPr>
        <w:spacing w:after="0" w:line="240" w:lineRule="auto"/>
        <w:jc w:val="both"/>
        <w:rPr>
          <w:rFonts w:ascii="Times New Roman" w:hAnsi="Times New Roman" w:cs="Times New Roman"/>
          <w:sz w:val="28"/>
          <w:szCs w:val="28"/>
        </w:rPr>
      </w:pPr>
      <w:r w:rsidRPr="008333C2">
        <w:rPr>
          <w:rFonts w:ascii="Times New Roman" w:hAnsi="Times New Roman" w:cs="Times New Roman"/>
          <w:sz w:val="28"/>
          <w:szCs w:val="28"/>
        </w:rPr>
        <w:t>образным и объёмно-пространственным мышлением;</w:t>
      </w:r>
    </w:p>
    <w:p w:rsidR="008333C2" w:rsidRPr="008333C2" w:rsidRDefault="008333C2" w:rsidP="008333C2">
      <w:pPr>
        <w:pStyle w:val="a4"/>
        <w:numPr>
          <w:ilvl w:val="0"/>
          <w:numId w:val="2"/>
        </w:numPr>
        <w:spacing w:after="0" w:line="240" w:lineRule="auto"/>
        <w:jc w:val="both"/>
        <w:rPr>
          <w:rFonts w:ascii="Times New Roman" w:hAnsi="Times New Roman" w:cs="Times New Roman"/>
          <w:sz w:val="28"/>
          <w:szCs w:val="28"/>
        </w:rPr>
      </w:pPr>
      <w:r w:rsidRPr="008333C2">
        <w:rPr>
          <w:rFonts w:ascii="Times New Roman" w:hAnsi="Times New Roman" w:cs="Times New Roman"/>
          <w:sz w:val="28"/>
          <w:szCs w:val="28"/>
        </w:rPr>
        <w:t>креативностью;</w:t>
      </w:r>
    </w:p>
    <w:p w:rsidR="008333C2" w:rsidRPr="008333C2" w:rsidRDefault="008333C2" w:rsidP="008333C2">
      <w:pPr>
        <w:pStyle w:val="a4"/>
        <w:numPr>
          <w:ilvl w:val="0"/>
          <w:numId w:val="2"/>
        </w:numPr>
        <w:spacing w:after="0" w:line="240" w:lineRule="auto"/>
        <w:jc w:val="both"/>
        <w:rPr>
          <w:rFonts w:ascii="Times New Roman" w:hAnsi="Times New Roman" w:cs="Times New Roman"/>
          <w:sz w:val="28"/>
          <w:szCs w:val="28"/>
        </w:rPr>
      </w:pPr>
      <w:r w:rsidRPr="008333C2">
        <w:rPr>
          <w:rFonts w:ascii="Times New Roman" w:hAnsi="Times New Roman" w:cs="Times New Roman"/>
          <w:sz w:val="28"/>
          <w:szCs w:val="28"/>
        </w:rPr>
        <w:t>чувством стиля;</w:t>
      </w:r>
    </w:p>
    <w:p w:rsidR="008333C2" w:rsidRPr="008333C2" w:rsidRDefault="008333C2" w:rsidP="008333C2">
      <w:pPr>
        <w:pStyle w:val="a4"/>
        <w:numPr>
          <w:ilvl w:val="0"/>
          <w:numId w:val="2"/>
        </w:numPr>
        <w:spacing w:after="0" w:line="240" w:lineRule="auto"/>
        <w:jc w:val="both"/>
        <w:rPr>
          <w:rFonts w:ascii="Times New Roman" w:hAnsi="Times New Roman" w:cs="Times New Roman"/>
          <w:sz w:val="28"/>
          <w:szCs w:val="28"/>
        </w:rPr>
      </w:pPr>
      <w:r w:rsidRPr="008333C2">
        <w:rPr>
          <w:rFonts w:ascii="Times New Roman" w:hAnsi="Times New Roman" w:cs="Times New Roman"/>
          <w:sz w:val="28"/>
          <w:szCs w:val="28"/>
        </w:rPr>
        <w:t>хорошей зрительной памятью;</w:t>
      </w:r>
    </w:p>
    <w:p w:rsidR="008333C2" w:rsidRPr="008333C2" w:rsidRDefault="008333C2" w:rsidP="008333C2">
      <w:pPr>
        <w:pStyle w:val="a4"/>
        <w:numPr>
          <w:ilvl w:val="0"/>
          <w:numId w:val="2"/>
        </w:numPr>
        <w:spacing w:after="0" w:line="240" w:lineRule="auto"/>
        <w:jc w:val="both"/>
        <w:rPr>
          <w:rFonts w:ascii="Times New Roman" w:hAnsi="Times New Roman" w:cs="Times New Roman"/>
          <w:sz w:val="28"/>
          <w:szCs w:val="28"/>
        </w:rPr>
      </w:pPr>
      <w:r w:rsidRPr="008333C2">
        <w:rPr>
          <w:rFonts w:ascii="Times New Roman" w:hAnsi="Times New Roman" w:cs="Times New Roman"/>
          <w:sz w:val="28"/>
          <w:szCs w:val="28"/>
        </w:rPr>
        <w:t>организованностью;</w:t>
      </w:r>
    </w:p>
    <w:p w:rsidR="008333C2" w:rsidRPr="008333C2" w:rsidRDefault="008333C2" w:rsidP="008333C2">
      <w:pPr>
        <w:pStyle w:val="a4"/>
        <w:numPr>
          <w:ilvl w:val="0"/>
          <w:numId w:val="2"/>
        </w:numPr>
        <w:spacing w:after="0" w:line="240" w:lineRule="auto"/>
        <w:jc w:val="both"/>
        <w:rPr>
          <w:rFonts w:ascii="Times New Roman" w:hAnsi="Times New Roman" w:cs="Times New Roman"/>
          <w:sz w:val="28"/>
          <w:szCs w:val="28"/>
        </w:rPr>
      </w:pPr>
      <w:r w:rsidRPr="008333C2">
        <w:rPr>
          <w:rFonts w:ascii="Times New Roman" w:hAnsi="Times New Roman" w:cs="Times New Roman"/>
          <w:sz w:val="28"/>
          <w:szCs w:val="28"/>
        </w:rPr>
        <w:t>самокритичностью;</w:t>
      </w:r>
    </w:p>
    <w:p w:rsidR="008333C2" w:rsidRPr="008333C2" w:rsidRDefault="008333C2" w:rsidP="008333C2">
      <w:pPr>
        <w:pStyle w:val="a4"/>
        <w:numPr>
          <w:ilvl w:val="0"/>
          <w:numId w:val="2"/>
        </w:numPr>
        <w:spacing w:after="0" w:line="240" w:lineRule="auto"/>
        <w:jc w:val="both"/>
        <w:rPr>
          <w:rFonts w:ascii="Times New Roman" w:hAnsi="Times New Roman" w:cs="Times New Roman"/>
          <w:sz w:val="28"/>
          <w:szCs w:val="28"/>
        </w:rPr>
      </w:pPr>
      <w:r w:rsidRPr="008333C2">
        <w:rPr>
          <w:rFonts w:ascii="Times New Roman" w:hAnsi="Times New Roman" w:cs="Times New Roman"/>
          <w:sz w:val="28"/>
          <w:szCs w:val="28"/>
        </w:rPr>
        <w:t>стрессоустойчивостью</w:t>
      </w:r>
      <w:r>
        <w:rPr>
          <w:rFonts w:ascii="Times New Roman" w:hAnsi="Times New Roman" w:cs="Times New Roman"/>
          <w:sz w:val="28"/>
          <w:szCs w:val="28"/>
        </w:rPr>
        <w:t>;</w:t>
      </w:r>
    </w:p>
    <w:p w:rsidR="008333C2" w:rsidRPr="008333C2" w:rsidRDefault="008333C2" w:rsidP="008333C2">
      <w:pPr>
        <w:pStyle w:val="a4"/>
        <w:numPr>
          <w:ilvl w:val="0"/>
          <w:numId w:val="2"/>
        </w:numPr>
        <w:spacing w:after="0" w:line="240" w:lineRule="auto"/>
        <w:jc w:val="both"/>
        <w:rPr>
          <w:rFonts w:ascii="Times New Roman" w:hAnsi="Times New Roman" w:cs="Times New Roman"/>
          <w:sz w:val="28"/>
          <w:szCs w:val="28"/>
        </w:rPr>
      </w:pPr>
      <w:r w:rsidRPr="008333C2">
        <w:rPr>
          <w:rFonts w:ascii="Times New Roman" w:hAnsi="Times New Roman" w:cs="Times New Roman"/>
          <w:sz w:val="28"/>
          <w:szCs w:val="28"/>
        </w:rPr>
        <w:t xml:space="preserve">умение работать с пакетом </w:t>
      </w:r>
      <w:r>
        <w:rPr>
          <w:rFonts w:ascii="Times New Roman" w:hAnsi="Times New Roman" w:cs="Times New Roman"/>
          <w:sz w:val="28"/>
          <w:szCs w:val="28"/>
        </w:rPr>
        <w:t>графических программ.</w:t>
      </w:r>
    </w:p>
    <w:p w:rsidR="00A20FD0" w:rsidRPr="00A20FD0" w:rsidRDefault="00BF5E5C" w:rsidP="005A0487">
      <w:pPr>
        <w:spacing w:before="240" w:after="0" w:line="276" w:lineRule="auto"/>
        <w:ind w:firstLine="709"/>
        <w:jc w:val="both"/>
        <w:rPr>
          <w:rFonts w:ascii="Times New Roman" w:hAnsi="Times New Roman" w:cs="Times New Roman"/>
          <w:sz w:val="28"/>
          <w:szCs w:val="28"/>
        </w:rPr>
      </w:pPr>
      <w:r w:rsidRPr="00BF5E5C">
        <w:rPr>
          <w:rFonts w:ascii="Times New Roman" w:hAnsi="Times New Roman" w:cs="Times New Roman"/>
          <w:sz w:val="28"/>
          <w:szCs w:val="28"/>
        </w:rPr>
        <w:t xml:space="preserve">4. </w:t>
      </w:r>
      <w:r w:rsidRPr="00A20FD0">
        <w:rPr>
          <w:rFonts w:ascii="Times New Roman" w:hAnsi="Times New Roman" w:cs="Times New Roman"/>
          <w:i/>
          <w:sz w:val="28"/>
          <w:szCs w:val="28"/>
        </w:rPr>
        <w:t>1-2 интересных факта о профессиональном направлении.</w:t>
      </w:r>
      <w:r w:rsidRPr="00BF5E5C">
        <w:rPr>
          <w:rFonts w:ascii="Times New Roman" w:hAnsi="Times New Roman" w:cs="Times New Roman"/>
          <w:sz w:val="28"/>
          <w:szCs w:val="28"/>
        </w:rPr>
        <w:t xml:space="preserve"> </w:t>
      </w:r>
      <w:r w:rsidR="00A20FD0" w:rsidRPr="00A20FD0">
        <w:rPr>
          <w:rFonts w:ascii="Times New Roman" w:hAnsi="Times New Roman" w:cs="Times New Roman"/>
          <w:sz w:val="28"/>
          <w:szCs w:val="28"/>
        </w:rPr>
        <w:t>Существует несколько временных версий того, когда</w:t>
      </w:r>
      <w:r w:rsidR="005A0487">
        <w:rPr>
          <w:rFonts w:ascii="Times New Roman" w:hAnsi="Times New Roman" w:cs="Times New Roman"/>
          <w:sz w:val="28"/>
          <w:szCs w:val="28"/>
        </w:rPr>
        <w:t xml:space="preserve"> </w:t>
      </w:r>
      <w:r w:rsidR="00A20FD0" w:rsidRPr="00A20FD0">
        <w:rPr>
          <w:rFonts w:ascii="Times New Roman" w:hAnsi="Times New Roman" w:cs="Times New Roman"/>
          <w:sz w:val="28"/>
          <w:szCs w:val="28"/>
        </w:rPr>
        <w:t>зародился графический дизайн. По версии Philip Megg,</w:t>
      </w:r>
      <w:r w:rsidR="005A0487">
        <w:rPr>
          <w:rFonts w:ascii="Times New Roman" w:hAnsi="Times New Roman" w:cs="Times New Roman"/>
          <w:sz w:val="28"/>
          <w:szCs w:val="28"/>
        </w:rPr>
        <w:t xml:space="preserve"> </w:t>
      </w:r>
      <w:r w:rsidR="00A20FD0" w:rsidRPr="00A20FD0">
        <w:rPr>
          <w:rFonts w:ascii="Times New Roman" w:hAnsi="Times New Roman" w:cs="Times New Roman"/>
          <w:sz w:val="28"/>
          <w:szCs w:val="28"/>
        </w:rPr>
        <w:t>автора книги «История графического дизайна», всё</w:t>
      </w:r>
      <w:r w:rsidR="005A0487">
        <w:rPr>
          <w:rFonts w:ascii="Times New Roman" w:hAnsi="Times New Roman" w:cs="Times New Roman"/>
          <w:sz w:val="28"/>
          <w:szCs w:val="28"/>
        </w:rPr>
        <w:t xml:space="preserve"> </w:t>
      </w:r>
      <w:r w:rsidR="00A20FD0" w:rsidRPr="00A20FD0">
        <w:rPr>
          <w:rFonts w:ascii="Times New Roman" w:hAnsi="Times New Roman" w:cs="Times New Roman"/>
          <w:sz w:val="28"/>
          <w:szCs w:val="28"/>
        </w:rPr>
        <w:t>началось с пещер Ласко, когда древний человек изобразил</w:t>
      </w:r>
      <w:r w:rsidR="005A0487">
        <w:rPr>
          <w:rFonts w:ascii="Times New Roman" w:hAnsi="Times New Roman" w:cs="Times New Roman"/>
          <w:sz w:val="28"/>
          <w:szCs w:val="28"/>
        </w:rPr>
        <w:t xml:space="preserve"> </w:t>
      </w:r>
      <w:r w:rsidR="00A20FD0" w:rsidRPr="00A20FD0">
        <w:rPr>
          <w:rFonts w:ascii="Times New Roman" w:hAnsi="Times New Roman" w:cs="Times New Roman"/>
          <w:sz w:val="28"/>
          <w:szCs w:val="28"/>
        </w:rPr>
        <w:t>на камне сцену охоты.</w:t>
      </w:r>
    </w:p>
    <w:p w:rsidR="005A0487" w:rsidRDefault="00A20FD0" w:rsidP="00A20FD0">
      <w:pPr>
        <w:spacing w:after="0" w:line="276" w:lineRule="auto"/>
        <w:ind w:firstLine="709"/>
        <w:jc w:val="both"/>
        <w:rPr>
          <w:rFonts w:ascii="Times New Roman" w:hAnsi="Times New Roman" w:cs="Times New Roman"/>
          <w:sz w:val="28"/>
          <w:szCs w:val="28"/>
        </w:rPr>
      </w:pPr>
      <w:r w:rsidRPr="00A20FD0">
        <w:rPr>
          <w:rFonts w:ascii="Times New Roman" w:hAnsi="Times New Roman" w:cs="Times New Roman"/>
          <w:sz w:val="28"/>
          <w:szCs w:val="28"/>
        </w:rPr>
        <w:lastRenderedPageBreak/>
        <w:t>По другой версии, именно книгопечатание положило</w:t>
      </w:r>
      <w:r w:rsidR="005A0487">
        <w:rPr>
          <w:rFonts w:ascii="Times New Roman" w:hAnsi="Times New Roman" w:cs="Times New Roman"/>
          <w:sz w:val="28"/>
          <w:szCs w:val="28"/>
        </w:rPr>
        <w:t xml:space="preserve"> </w:t>
      </w:r>
      <w:r w:rsidRPr="00A20FD0">
        <w:rPr>
          <w:rFonts w:ascii="Times New Roman" w:hAnsi="Times New Roman" w:cs="Times New Roman"/>
          <w:sz w:val="28"/>
          <w:szCs w:val="28"/>
        </w:rPr>
        <w:t>начало графическому дизайну.</w:t>
      </w:r>
      <w:r w:rsidR="005A0487">
        <w:rPr>
          <w:rFonts w:ascii="Times New Roman" w:hAnsi="Times New Roman" w:cs="Times New Roman"/>
          <w:sz w:val="28"/>
          <w:szCs w:val="28"/>
        </w:rPr>
        <w:t xml:space="preserve"> </w:t>
      </w:r>
      <w:r w:rsidRPr="00A20FD0">
        <w:rPr>
          <w:rFonts w:ascii="Times New Roman" w:hAnsi="Times New Roman" w:cs="Times New Roman"/>
          <w:sz w:val="28"/>
          <w:szCs w:val="28"/>
        </w:rPr>
        <w:t>Третья версия, — самая популярная, связана с появлением</w:t>
      </w:r>
      <w:r w:rsidR="005A0487">
        <w:rPr>
          <w:rFonts w:ascii="Times New Roman" w:hAnsi="Times New Roman" w:cs="Times New Roman"/>
          <w:sz w:val="28"/>
          <w:szCs w:val="28"/>
        </w:rPr>
        <w:t xml:space="preserve"> </w:t>
      </w:r>
      <w:r w:rsidRPr="00A20FD0">
        <w:rPr>
          <w:rFonts w:ascii="Times New Roman" w:hAnsi="Times New Roman" w:cs="Times New Roman"/>
          <w:sz w:val="28"/>
          <w:szCs w:val="28"/>
        </w:rPr>
        <w:t>профессии графического дизайнера. В начале 20 века, в</w:t>
      </w:r>
      <w:r w:rsidR="005A0487">
        <w:rPr>
          <w:rFonts w:ascii="Times New Roman" w:hAnsi="Times New Roman" w:cs="Times New Roman"/>
          <w:sz w:val="28"/>
          <w:szCs w:val="28"/>
        </w:rPr>
        <w:t xml:space="preserve"> </w:t>
      </w:r>
      <w:r w:rsidRPr="00A20FD0">
        <w:rPr>
          <w:rFonts w:ascii="Times New Roman" w:hAnsi="Times New Roman" w:cs="Times New Roman"/>
          <w:sz w:val="28"/>
          <w:szCs w:val="28"/>
        </w:rPr>
        <w:t>момент зарождения промышленной революции созрела</w:t>
      </w:r>
      <w:r w:rsidR="005A0487">
        <w:rPr>
          <w:rFonts w:ascii="Times New Roman" w:hAnsi="Times New Roman" w:cs="Times New Roman"/>
          <w:sz w:val="28"/>
          <w:szCs w:val="28"/>
        </w:rPr>
        <w:t xml:space="preserve"> </w:t>
      </w:r>
      <w:r w:rsidRPr="00A20FD0">
        <w:rPr>
          <w:rFonts w:ascii="Times New Roman" w:hAnsi="Times New Roman" w:cs="Times New Roman"/>
          <w:sz w:val="28"/>
          <w:szCs w:val="28"/>
        </w:rPr>
        <w:t>потребность в услугах дизайнера. Именно в годы</w:t>
      </w:r>
      <w:r w:rsidR="005A0487">
        <w:rPr>
          <w:rFonts w:ascii="Times New Roman" w:hAnsi="Times New Roman" w:cs="Times New Roman"/>
          <w:sz w:val="28"/>
          <w:szCs w:val="28"/>
        </w:rPr>
        <w:t xml:space="preserve"> </w:t>
      </w:r>
      <w:r w:rsidRPr="00A20FD0">
        <w:rPr>
          <w:rFonts w:ascii="Times New Roman" w:hAnsi="Times New Roman" w:cs="Times New Roman"/>
          <w:sz w:val="28"/>
          <w:szCs w:val="28"/>
        </w:rPr>
        <w:t>рождения Coca-Cola в США возникла потребность в</w:t>
      </w:r>
      <w:r w:rsidR="005A0487">
        <w:rPr>
          <w:rFonts w:ascii="Times New Roman" w:hAnsi="Times New Roman" w:cs="Times New Roman"/>
          <w:sz w:val="28"/>
          <w:szCs w:val="28"/>
        </w:rPr>
        <w:t xml:space="preserve"> </w:t>
      </w:r>
      <w:r w:rsidRPr="00A20FD0">
        <w:rPr>
          <w:rFonts w:ascii="Times New Roman" w:hAnsi="Times New Roman" w:cs="Times New Roman"/>
          <w:sz w:val="28"/>
          <w:szCs w:val="28"/>
        </w:rPr>
        <w:t>графическом рекламе, дизайне и упаковке.</w:t>
      </w:r>
      <w:r w:rsidRPr="00A20FD0">
        <w:rPr>
          <w:rFonts w:ascii="Times New Roman" w:hAnsi="Times New Roman" w:cs="Times New Roman"/>
          <w:sz w:val="28"/>
          <w:szCs w:val="28"/>
        </w:rPr>
        <w:t xml:space="preserve"> </w:t>
      </w:r>
    </w:p>
    <w:p w:rsidR="00BF5E5C" w:rsidRPr="00BF5E5C" w:rsidRDefault="00BF5E5C" w:rsidP="00071697">
      <w:pPr>
        <w:spacing w:before="240" w:after="0" w:line="276" w:lineRule="auto"/>
        <w:ind w:firstLine="709"/>
        <w:jc w:val="both"/>
        <w:rPr>
          <w:rFonts w:ascii="Times New Roman" w:hAnsi="Times New Roman" w:cs="Times New Roman"/>
          <w:sz w:val="28"/>
          <w:szCs w:val="28"/>
        </w:rPr>
      </w:pPr>
      <w:r w:rsidRPr="00BF5E5C">
        <w:rPr>
          <w:rFonts w:ascii="Times New Roman" w:hAnsi="Times New Roman" w:cs="Times New Roman"/>
          <w:sz w:val="28"/>
          <w:szCs w:val="28"/>
        </w:rPr>
        <w:t xml:space="preserve">5. </w:t>
      </w:r>
      <w:r w:rsidRPr="00071697">
        <w:rPr>
          <w:rFonts w:ascii="Times New Roman" w:hAnsi="Times New Roman" w:cs="Times New Roman"/>
          <w:sz w:val="28"/>
          <w:szCs w:val="28"/>
        </w:rPr>
        <w:t>Связь</w:t>
      </w:r>
      <w:r w:rsidRPr="005A0487">
        <w:rPr>
          <w:rFonts w:ascii="Times New Roman" w:hAnsi="Times New Roman" w:cs="Times New Roman"/>
          <w:i/>
          <w:sz w:val="28"/>
          <w:szCs w:val="28"/>
        </w:rPr>
        <w:t xml:space="preserve"> профессиональной пробы с реальной деятельностью.</w:t>
      </w:r>
      <w:r w:rsidRPr="00BF5E5C">
        <w:rPr>
          <w:rFonts w:ascii="Times New Roman" w:hAnsi="Times New Roman" w:cs="Times New Roman"/>
          <w:sz w:val="28"/>
          <w:szCs w:val="28"/>
        </w:rPr>
        <w:t xml:space="preserve"> </w:t>
      </w:r>
      <w:r w:rsidR="00071697" w:rsidRPr="00071697">
        <w:rPr>
          <w:rFonts w:ascii="Times New Roman" w:hAnsi="Times New Roman" w:cs="Times New Roman"/>
          <w:sz w:val="28"/>
          <w:szCs w:val="28"/>
        </w:rPr>
        <w:t>В рамках</w:t>
      </w:r>
      <w:r w:rsidR="00071697">
        <w:rPr>
          <w:rFonts w:ascii="Times New Roman" w:hAnsi="Times New Roman" w:cs="Times New Roman"/>
          <w:sz w:val="28"/>
          <w:szCs w:val="28"/>
        </w:rPr>
        <w:t xml:space="preserve"> </w:t>
      </w:r>
      <w:r w:rsidR="00071697" w:rsidRPr="00071697">
        <w:rPr>
          <w:rFonts w:ascii="Times New Roman" w:hAnsi="Times New Roman" w:cs="Times New Roman"/>
          <w:sz w:val="28"/>
          <w:szCs w:val="28"/>
        </w:rPr>
        <w:t xml:space="preserve">профессиональной пробы обучающиеся смогут научиться азам работы в </w:t>
      </w:r>
      <w:r w:rsidR="00071697" w:rsidRPr="00071697">
        <w:rPr>
          <w:rFonts w:ascii="Times New Roman" w:hAnsi="Times New Roman" w:cs="Times New Roman"/>
          <w:sz w:val="28"/>
          <w:szCs w:val="28"/>
          <w:lang w:val="en-US"/>
        </w:rPr>
        <w:t>Adobe</w:t>
      </w:r>
      <w:r w:rsidR="00071697" w:rsidRPr="00071697">
        <w:rPr>
          <w:rFonts w:ascii="Times New Roman" w:hAnsi="Times New Roman" w:cs="Times New Roman"/>
          <w:sz w:val="28"/>
          <w:szCs w:val="28"/>
        </w:rPr>
        <w:t xml:space="preserve"> </w:t>
      </w:r>
      <w:r w:rsidR="00071697" w:rsidRPr="009919CD">
        <w:rPr>
          <w:rFonts w:ascii="Times New Roman" w:hAnsi="Times New Roman" w:cs="Times New Roman"/>
          <w:sz w:val="28"/>
          <w:szCs w:val="28"/>
          <w:lang w:val="en-US"/>
        </w:rPr>
        <w:t>Illustrator</w:t>
      </w:r>
      <w:r w:rsidR="00071697" w:rsidRPr="009919CD">
        <w:rPr>
          <w:rFonts w:ascii="Times New Roman" w:hAnsi="Times New Roman" w:cs="Times New Roman"/>
          <w:sz w:val="28"/>
          <w:szCs w:val="28"/>
        </w:rPr>
        <w:t>.</w:t>
      </w:r>
      <w:r w:rsidR="00071697" w:rsidRPr="00071697">
        <w:rPr>
          <w:rFonts w:ascii="Times New Roman" w:hAnsi="Times New Roman" w:cs="Times New Roman"/>
          <w:sz w:val="28"/>
          <w:szCs w:val="28"/>
        </w:rPr>
        <w:t xml:space="preserve"> На</w:t>
      </w:r>
      <w:r w:rsidR="00071697" w:rsidRPr="00071697">
        <w:rPr>
          <w:rFonts w:ascii="Times New Roman" w:hAnsi="Times New Roman" w:cs="Times New Roman"/>
          <w:sz w:val="28"/>
          <w:szCs w:val="28"/>
        </w:rPr>
        <w:t xml:space="preserve"> </w:t>
      </w:r>
      <w:r w:rsidR="00071697" w:rsidRPr="00071697">
        <w:rPr>
          <w:rFonts w:ascii="Times New Roman" w:hAnsi="Times New Roman" w:cs="Times New Roman"/>
          <w:sz w:val="28"/>
          <w:szCs w:val="28"/>
        </w:rPr>
        <w:t xml:space="preserve">сегодняшний день это один из востребованных </w:t>
      </w:r>
      <w:r w:rsidR="00071697">
        <w:rPr>
          <w:rFonts w:ascii="Times New Roman" w:hAnsi="Times New Roman" w:cs="Times New Roman"/>
          <w:sz w:val="28"/>
          <w:szCs w:val="28"/>
        </w:rPr>
        <w:t>программных продуктов</w:t>
      </w:r>
      <w:r w:rsidR="00071697" w:rsidRPr="00071697">
        <w:rPr>
          <w:rFonts w:ascii="Times New Roman" w:hAnsi="Times New Roman" w:cs="Times New Roman"/>
          <w:sz w:val="28"/>
          <w:szCs w:val="28"/>
        </w:rPr>
        <w:t xml:space="preserve"> по </w:t>
      </w:r>
      <w:r w:rsidR="00071697">
        <w:rPr>
          <w:rFonts w:ascii="Times New Roman" w:hAnsi="Times New Roman" w:cs="Times New Roman"/>
          <w:sz w:val="28"/>
          <w:szCs w:val="28"/>
        </w:rPr>
        <w:t>работе с графикой</w:t>
      </w:r>
      <w:r w:rsidR="00071697" w:rsidRPr="00071697">
        <w:rPr>
          <w:rFonts w:ascii="Times New Roman" w:hAnsi="Times New Roman" w:cs="Times New Roman"/>
          <w:sz w:val="28"/>
          <w:szCs w:val="28"/>
        </w:rPr>
        <w:t xml:space="preserve">. </w:t>
      </w:r>
      <w:r w:rsidRPr="009919CD">
        <w:rPr>
          <w:rFonts w:ascii="Times New Roman" w:hAnsi="Times New Roman" w:cs="Times New Roman"/>
          <w:sz w:val="28"/>
          <w:szCs w:val="28"/>
        </w:rPr>
        <w:t xml:space="preserve">Выполнение </w:t>
      </w:r>
      <w:r w:rsidR="006534C7">
        <w:rPr>
          <w:rFonts w:ascii="Times New Roman" w:hAnsi="Times New Roman" w:cs="Times New Roman"/>
          <w:sz w:val="28"/>
          <w:szCs w:val="28"/>
        </w:rPr>
        <w:t>практического задания</w:t>
      </w:r>
      <w:r w:rsidRPr="00BF5E5C">
        <w:rPr>
          <w:rFonts w:ascii="Times New Roman" w:hAnsi="Times New Roman" w:cs="Times New Roman"/>
          <w:sz w:val="28"/>
          <w:szCs w:val="28"/>
        </w:rPr>
        <w:t xml:space="preserve"> </w:t>
      </w:r>
      <w:r w:rsidR="004F5C94">
        <w:rPr>
          <w:rFonts w:ascii="Times New Roman" w:hAnsi="Times New Roman" w:cs="Times New Roman"/>
          <w:sz w:val="28"/>
          <w:szCs w:val="28"/>
        </w:rPr>
        <w:t>(</w:t>
      </w:r>
      <w:r w:rsidR="004F5C94" w:rsidRPr="00AF58A0">
        <w:rPr>
          <w:rFonts w:ascii="Times New Roman" w:hAnsi="Times New Roman" w:cs="Times New Roman"/>
          <w:sz w:val="28"/>
          <w:szCs w:val="28"/>
        </w:rPr>
        <w:t>созда</w:t>
      </w:r>
      <w:r w:rsidR="004F5C94">
        <w:rPr>
          <w:rFonts w:ascii="Times New Roman" w:hAnsi="Times New Roman" w:cs="Times New Roman"/>
          <w:sz w:val="28"/>
          <w:szCs w:val="28"/>
        </w:rPr>
        <w:t>ние</w:t>
      </w:r>
      <w:r w:rsidR="004F5C94" w:rsidRPr="00AF58A0">
        <w:rPr>
          <w:rFonts w:ascii="Times New Roman" w:hAnsi="Times New Roman" w:cs="Times New Roman"/>
          <w:sz w:val="28"/>
          <w:szCs w:val="28"/>
        </w:rPr>
        <w:t xml:space="preserve"> </w:t>
      </w:r>
      <w:r w:rsidR="005759AD">
        <w:rPr>
          <w:rFonts w:ascii="Times New Roman" w:hAnsi="Times New Roman" w:cs="Times New Roman"/>
          <w:sz w:val="28"/>
          <w:szCs w:val="28"/>
        </w:rPr>
        <w:t xml:space="preserve">векторного </w:t>
      </w:r>
      <w:r w:rsidR="009919CD">
        <w:rPr>
          <w:rFonts w:ascii="Times New Roman" w:hAnsi="Times New Roman" w:cs="Times New Roman"/>
          <w:sz w:val="28"/>
          <w:szCs w:val="28"/>
        </w:rPr>
        <w:t>рисунка</w:t>
      </w:r>
      <w:r w:rsidR="004F5C94">
        <w:rPr>
          <w:rFonts w:ascii="Times New Roman" w:hAnsi="Times New Roman" w:cs="Times New Roman"/>
          <w:sz w:val="28"/>
          <w:szCs w:val="28"/>
        </w:rPr>
        <w:t xml:space="preserve">) </w:t>
      </w:r>
      <w:r w:rsidRPr="00BF5E5C">
        <w:rPr>
          <w:rFonts w:ascii="Times New Roman" w:hAnsi="Times New Roman" w:cs="Times New Roman"/>
          <w:sz w:val="28"/>
          <w:szCs w:val="28"/>
        </w:rPr>
        <w:t>является важной и обязательной частью профессиональной деятельности,</w:t>
      </w:r>
      <w:r w:rsidR="00014859">
        <w:rPr>
          <w:rFonts w:ascii="Times New Roman" w:hAnsi="Times New Roman" w:cs="Times New Roman"/>
          <w:sz w:val="28"/>
          <w:szCs w:val="28"/>
        </w:rPr>
        <w:t xml:space="preserve"> </w:t>
      </w:r>
      <w:r w:rsidRPr="00BF5E5C">
        <w:rPr>
          <w:rFonts w:ascii="Times New Roman" w:hAnsi="Times New Roman" w:cs="Times New Roman"/>
          <w:sz w:val="28"/>
          <w:szCs w:val="28"/>
        </w:rPr>
        <w:t>поэтому проба и оценка достигнутого результата помогут школьнику определиться со</w:t>
      </w:r>
      <w:r w:rsidR="00014859">
        <w:rPr>
          <w:rFonts w:ascii="Times New Roman" w:hAnsi="Times New Roman" w:cs="Times New Roman"/>
          <w:sz w:val="28"/>
          <w:szCs w:val="28"/>
        </w:rPr>
        <w:t xml:space="preserve"> </w:t>
      </w:r>
      <w:r w:rsidRPr="00BF5E5C">
        <w:rPr>
          <w:rFonts w:ascii="Times New Roman" w:hAnsi="Times New Roman" w:cs="Times New Roman"/>
          <w:sz w:val="28"/>
          <w:szCs w:val="28"/>
        </w:rPr>
        <w:t>сферой интересов, имеющихся у него способностей и склонностей.</w:t>
      </w:r>
    </w:p>
    <w:p w:rsidR="00BF5E5C" w:rsidRPr="00BF5E5C" w:rsidRDefault="00BF5E5C" w:rsidP="00D74087">
      <w:pPr>
        <w:spacing w:after="0" w:line="276" w:lineRule="auto"/>
        <w:ind w:firstLine="709"/>
        <w:jc w:val="both"/>
        <w:rPr>
          <w:rFonts w:ascii="Times New Roman" w:hAnsi="Times New Roman" w:cs="Times New Roman"/>
          <w:sz w:val="28"/>
          <w:szCs w:val="28"/>
        </w:rPr>
      </w:pPr>
      <w:r w:rsidRPr="00BF5E5C">
        <w:rPr>
          <w:rFonts w:ascii="Times New Roman" w:hAnsi="Times New Roman" w:cs="Times New Roman"/>
          <w:sz w:val="28"/>
          <w:szCs w:val="28"/>
        </w:rPr>
        <w:t>Также профессиональная проба предполагает погружение в терминологию</w:t>
      </w:r>
      <w:r w:rsidR="00014859">
        <w:rPr>
          <w:rFonts w:ascii="Times New Roman" w:hAnsi="Times New Roman" w:cs="Times New Roman"/>
          <w:sz w:val="28"/>
          <w:szCs w:val="28"/>
        </w:rPr>
        <w:t xml:space="preserve"> </w:t>
      </w:r>
      <w:r w:rsidRPr="00BF5E5C">
        <w:rPr>
          <w:rFonts w:ascii="Times New Roman" w:hAnsi="Times New Roman" w:cs="Times New Roman"/>
          <w:sz w:val="28"/>
          <w:szCs w:val="28"/>
        </w:rPr>
        <w:t>професси</w:t>
      </w:r>
      <w:r w:rsidR="00071697">
        <w:rPr>
          <w:rFonts w:ascii="Times New Roman" w:hAnsi="Times New Roman" w:cs="Times New Roman"/>
          <w:sz w:val="28"/>
          <w:szCs w:val="28"/>
        </w:rPr>
        <w:t>и.</w:t>
      </w:r>
      <w:r w:rsidRPr="00BF5E5C">
        <w:rPr>
          <w:rFonts w:ascii="Times New Roman" w:hAnsi="Times New Roman" w:cs="Times New Roman"/>
          <w:sz w:val="28"/>
          <w:szCs w:val="28"/>
        </w:rPr>
        <w:t xml:space="preserve"> В ходе выполнения задания</w:t>
      </w:r>
      <w:r w:rsidR="00014859">
        <w:rPr>
          <w:rFonts w:ascii="Times New Roman" w:hAnsi="Times New Roman" w:cs="Times New Roman"/>
          <w:sz w:val="28"/>
          <w:szCs w:val="28"/>
        </w:rPr>
        <w:t xml:space="preserve"> </w:t>
      </w:r>
      <w:r w:rsidRPr="00BF5E5C">
        <w:rPr>
          <w:rFonts w:ascii="Times New Roman" w:hAnsi="Times New Roman" w:cs="Times New Roman"/>
          <w:sz w:val="28"/>
          <w:szCs w:val="28"/>
        </w:rPr>
        <w:t>школьник сможет оценить свои навыки, заинтересоваться возможностями их развития в</w:t>
      </w:r>
      <w:r w:rsidR="00014859">
        <w:rPr>
          <w:rFonts w:ascii="Times New Roman" w:hAnsi="Times New Roman" w:cs="Times New Roman"/>
          <w:sz w:val="28"/>
          <w:szCs w:val="28"/>
        </w:rPr>
        <w:t xml:space="preserve"> </w:t>
      </w:r>
      <w:r w:rsidRPr="00BF5E5C">
        <w:rPr>
          <w:rFonts w:ascii="Times New Roman" w:hAnsi="Times New Roman" w:cs="Times New Roman"/>
          <w:sz w:val="28"/>
          <w:szCs w:val="28"/>
        </w:rPr>
        <w:t>городе, регионе, получения профессионального образования в области дизайна.</w:t>
      </w:r>
    </w:p>
    <w:p w:rsidR="00BF5E5C" w:rsidRPr="00014859" w:rsidRDefault="00BF5E5C" w:rsidP="0083715F">
      <w:pPr>
        <w:spacing w:before="240" w:after="240" w:line="276" w:lineRule="auto"/>
        <w:ind w:firstLine="709"/>
        <w:jc w:val="both"/>
        <w:rPr>
          <w:rFonts w:ascii="Times New Roman" w:hAnsi="Times New Roman" w:cs="Times New Roman"/>
          <w:b/>
          <w:sz w:val="28"/>
          <w:szCs w:val="28"/>
        </w:rPr>
      </w:pPr>
      <w:r w:rsidRPr="00014859">
        <w:rPr>
          <w:rFonts w:ascii="Times New Roman" w:hAnsi="Times New Roman" w:cs="Times New Roman"/>
          <w:b/>
          <w:sz w:val="28"/>
          <w:szCs w:val="28"/>
        </w:rPr>
        <w:t>Постановка задачи (5 мин)</w:t>
      </w:r>
    </w:p>
    <w:p w:rsidR="00BF5E5C" w:rsidRPr="00B8259D" w:rsidRDefault="00BF5E5C" w:rsidP="00D74087">
      <w:pPr>
        <w:spacing w:after="0" w:line="276" w:lineRule="auto"/>
        <w:ind w:firstLine="709"/>
        <w:jc w:val="both"/>
        <w:rPr>
          <w:rFonts w:ascii="Times New Roman" w:hAnsi="Times New Roman" w:cs="Times New Roman"/>
          <w:i/>
          <w:sz w:val="28"/>
          <w:szCs w:val="28"/>
        </w:rPr>
      </w:pPr>
      <w:r w:rsidRPr="00BF5E5C">
        <w:rPr>
          <w:rFonts w:ascii="Times New Roman" w:hAnsi="Times New Roman" w:cs="Times New Roman"/>
          <w:sz w:val="28"/>
          <w:szCs w:val="28"/>
        </w:rPr>
        <w:t>1.</w:t>
      </w:r>
      <w:r w:rsidRPr="00B8259D">
        <w:rPr>
          <w:rFonts w:ascii="Times New Roman" w:hAnsi="Times New Roman" w:cs="Times New Roman"/>
          <w:i/>
          <w:sz w:val="28"/>
          <w:szCs w:val="28"/>
        </w:rPr>
        <w:t>Постановка цели и задачи в рамках пробы</w:t>
      </w:r>
    </w:p>
    <w:p w:rsidR="00BF5E5C" w:rsidRPr="00BF5E5C" w:rsidRDefault="00BF5E5C" w:rsidP="00D74087">
      <w:pPr>
        <w:spacing w:after="0" w:line="276" w:lineRule="auto"/>
        <w:ind w:firstLine="709"/>
        <w:jc w:val="both"/>
        <w:rPr>
          <w:rFonts w:ascii="Times New Roman" w:hAnsi="Times New Roman" w:cs="Times New Roman"/>
          <w:sz w:val="28"/>
          <w:szCs w:val="28"/>
        </w:rPr>
      </w:pPr>
      <w:r w:rsidRPr="00BF5E5C">
        <w:rPr>
          <w:rFonts w:ascii="Times New Roman" w:hAnsi="Times New Roman" w:cs="Times New Roman"/>
          <w:sz w:val="28"/>
          <w:szCs w:val="28"/>
        </w:rPr>
        <w:t>В процессе выполнения профессиональной пробы</w:t>
      </w:r>
      <w:r w:rsidR="00B8259D">
        <w:rPr>
          <w:rFonts w:ascii="Times New Roman" w:hAnsi="Times New Roman" w:cs="Times New Roman"/>
          <w:sz w:val="28"/>
          <w:szCs w:val="28"/>
        </w:rPr>
        <w:t>,</w:t>
      </w:r>
      <w:r w:rsidRPr="00BF5E5C">
        <w:rPr>
          <w:rFonts w:ascii="Times New Roman" w:hAnsi="Times New Roman" w:cs="Times New Roman"/>
          <w:sz w:val="28"/>
          <w:szCs w:val="28"/>
        </w:rPr>
        <w:t xml:space="preserve"> обучающиеся получают общее</w:t>
      </w:r>
      <w:r w:rsidR="00E65126">
        <w:rPr>
          <w:rFonts w:ascii="Times New Roman" w:hAnsi="Times New Roman" w:cs="Times New Roman"/>
          <w:sz w:val="28"/>
          <w:szCs w:val="28"/>
        </w:rPr>
        <w:t xml:space="preserve"> </w:t>
      </w:r>
      <w:r w:rsidRPr="00BF5E5C">
        <w:rPr>
          <w:rFonts w:ascii="Times New Roman" w:hAnsi="Times New Roman" w:cs="Times New Roman"/>
          <w:sz w:val="28"/>
          <w:szCs w:val="28"/>
        </w:rPr>
        <w:t>представление о профессии «</w:t>
      </w:r>
      <w:r w:rsidR="00B8259D">
        <w:rPr>
          <w:rFonts w:ascii="Times New Roman" w:hAnsi="Times New Roman" w:cs="Times New Roman"/>
          <w:sz w:val="28"/>
          <w:szCs w:val="28"/>
        </w:rPr>
        <w:t>Графический д</w:t>
      </w:r>
      <w:r w:rsidRPr="00BF5E5C">
        <w:rPr>
          <w:rFonts w:ascii="Times New Roman" w:hAnsi="Times New Roman" w:cs="Times New Roman"/>
          <w:sz w:val="28"/>
          <w:szCs w:val="28"/>
        </w:rPr>
        <w:t>изайнер»</w:t>
      </w:r>
      <w:r w:rsidR="00B8259D">
        <w:rPr>
          <w:rFonts w:ascii="Times New Roman" w:hAnsi="Times New Roman" w:cs="Times New Roman"/>
          <w:sz w:val="28"/>
          <w:szCs w:val="28"/>
        </w:rPr>
        <w:t>,</w:t>
      </w:r>
      <w:r w:rsidRPr="00BF5E5C">
        <w:rPr>
          <w:rFonts w:ascii="Times New Roman" w:hAnsi="Times New Roman" w:cs="Times New Roman"/>
          <w:sz w:val="28"/>
          <w:szCs w:val="28"/>
        </w:rPr>
        <w:t xml:space="preserve"> знакомятся с качествами личности,</w:t>
      </w:r>
      <w:r w:rsidR="00B8259D">
        <w:rPr>
          <w:rFonts w:ascii="Times New Roman" w:hAnsi="Times New Roman" w:cs="Times New Roman"/>
          <w:sz w:val="28"/>
          <w:szCs w:val="28"/>
        </w:rPr>
        <w:t xml:space="preserve"> </w:t>
      </w:r>
      <w:r w:rsidRPr="00BF5E5C">
        <w:rPr>
          <w:rFonts w:ascii="Times New Roman" w:hAnsi="Times New Roman" w:cs="Times New Roman"/>
          <w:sz w:val="28"/>
          <w:szCs w:val="28"/>
        </w:rPr>
        <w:t>необходимыми для работы в данной области, с трудностями профессиональной</w:t>
      </w:r>
      <w:r w:rsidR="00B8259D">
        <w:rPr>
          <w:rFonts w:ascii="Times New Roman" w:hAnsi="Times New Roman" w:cs="Times New Roman"/>
          <w:sz w:val="28"/>
          <w:szCs w:val="28"/>
        </w:rPr>
        <w:t xml:space="preserve"> </w:t>
      </w:r>
      <w:r w:rsidRPr="00BF5E5C">
        <w:rPr>
          <w:rFonts w:ascii="Times New Roman" w:hAnsi="Times New Roman" w:cs="Times New Roman"/>
          <w:sz w:val="28"/>
          <w:szCs w:val="28"/>
        </w:rPr>
        <w:t>деятельности и ее привлекательными сторонами; получают информацию о формах</w:t>
      </w:r>
      <w:r w:rsidR="00B8259D">
        <w:rPr>
          <w:rFonts w:ascii="Times New Roman" w:hAnsi="Times New Roman" w:cs="Times New Roman"/>
          <w:sz w:val="28"/>
          <w:szCs w:val="28"/>
        </w:rPr>
        <w:t xml:space="preserve"> </w:t>
      </w:r>
      <w:r w:rsidRPr="00BF5E5C">
        <w:rPr>
          <w:rFonts w:ascii="Times New Roman" w:hAnsi="Times New Roman" w:cs="Times New Roman"/>
          <w:sz w:val="28"/>
          <w:szCs w:val="28"/>
        </w:rPr>
        <w:t>профессионального обучения, о возможностях трудоустройства и профессионального</w:t>
      </w:r>
      <w:r w:rsidR="00B8259D">
        <w:rPr>
          <w:rFonts w:ascii="Times New Roman" w:hAnsi="Times New Roman" w:cs="Times New Roman"/>
          <w:sz w:val="28"/>
          <w:szCs w:val="28"/>
        </w:rPr>
        <w:t xml:space="preserve"> </w:t>
      </w:r>
      <w:r w:rsidRPr="00BF5E5C">
        <w:rPr>
          <w:rFonts w:ascii="Times New Roman" w:hAnsi="Times New Roman" w:cs="Times New Roman"/>
          <w:sz w:val="28"/>
          <w:szCs w:val="28"/>
        </w:rPr>
        <w:t>роста.</w:t>
      </w:r>
    </w:p>
    <w:p w:rsidR="00B8259D" w:rsidRDefault="00BF5E5C" w:rsidP="00B8259D">
      <w:pPr>
        <w:spacing w:after="0" w:line="276" w:lineRule="auto"/>
        <w:ind w:firstLine="709"/>
        <w:jc w:val="both"/>
        <w:rPr>
          <w:rFonts w:ascii="Times New Roman" w:hAnsi="Times New Roman" w:cs="Times New Roman"/>
          <w:sz w:val="28"/>
          <w:szCs w:val="28"/>
        </w:rPr>
      </w:pPr>
      <w:r w:rsidRPr="00BF5E5C">
        <w:rPr>
          <w:rFonts w:ascii="Times New Roman" w:hAnsi="Times New Roman" w:cs="Times New Roman"/>
          <w:sz w:val="28"/>
          <w:szCs w:val="28"/>
        </w:rPr>
        <w:t xml:space="preserve">В качестве задания предлагается </w:t>
      </w:r>
      <w:r w:rsidR="00B8259D" w:rsidRPr="00B8259D">
        <w:rPr>
          <w:rFonts w:ascii="Times New Roman" w:hAnsi="Times New Roman" w:cs="Times New Roman"/>
          <w:sz w:val="28"/>
          <w:szCs w:val="28"/>
        </w:rPr>
        <w:t xml:space="preserve">создать иллюстрацию, используя градиент. </w:t>
      </w:r>
      <w:r w:rsidR="00B8259D">
        <w:rPr>
          <w:rFonts w:ascii="Times New Roman" w:hAnsi="Times New Roman" w:cs="Times New Roman"/>
          <w:sz w:val="28"/>
          <w:szCs w:val="28"/>
        </w:rPr>
        <w:t xml:space="preserve">В ходе работы </w:t>
      </w:r>
      <w:r w:rsidR="00457AA0">
        <w:rPr>
          <w:rFonts w:ascii="Times New Roman" w:hAnsi="Times New Roman" w:cs="Times New Roman"/>
          <w:sz w:val="28"/>
          <w:szCs w:val="28"/>
        </w:rPr>
        <w:t>участники узнают</w:t>
      </w:r>
      <w:r w:rsidR="00B8259D" w:rsidRPr="00B8259D">
        <w:rPr>
          <w:rFonts w:ascii="Times New Roman" w:hAnsi="Times New Roman" w:cs="Times New Roman"/>
          <w:sz w:val="28"/>
          <w:szCs w:val="28"/>
        </w:rPr>
        <w:t>, как создать реалистичн</w:t>
      </w:r>
      <w:r w:rsidR="00C20ACC">
        <w:rPr>
          <w:rFonts w:ascii="Times New Roman" w:hAnsi="Times New Roman" w:cs="Times New Roman"/>
          <w:sz w:val="28"/>
          <w:szCs w:val="28"/>
        </w:rPr>
        <w:t>ый</w:t>
      </w:r>
      <w:r w:rsidR="00B8259D" w:rsidRPr="00B8259D">
        <w:rPr>
          <w:rFonts w:ascii="Times New Roman" w:hAnsi="Times New Roman" w:cs="Times New Roman"/>
          <w:sz w:val="28"/>
          <w:szCs w:val="28"/>
        </w:rPr>
        <w:t xml:space="preserve"> </w:t>
      </w:r>
      <w:r w:rsidR="00C20ACC">
        <w:rPr>
          <w:rFonts w:ascii="Times New Roman" w:hAnsi="Times New Roman" w:cs="Times New Roman"/>
          <w:sz w:val="28"/>
          <w:szCs w:val="28"/>
        </w:rPr>
        <w:t>объект</w:t>
      </w:r>
      <w:r w:rsidR="00B8259D" w:rsidRPr="00B8259D">
        <w:rPr>
          <w:rFonts w:ascii="Times New Roman" w:hAnsi="Times New Roman" w:cs="Times New Roman"/>
          <w:sz w:val="28"/>
          <w:szCs w:val="28"/>
        </w:rPr>
        <w:t>, которое также можно масштабировать.</w:t>
      </w:r>
    </w:p>
    <w:p w:rsidR="00BF5E5C" w:rsidRPr="00BF5E5C" w:rsidRDefault="00BF5E5C" w:rsidP="00AE2BDD">
      <w:pPr>
        <w:spacing w:before="240" w:after="0" w:line="276" w:lineRule="auto"/>
        <w:ind w:firstLine="709"/>
        <w:jc w:val="both"/>
        <w:rPr>
          <w:rFonts w:ascii="Times New Roman" w:hAnsi="Times New Roman" w:cs="Times New Roman"/>
          <w:sz w:val="28"/>
          <w:szCs w:val="28"/>
        </w:rPr>
      </w:pPr>
      <w:r w:rsidRPr="00BF5E5C">
        <w:rPr>
          <w:rFonts w:ascii="Times New Roman" w:hAnsi="Times New Roman" w:cs="Times New Roman"/>
          <w:sz w:val="28"/>
          <w:szCs w:val="28"/>
        </w:rPr>
        <w:t xml:space="preserve">2. </w:t>
      </w:r>
      <w:r w:rsidRPr="00B8259D">
        <w:rPr>
          <w:rFonts w:ascii="Times New Roman" w:hAnsi="Times New Roman" w:cs="Times New Roman"/>
          <w:i/>
          <w:sz w:val="28"/>
          <w:szCs w:val="28"/>
        </w:rPr>
        <w:t>Демонстрация итогового результата, продукта</w:t>
      </w:r>
    </w:p>
    <w:p w:rsidR="00BF5E5C" w:rsidRPr="00BF5E5C" w:rsidRDefault="00090343" w:rsidP="00D74087">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выполнении задания наставник следит за ходом работы, поясняет инструкцию при необходимости, отвечает на возникающие вопросы. </w:t>
      </w:r>
      <w:r w:rsidR="00BF5E5C" w:rsidRPr="00BF5E5C">
        <w:rPr>
          <w:rFonts w:ascii="Times New Roman" w:hAnsi="Times New Roman" w:cs="Times New Roman"/>
          <w:sz w:val="28"/>
          <w:szCs w:val="28"/>
        </w:rPr>
        <w:t>У</w:t>
      </w:r>
      <w:r w:rsidR="006D5227">
        <w:rPr>
          <w:rFonts w:ascii="Times New Roman" w:hAnsi="Times New Roman" w:cs="Times New Roman"/>
          <w:sz w:val="28"/>
          <w:szCs w:val="28"/>
        </w:rPr>
        <w:t>частники профессиональной пробы показывают</w:t>
      </w:r>
      <w:r w:rsidR="00BF5E5C" w:rsidRPr="00BF5E5C">
        <w:rPr>
          <w:rFonts w:ascii="Times New Roman" w:hAnsi="Times New Roman" w:cs="Times New Roman"/>
          <w:sz w:val="28"/>
          <w:szCs w:val="28"/>
        </w:rPr>
        <w:t xml:space="preserve"> готовые </w:t>
      </w:r>
      <w:r w:rsidR="006D5227">
        <w:rPr>
          <w:rFonts w:ascii="Times New Roman" w:hAnsi="Times New Roman" w:cs="Times New Roman"/>
          <w:sz w:val="28"/>
          <w:szCs w:val="28"/>
        </w:rPr>
        <w:t>работы</w:t>
      </w:r>
      <w:r w:rsidR="00BF5E5C" w:rsidRPr="00BF5E5C">
        <w:rPr>
          <w:rFonts w:ascii="Times New Roman" w:hAnsi="Times New Roman" w:cs="Times New Roman"/>
          <w:sz w:val="28"/>
          <w:szCs w:val="28"/>
        </w:rPr>
        <w:t xml:space="preserve"> в общей</w:t>
      </w:r>
      <w:r w:rsidR="003622E0">
        <w:rPr>
          <w:rFonts w:ascii="Times New Roman" w:hAnsi="Times New Roman" w:cs="Times New Roman"/>
          <w:sz w:val="28"/>
          <w:szCs w:val="28"/>
        </w:rPr>
        <w:t xml:space="preserve"> </w:t>
      </w:r>
      <w:r w:rsidR="00BF5E5C" w:rsidRPr="00BF5E5C">
        <w:rPr>
          <w:rFonts w:ascii="Times New Roman" w:hAnsi="Times New Roman" w:cs="Times New Roman"/>
          <w:sz w:val="28"/>
          <w:szCs w:val="28"/>
        </w:rPr>
        <w:t>экспозиции, обмениваются впечатлениями, получают комментарии руководителя</w:t>
      </w:r>
      <w:r w:rsidR="003622E0">
        <w:rPr>
          <w:rFonts w:ascii="Times New Roman" w:hAnsi="Times New Roman" w:cs="Times New Roman"/>
          <w:sz w:val="28"/>
          <w:szCs w:val="28"/>
        </w:rPr>
        <w:t xml:space="preserve"> </w:t>
      </w:r>
      <w:r w:rsidR="00BF5E5C" w:rsidRPr="00BF5E5C">
        <w:rPr>
          <w:rFonts w:ascii="Times New Roman" w:hAnsi="Times New Roman" w:cs="Times New Roman"/>
          <w:sz w:val="28"/>
          <w:szCs w:val="28"/>
        </w:rPr>
        <w:t>профессиональной пробы.</w:t>
      </w:r>
    </w:p>
    <w:p w:rsidR="00BF5E5C" w:rsidRPr="003622E0" w:rsidRDefault="00BF5E5C" w:rsidP="003622E0">
      <w:pPr>
        <w:spacing w:before="240" w:after="240" w:line="276" w:lineRule="auto"/>
        <w:ind w:firstLine="709"/>
        <w:jc w:val="both"/>
        <w:rPr>
          <w:rFonts w:ascii="Times New Roman" w:hAnsi="Times New Roman" w:cs="Times New Roman"/>
          <w:b/>
          <w:sz w:val="28"/>
          <w:szCs w:val="28"/>
        </w:rPr>
      </w:pPr>
      <w:r w:rsidRPr="003622E0">
        <w:rPr>
          <w:rFonts w:ascii="Times New Roman" w:hAnsi="Times New Roman" w:cs="Times New Roman"/>
          <w:b/>
          <w:sz w:val="28"/>
          <w:szCs w:val="28"/>
        </w:rPr>
        <w:lastRenderedPageBreak/>
        <w:t>Выполнение задания (55 мин)</w:t>
      </w:r>
    </w:p>
    <w:p w:rsidR="00C20ACC" w:rsidRDefault="00BF5E5C" w:rsidP="00C20ACC">
      <w:pPr>
        <w:spacing w:after="0" w:line="276" w:lineRule="auto"/>
        <w:ind w:firstLine="709"/>
        <w:jc w:val="both"/>
        <w:rPr>
          <w:rFonts w:ascii="Times New Roman" w:hAnsi="Times New Roman" w:cs="Times New Roman"/>
          <w:sz w:val="28"/>
          <w:szCs w:val="28"/>
          <w:lang w:val="en-US"/>
        </w:rPr>
      </w:pPr>
      <w:r w:rsidRPr="00BF5E5C">
        <w:rPr>
          <w:rFonts w:ascii="Times New Roman" w:hAnsi="Times New Roman" w:cs="Times New Roman"/>
          <w:sz w:val="28"/>
          <w:szCs w:val="28"/>
        </w:rPr>
        <w:t xml:space="preserve">1. </w:t>
      </w:r>
      <w:r w:rsidRPr="00C20ACC">
        <w:rPr>
          <w:rFonts w:ascii="Times New Roman" w:hAnsi="Times New Roman" w:cs="Times New Roman"/>
          <w:i/>
          <w:sz w:val="28"/>
          <w:szCs w:val="28"/>
        </w:rPr>
        <w:t>Подробная инструкция по выполнению задания</w:t>
      </w:r>
      <w:r w:rsidRPr="00BF5E5C">
        <w:rPr>
          <w:rFonts w:ascii="Times New Roman" w:hAnsi="Times New Roman" w:cs="Times New Roman"/>
          <w:sz w:val="28"/>
          <w:szCs w:val="28"/>
        </w:rPr>
        <w:t xml:space="preserve">. </w:t>
      </w:r>
      <w:r w:rsidR="00C20ACC">
        <w:rPr>
          <w:rFonts w:ascii="Times New Roman" w:hAnsi="Times New Roman" w:cs="Times New Roman"/>
          <w:sz w:val="28"/>
          <w:szCs w:val="28"/>
        </w:rPr>
        <w:t xml:space="preserve">Следуя инструкционной карте, участник создает векторный объект в программе </w:t>
      </w:r>
      <w:r w:rsidR="00C20ACC" w:rsidRPr="00071697">
        <w:rPr>
          <w:rFonts w:ascii="Times New Roman" w:hAnsi="Times New Roman" w:cs="Times New Roman"/>
          <w:sz w:val="28"/>
          <w:szCs w:val="28"/>
          <w:lang w:val="en-US"/>
        </w:rPr>
        <w:t>Adobe</w:t>
      </w:r>
      <w:r w:rsidR="00C20ACC" w:rsidRPr="00071697">
        <w:rPr>
          <w:rFonts w:ascii="Times New Roman" w:hAnsi="Times New Roman" w:cs="Times New Roman"/>
          <w:sz w:val="28"/>
          <w:szCs w:val="28"/>
        </w:rPr>
        <w:t xml:space="preserve"> </w:t>
      </w:r>
      <w:r w:rsidR="00C20ACC" w:rsidRPr="009919CD">
        <w:rPr>
          <w:rFonts w:ascii="Times New Roman" w:hAnsi="Times New Roman" w:cs="Times New Roman"/>
          <w:sz w:val="28"/>
          <w:szCs w:val="28"/>
          <w:lang w:val="en-US"/>
        </w:rPr>
        <w:t>Illustrator</w:t>
      </w:r>
    </w:p>
    <w:p w:rsidR="00BF5E5C" w:rsidRPr="00F151E1" w:rsidRDefault="00C20ACC" w:rsidP="00C20ACC">
      <w:pPr>
        <w:spacing w:before="240" w:line="276" w:lineRule="auto"/>
        <w:ind w:firstLine="709"/>
        <w:jc w:val="center"/>
        <w:rPr>
          <w:rFonts w:ascii="Times New Roman" w:hAnsi="Times New Roman" w:cs="Times New Roman"/>
          <w:b/>
          <w:sz w:val="28"/>
          <w:szCs w:val="28"/>
        </w:rPr>
      </w:pPr>
      <w:r w:rsidRPr="00F151E1">
        <w:rPr>
          <w:rFonts w:ascii="Times New Roman" w:hAnsi="Times New Roman" w:cs="Times New Roman"/>
          <w:b/>
          <w:sz w:val="28"/>
          <w:szCs w:val="28"/>
        </w:rPr>
        <w:t>ИНСТРУКЦИОННАЯ КАРТА</w:t>
      </w:r>
    </w:p>
    <w:p w:rsidR="006D7E30" w:rsidRDefault="00C20ACC" w:rsidP="006D7E30">
      <w:pPr>
        <w:spacing w:after="0" w:line="276" w:lineRule="auto"/>
        <w:ind w:firstLine="709"/>
        <w:jc w:val="center"/>
        <w:rPr>
          <w:rFonts w:ascii="Times New Roman" w:eastAsia="Times New Roman" w:hAnsi="Times New Roman" w:cs="Times New Roman"/>
          <w:b/>
          <w:bCs/>
          <w:color w:val="000000"/>
          <w:kern w:val="36"/>
          <w:sz w:val="28"/>
          <w:szCs w:val="28"/>
          <w:lang w:eastAsia="ru-RU"/>
        </w:rPr>
      </w:pPr>
      <w:r w:rsidRPr="00B045C3">
        <w:rPr>
          <w:rFonts w:ascii="Times New Roman" w:eastAsia="Times New Roman" w:hAnsi="Times New Roman" w:cs="Times New Roman"/>
          <w:b/>
          <w:bCs/>
          <w:color w:val="000000"/>
          <w:kern w:val="36"/>
          <w:sz w:val="28"/>
          <w:szCs w:val="28"/>
          <w:lang w:eastAsia="ru-RU"/>
        </w:rPr>
        <w:t>Рисуем горящую спичку в Illustrator</w:t>
      </w:r>
      <w:r w:rsidR="006D7E30">
        <w:rPr>
          <w:rFonts w:ascii="Times New Roman" w:eastAsia="Times New Roman" w:hAnsi="Times New Roman" w:cs="Times New Roman"/>
          <w:b/>
          <w:bCs/>
          <w:color w:val="000000"/>
          <w:kern w:val="36"/>
          <w:sz w:val="28"/>
          <w:szCs w:val="28"/>
          <w:lang w:eastAsia="ru-RU"/>
        </w:rPr>
        <w:t xml:space="preserve"> </w:t>
      </w:r>
    </w:p>
    <w:p w:rsidR="006D7E30" w:rsidRDefault="006D7E30" w:rsidP="006D7E30">
      <w:pPr>
        <w:spacing w:after="0" w:line="276" w:lineRule="auto"/>
        <w:jc w:val="center"/>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w:t>
      </w:r>
      <w:r>
        <w:rPr>
          <w:rFonts w:ascii="Arial" w:hAnsi="Arial" w:cs="Arial"/>
          <w:color w:val="000000"/>
          <w:sz w:val="23"/>
          <w:szCs w:val="23"/>
          <w:shd w:val="clear" w:color="auto" w:fill="FFFFFF"/>
        </w:rPr>
        <w:t>Автор: Iaroslav Lazunov</w:t>
      </w:r>
      <w:r>
        <w:rPr>
          <w:rFonts w:ascii="Arial" w:hAnsi="Arial" w:cs="Arial"/>
          <w:color w:val="000000"/>
          <w:sz w:val="23"/>
          <w:szCs w:val="23"/>
          <w:shd w:val="clear" w:color="auto" w:fill="FFFFFF"/>
        </w:rPr>
        <w:t>,</w:t>
      </w:r>
      <w:r w:rsidR="008D1341">
        <w:rPr>
          <w:rFonts w:ascii="Arial" w:hAnsi="Arial" w:cs="Arial"/>
          <w:color w:val="000000"/>
          <w:sz w:val="23"/>
          <w:szCs w:val="23"/>
          <w:shd w:val="clear" w:color="auto" w:fill="FFFFFF"/>
        </w:rPr>
        <w:t xml:space="preserve"> </w:t>
      </w:r>
      <w:r>
        <w:rPr>
          <w:rFonts w:ascii="Arial" w:hAnsi="Arial" w:cs="Arial"/>
          <w:color w:val="000000"/>
          <w:sz w:val="23"/>
          <w:szCs w:val="23"/>
          <w:shd w:val="clear" w:color="auto" w:fill="FFFFFF"/>
        </w:rPr>
        <w:br/>
      </w:r>
      <w:hyperlink r:id="rId7" w:history="1">
        <w:r w:rsidRPr="00F25514">
          <w:rPr>
            <w:rStyle w:val="a5"/>
            <w:rFonts w:ascii="Arial" w:hAnsi="Arial" w:cs="Arial"/>
            <w:sz w:val="23"/>
            <w:szCs w:val="23"/>
            <w:shd w:val="clear" w:color="auto" w:fill="FFFFFF"/>
          </w:rPr>
          <w:t>https://creativo.one/lessons/risovanie/8164-risuem-goryaschuyu-spichku-v-illustrator.html</w:t>
        </w:r>
      </w:hyperlink>
      <w:r>
        <w:rPr>
          <w:rFonts w:ascii="Arial" w:hAnsi="Arial" w:cs="Arial"/>
          <w:color w:val="000000"/>
          <w:sz w:val="23"/>
          <w:szCs w:val="23"/>
          <w:shd w:val="clear" w:color="auto" w:fill="FFFFFF"/>
        </w:rPr>
        <w:t>)</w:t>
      </w:r>
    </w:p>
    <w:p w:rsidR="00C20ACC" w:rsidRPr="00B045C3" w:rsidRDefault="00C20ACC" w:rsidP="006D7E30">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46536F12" wp14:editId="09D8DBDC">
            <wp:extent cx="1799654" cy="1744606"/>
            <wp:effectExtent l="0" t="0" r="0" b="8255"/>
            <wp:docPr id="54" name="Рисунок 54" descr="https://creativo.one/lessons/les8164/0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eativo.one/lessons/les8164/01.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455" cy="1788036"/>
                    </a:xfrm>
                    <a:prstGeom prst="rect">
                      <a:avLst/>
                    </a:prstGeom>
                    <a:noFill/>
                    <a:ln>
                      <a:noFill/>
                    </a:ln>
                  </pic:spPr>
                </pic:pic>
              </a:graphicData>
            </a:graphic>
          </wp:inline>
        </w:drawing>
      </w:r>
    </w:p>
    <w:p w:rsidR="00C20ACC" w:rsidRPr="00B045C3" w:rsidRDefault="008D1341" w:rsidP="008D1341">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w:t>
      </w:r>
      <w:r w:rsidR="00C20ACC" w:rsidRPr="00B045C3">
        <w:rPr>
          <w:rFonts w:ascii="Times New Roman" w:eastAsia="Times New Roman" w:hAnsi="Times New Roman" w:cs="Times New Roman"/>
          <w:sz w:val="28"/>
          <w:szCs w:val="28"/>
          <w:lang w:eastAsia="ru-RU"/>
        </w:rPr>
        <w:t xml:space="preserve">, как создать иллюстрацию горящей спички, используя градиент огня. </w:t>
      </w:r>
    </w:p>
    <w:p w:rsidR="00C20ACC" w:rsidRPr="00B045C3" w:rsidRDefault="008D1341" w:rsidP="00C20ACC">
      <w:pPr>
        <w:spacing w:after="0" w:line="276" w:lineRule="auto"/>
        <w:ind w:firstLine="709"/>
        <w:jc w:val="both"/>
        <w:rPr>
          <w:rFonts w:ascii="Times New Roman" w:eastAsia="Times New Roman" w:hAnsi="Times New Roman" w:cs="Times New Roman"/>
          <w:sz w:val="28"/>
          <w:szCs w:val="28"/>
          <w:lang w:eastAsia="ru-RU"/>
        </w:rPr>
      </w:pPr>
      <w:r w:rsidRPr="008D1341">
        <w:rPr>
          <w:rFonts w:ascii="Times New Roman" w:eastAsia="Times New Roman" w:hAnsi="Times New Roman" w:cs="Times New Roman"/>
          <w:sz w:val="28"/>
          <w:szCs w:val="28"/>
          <w:lang w:eastAsia="ru-RU"/>
        </w:rPr>
        <w:t xml:space="preserve">На занятии </w:t>
      </w:r>
      <w:r w:rsidR="00C20ACC" w:rsidRPr="008D1341">
        <w:rPr>
          <w:rFonts w:ascii="Times New Roman" w:eastAsia="Times New Roman" w:hAnsi="Times New Roman" w:cs="Times New Roman"/>
          <w:sz w:val="28"/>
          <w:szCs w:val="28"/>
          <w:lang w:eastAsia="ru-RU"/>
        </w:rPr>
        <w:t>вы узнаете:</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Как создать горящую спичку в Illustrator</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Как создать векторную графику огня</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Как создать сетку градиента огня</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Как создать векторный огонь в Illustrator</w:t>
      </w:r>
    </w:p>
    <w:p w:rsidR="00C20ACC" w:rsidRPr="00B045C3" w:rsidRDefault="00C20ACC" w:rsidP="00F151E1">
      <w:pPr>
        <w:spacing w:before="240" w:line="276" w:lineRule="auto"/>
        <w:ind w:firstLine="709"/>
        <w:jc w:val="both"/>
        <w:rPr>
          <w:rFonts w:ascii="Times New Roman" w:eastAsia="Times New Roman" w:hAnsi="Times New Roman" w:cs="Times New Roman"/>
          <w:b/>
          <w:bCs/>
          <w:sz w:val="28"/>
          <w:szCs w:val="28"/>
          <w:lang w:eastAsia="ru-RU"/>
        </w:rPr>
      </w:pPr>
      <w:r w:rsidRPr="00B045C3">
        <w:rPr>
          <w:rFonts w:ascii="Times New Roman" w:eastAsia="Times New Roman" w:hAnsi="Times New Roman" w:cs="Times New Roman"/>
          <w:b/>
          <w:bCs/>
          <w:sz w:val="28"/>
          <w:szCs w:val="28"/>
          <w:lang w:eastAsia="ru-RU"/>
        </w:rPr>
        <w:t>1. Создаем векторную спичку</w:t>
      </w:r>
    </w:p>
    <w:p w:rsidR="00C20ACC" w:rsidRPr="00B045C3" w:rsidRDefault="00C20ACC" w:rsidP="00C20ACC">
      <w:pPr>
        <w:spacing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1</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Создаем новый документ в цветовом режиме RGB. Берем инструмент </w:t>
      </w:r>
      <w:r w:rsidRPr="00C20ACC">
        <w:rPr>
          <w:rFonts w:ascii="Times New Roman" w:eastAsia="Times New Roman" w:hAnsi="Times New Roman" w:cs="Times New Roman"/>
          <w:b/>
          <w:bCs/>
          <w:sz w:val="28"/>
          <w:szCs w:val="28"/>
          <w:lang w:eastAsia="ru-RU"/>
        </w:rPr>
        <w:t>Rectangle Tool </w:t>
      </w:r>
      <w:r w:rsidRPr="00B045C3">
        <w:rPr>
          <w:rFonts w:ascii="Times New Roman" w:eastAsia="Times New Roman" w:hAnsi="Times New Roman" w:cs="Times New Roman"/>
          <w:sz w:val="28"/>
          <w:szCs w:val="28"/>
          <w:lang w:eastAsia="ru-RU"/>
        </w:rPr>
        <w:t>(</w:t>
      </w:r>
      <w:r w:rsidRPr="00C20ACC">
        <w:rPr>
          <w:rFonts w:ascii="Times New Roman" w:eastAsia="Times New Roman" w:hAnsi="Times New Roman" w:cs="Times New Roman"/>
          <w:b/>
          <w:bCs/>
          <w:sz w:val="28"/>
          <w:szCs w:val="28"/>
          <w:lang w:eastAsia="ru-RU"/>
        </w:rPr>
        <w:t>M</w:t>
      </w:r>
      <w:r w:rsidRPr="00B045C3">
        <w:rPr>
          <w:rFonts w:ascii="Times New Roman" w:eastAsia="Times New Roman" w:hAnsi="Times New Roman" w:cs="Times New Roman"/>
          <w:sz w:val="28"/>
          <w:szCs w:val="28"/>
          <w:lang w:eastAsia="ru-RU"/>
        </w:rPr>
        <w:t>) (Прямоугольник) и создаем черный прямоугольник. Это будет наш фон. Блокируем этот слой.</w:t>
      </w:r>
    </w:p>
    <w:p w:rsidR="00C20ACC" w:rsidRPr="00B045C3" w:rsidRDefault="00C20ACC" w:rsidP="008D1341">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03DDA6F8" wp14:editId="695B299F">
            <wp:extent cx="1898338" cy="1847850"/>
            <wp:effectExtent l="0" t="0" r="6985" b="0"/>
            <wp:docPr id="52" name="Рисунок 52" descr="https://creativo.one/lessons/les8164/0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eativo.one/lessons/les8164/03.jpg">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28353" t="2339" r="27412" b="2597"/>
                    <a:stretch/>
                  </pic:blipFill>
                  <pic:spPr bwMode="auto">
                    <a:xfrm>
                      <a:off x="0" y="0"/>
                      <a:ext cx="1940692" cy="1889078"/>
                    </a:xfrm>
                    <a:prstGeom prst="rect">
                      <a:avLst/>
                    </a:prstGeom>
                    <a:noFill/>
                    <a:ln>
                      <a:noFill/>
                    </a:ln>
                    <a:extLst>
                      <a:ext uri="{53640926-AAD7-44D8-BBD7-CCE9431645EC}">
                        <a14:shadowObscured xmlns:a14="http://schemas.microsoft.com/office/drawing/2010/main"/>
                      </a:ext>
                    </a:extLst>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lastRenderedPageBreak/>
        <w:t>ШАГ 2</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Создаем новый слой. Снова берем инструмент </w:t>
      </w:r>
      <w:r w:rsidRPr="00C20ACC">
        <w:rPr>
          <w:rFonts w:ascii="Times New Roman" w:eastAsia="Times New Roman" w:hAnsi="Times New Roman" w:cs="Times New Roman"/>
          <w:b/>
          <w:bCs/>
          <w:sz w:val="28"/>
          <w:szCs w:val="28"/>
          <w:lang w:eastAsia="ru-RU"/>
        </w:rPr>
        <w:t>Rectangle Tool </w:t>
      </w:r>
      <w:r w:rsidRPr="00B045C3">
        <w:rPr>
          <w:rFonts w:ascii="Times New Roman" w:eastAsia="Times New Roman" w:hAnsi="Times New Roman" w:cs="Times New Roman"/>
          <w:sz w:val="28"/>
          <w:szCs w:val="28"/>
          <w:lang w:eastAsia="ru-RU"/>
        </w:rPr>
        <w:t>(</w:t>
      </w:r>
      <w:r w:rsidRPr="00C20ACC">
        <w:rPr>
          <w:rFonts w:ascii="Times New Roman" w:eastAsia="Times New Roman" w:hAnsi="Times New Roman" w:cs="Times New Roman"/>
          <w:b/>
          <w:bCs/>
          <w:sz w:val="28"/>
          <w:szCs w:val="28"/>
          <w:lang w:eastAsia="ru-RU"/>
        </w:rPr>
        <w:t>M</w:t>
      </w:r>
      <w:r w:rsidRPr="00B045C3">
        <w:rPr>
          <w:rFonts w:ascii="Times New Roman" w:eastAsia="Times New Roman" w:hAnsi="Times New Roman" w:cs="Times New Roman"/>
          <w:sz w:val="28"/>
          <w:szCs w:val="28"/>
          <w:lang w:eastAsia="ru-RU"/>
        </w:rPr>
        <w:t xml:space="preserve">) (Прямоугольник) и рисуем прямоугольник в форме спички. Теперь заливаем его линейным градиентом различных оттенков коричневого, чтобы передать распределение света по краям спички. </w:t>
      </w:r>
      <w:r w:rsidR="008D1341">
        <w:rPr>
          <w:rFonts w:ascii="Times New Roman" w:eastAsia="Times New Roman" w:hAnsi="Times New Roman" w:cs="Times New Roman"/>
          <w:sz w:val="28"/>
          <w:szCs w:val="28"/>
          <w:lang w:eastAsia="ru-RU"/>
        </w:rPr>
        <w:t>Используем</w:t>
      </w:r>
      <w:r w:rsidRPr="00B045C3">
        <w:rPr>
          <w:rFonts w:ascii="Times New Roman" w:eastAsia="Times New Roman" w:hAnsi="Times New Roman" w:cs="Times New Roman"/>
          <w:sz w:val="28"/>
          <w:szCs w:val="28"/>
          <w:lang w:eastAsia="ru-RU"/>
        </w:rPr>
        <w:t xml:space="preserve"> оттенки</w:t>
      </w:r>
      <w:r w:rsidR="008D1341">
        <w:rPr>
          <w:rFonts w:ascii="Times New Roman" w:eastAsia="Times New Roman" w:hAnsi="Times New Roman" w:cs="Times New Roman"/>
          <w:sz w:val="28"/>
          <w:szCs w:val="28"/>
          <w:lang w:eastAsia="ru-RU"/>
        </w:rPr>
        <w:t>:</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#482217</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#efd195</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#994521</w:t>
      </w:r>
    </w:p>
    <w:p w:rsidR="00C20ACC" w:rsidRPr="00B045C3" w:rsidRDefault="00C20ACC" w:rsidP="008D1341">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69589512" wp14:editId="065BCB5A">
            <wp:extent cx="2095500" cy="2008909"/>
            <wp:effectExtent l="0" t="0" r="0" b="0"/>
            <wp:docPr id="51" name="Рисунок 51" descr="https://creativo.one/lessons/les8164/04.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reativo.one/lessons/les8164/04.jpg">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34950" t="5939" r="34508" b="7944"/>
                    <a:stretch/>
                  </pic:blipFill>
                  <pic:spPr bwMode="auto">
                    <a:xfrm>
                      <a:off x="0" y="0"/>
                      <a:ext cx="2111762" cy="2024499"/>
                    </a:xfrm>
                    <a:prstGeom prst="rect">
                      <a:avLst/>
                    </a:prstGeom>
                    <a:noFill/>
                    <a:ln>
                      <a:noFill/>
                    </a:ln>
                    <a:extLst>
                      <a:ext uri="{53640926-AAD7-44D8-BBD7-CCE9431645EC}">
                        <a14:shadowObscured xmlns:a14="http://schemas.microsoft.com/office/drawing/2010/main"/>
                      </a:ext>
                    </a:extLst>
                  </pic:spPr>
                </pic:pic>
              </a:graphicData>
            </a:graphic>
          </wp:inline>
        </w:drawing>
      </w:r>
    </w:p>
    <w:p w:rsidR="00C20ACC" w:rsidRPr="00B045C3" w:rsidRDefault="00C20ACC" w:rsidP="008D1341">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0A95002F" wp14:editId="1134BF4D">
            <wp:extent cx="4086225" cy="423045"/>
            <wp:effectExtent l="0" t="0" r="0" b="0"/>
            <wp:docPr id="50" name="Рисунок 50" descr="https://creativo.one/lessons/les8164/0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reativo.one/lessons/les8164/05.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9206" cy="438883"/>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3</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 xml:space="preserve">Копируем этот прямоугольник и вставляем его на передний план, нажав Ctrl+F. Теперь немного уменьшаем высоту прямоугольника и заливаем его новым линейным градиентом. Оттенки коричневого на этом прямоугольнике должны быть темнее, чем на нижнем прямоугольнике. </w:t>
      </w:r>
      <w:r w:rsidR="008D1341">
        <w:rPr>
          <w:rFonts w:ascii="Times New Roman" w:eastAsia="Times New Roman" w:hAnsi="Times New Roman" w:cs="Times New Roman"/>
          <w:sz w:val="28"/>
          <w:szCs w:val="28"/>
          <w:lang w:eastAsia="ru-RU"/>
        </w:rPr>
        <w:t>И</w:t>
      </w:r>
      <w:r w:rsidRPr="00B045C3">
        <w:rPr>
          <w:rFonts w:ascii="Times New Roman" w:eastAsia="Times New Roman" w:hAnsi="Times New Roman" w:cs="Times New Roman"/>
          <w:sz w:val="28"/>
          <w:szCs w:val="28"/>
          <w:lang w:eastAsia="ru-RU"/>
        </w:rPr>
        <w:t>спользуемые значения:</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#310901</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#996148</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#782803</w:t>
      </w:r>
    </w:p>
    <w:p w:rsidR="00C20ACC" w:rsidRPr="00B045C3" w:rsidRDefault="00C20ACC" w:rsidP="00F151E1">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2F9BB79A" wp14:editId="03DF657E">
            <wp:extent cx="2333625" cy="2324100"/>
            <wp:effectExtent l="0" t="0" r="9525" b="0"/>
            <wp:docPr id="49" name="Рисунок 49" descr="https://creativo.one/lessons/les8164/06.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reativo.one/lessons/les8164/06.jpg">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35006" t="4714" r="34782" b="6787"/>
                    <a:stretch/>
                  </pic:blipFill>
                  <pic:spPr bwMode="auto">
                    <a:xfrm>
                      <a:off x="0" y="0"/>
                      <a:ext cx="2346057" cy="2336481"/>
                    </a:xfrm>
                    <a:prstGeom prst="rect">
                      <a:avLst/>
                    </a:prstGeom>
                    <a:noFill/>
                    <a:ln>
                      <a:noFill/>
                    </a:ln>
                    <a:extLst>
                      <a:ext uri="{53640926-AAD7-44D8-BBD7-CCE9431645EC}">
                        <a14:shadowObscured xmlns:a14="http://schemas.microsoft.com/office/drawing/2010/main"/>
                      </a:ext>
                    </a:extLst>
                  </pic:spPr>
                </pic:pic>
              </a:graphicData>
            </a:graphic>
          </wp:inline>
        </w:drawing>
      </w:r>
    </w:p>
    <w:p w:rsidR="00F151E1" w:rsidRDefault="00C20ACC" w:rsidP="00223359">
      <w:pPr>
        <w:spacing w:after="0" w:line="276" w:lineRule="auto"/>
        <w:ind w:firstLine="709"/>
        <w:jc w:val="both"/>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2C453E62" wp14:editId="7777047F">
            <wp:extent cx="3733216" cy="386498"/>
            <wp:effectExtent l="0" t="0" r="635" b="0"/>
            <wp:docPr id="48" name="Рисунок 48" descr="https://creativo.one/lessons/les8164/07.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reativo.one/lessons/les8164/07.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2752" cy="410262"/>
                    </a:xfrm>
                    <a:prstGeom prst="rect">
                      <a:avLst/>
                    </a:prstGeom>
                    <a:noFill/>
                    <a:ln>
                      <a:noFill/>
                    </a:ln>
                  </pic:spPr>
                </pic:pic>
              </a:graphicData>
            </a:graphic>
          </wp:inline>
        </w:drawing>
      </w:r>
      <w:r w:rsidR="00F151E1">
        <w:rPr>
          <w:rFonts w:ascii="Times New Roman" w:eastAsia="Times New Roman" w:hAnsi="Times New Roman" w:cs="Times New Roman"/>
          <w:sz w:val="28"/>
          <w:szCs w:val="28"/>
          <w:lang w:eastAsia="ru-RU"/>
        </w:rPr>
        <w:br w:type="page"/>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lastRenderedPageBreak/>
        <w:t>ШАГ 4</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Выделяем оба прямоугольника и идем в </w:t>
      </w:r>
      <w:r w:rsidRPr="00C20ACC">
        <w:rPr>
          <w:rFonts w:ascii="Times New Roman" w:eastAsia="Times New Roman" w:hAnsi="Times New Roman" w:cs="Times New Roman"/>
          <w:b/>
          <w:bCs/>
          <w:sz w:val="28"/>
          <w:szCs w:val="28"/>
          <w:lang w:eastAsia="ru-RU"/>
        </w:rPr>
        <w:t>Object — Blend — Make</w:t>
      </w:r>
      <w:r w:rsidRPr="00B045C3">
        <w:rPr>
          <w:rFonts w:ascii="Times New Roman" w:eastAsia="Times New Roman" w:hAnsi="Times New Roman" w:cs="Times New Roman"/>
          <w:sz w:val="28"/>
          <w:szCs w:val="28"/>
          <w:lang w:eastAsia="ru-RU"/>
        </w:rPr>
        <w:t> (Объект— Переход — Создать). Затем идем в </w:t>
      </w:r>
      <w:r w:rsidRPr="00C20ACC">
        <w:rPr>
          <w:rFonts w:ascii="Times New Roman" w:eastAsia="Times New Roman" w:hAnsi="Times New Roman" w:cs="Times New Roman"/>
          <w:b/>
          <w:bCs/>
          <w:sz w:val="28"/>
          <w:szCs w:val="28"/>
          <w:lang w:eastAsia="ru-RU"/>
        </w:rPr>
        <w:t>Object — Blend — Blend Options</w:t>
      </w:r>
      <w:r w:rsidRPr="00B045C3">
        <w:rPr>
          <w:rFonts w:ascii="Times New Roman" w:eastAsia="Times New Roman" w:hAnsi="Times New Roman" w:cs="Times New Roman"/>
          <w:sz w:val="28"/>
          <w:szCs w:val="28"/>
          <w:lang w:eastAsia="ru-RU"/>
        </w:rPr>
        <w:t> (Объект — Переход — Параметры перехода) и устанавливаем </w:t>
      </w:r>
      <w:r w:rsidRPr="00C20ACC">
        <w:rPr>
          <w:rFonts w:ascii="Times New Roman" w:eastAsia="Times New Roman" w:hAnsi="Times New Roman" w:cs="Times New Roman"/>
          <w:b/>
          <w:bCs/>
          <w:sz w:val="28"/>
          <w:szCs w:val="28"/>
          <w:lang w:eastAsia="ru-RU"/>
        </w:rPr>
        <w:t>Spacing</w:t>
      </w:r>
      <w:r w:rsidRPr="00B045C3">
        <w:rPr>
          <w:rFonts w:ascii="Times New Roman" w:eastAsia="Times New Roman" w:hAnsi="Times New Roman" w:cs="Times New Roman"/>
          <w:sz w:val="28"/>
          <w:szCs w:val="28"/>
          <w:lang w:eastAsia="ru-RU"/>
        </w:rPr>
        <w:t> (Интервалы) на </w:t>
      </w:r>
      <w:r w:rsidRPr="00C20ACC">
        <w:rPr>
          <w:rFonts w:ascii="Times New Roman" w:eastAsia="Times New Roman" w:hAnsi="Times New Roman" w:cs="Times New Roman"/>
          <w:b/>
          <w:bCs/>
          <w:sz w:val="28"/>
          <w:szCs w:val="28"/>
          <w:lang w:eastAsia="ru-RU"/>
        </w:rPr>
        <w:t>Specified Steps</w:t>
      </w:r>
      <w:r w:rsidRPr="00B045C3">
        <w:rPr>
          <w:rFonts w:ascii="Times New Roman" w:eastAsia="Times New Roman" w:hAnsi="Times New Roman" w:cs="Times New Roman"/>
          <w:sz w:val="28"/>
          <w:szCs w:val="28"/>
          <w:lang w:eastAsia="ru-RU"/>
        </w:rPr>
        <w:t> (Заданное число шагов), 50.</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2BF4869B" wp14:editId="5EDCB58F">
            <wp:extent cx="3448050" cy="1787003"/>
            <wp:effectExtent l="0" t="0" r="0" b="3810"/>
            <wp:docPr id="47" name="Рисунок 47" descr="https://creativo.one/lessons/les8164/0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reativo.one/lessons/les8164/08.jpg">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24000" r="24471"/>
                    <a:stretch/>
                  </pic:blipFill>
                  <pic:spPr bwMode="auto">
                    <a:xfrm>
                      <a:off x="0" y="0"/>
                      <a:ext cx="3455238" cy="1790728"/>
                    </a:xfrm>
                    <a:prstGeom prst="rect">
                      <a:avLst/>
                    </a:prstGeom>
                    <a:noFill/>
                    <a:ln>
                      <a:noFill/>
                    </a:ln>
                    <a:extLst>
                      <a:ext uri="{53640926-AAD7-44D8-BBD7-CCE9431645EC}">
                        <a14:shadowObscured xmlns:a14="http://schemas.microsoft.com/office/drawing/2010/main"/>
                      </a:ext>
                    </a:extLst>
                  </pic:spPr>
                </pic:pic>
              </a:graphicData>
            </a:graphic>
          </wp:inline>
        </w:drawing>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542E1334" wp14:editId="06A38D15">
            <wp:extent cx="5419725" cy="561101"/>
            <wp:effectExtent l="0" t="0" r="0" b="0"/>
            <wp:docPr id="46" name="Рисунок 46" descr="https://creativo.one/lessons/les8164/0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reativo.one/lessons/les8164/09.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0005" cy="570448"/>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5</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Создаем еще один прямоугольник той же ширины, что и предыдущий. Добавляем градиентную заливку, как показано на скриншоте. Я использовал следующие значения:</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#340900</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#984420</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#792702</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4B681447" wp14:editId="72DEC3BA">
            <wp:extent cx="3371850" cy="2577950"/>
            <wp:effectExtent l="0" t="0" r="0" b="0"/>
            <wp:docPr id="45" name="Рисунок 45" descr="https://creativo.one/lessons/les8164/1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reativo.one/lessons/les8164/10.jpg">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25294" r="30235"/>
                    <a:stretch/>
                  </pic:blipFill>
                  <pic:spPr bwMode="auto">
                    <a:xfrm>
                      <a:off x="0" y="0"/>
                      <a:ext cx="3383310" cy="2586712"/>
                    </a:xfrm>
                    <a:prstGeom prst="rect">
                      <a:avLst/>
                    </a:prstGeom>
                    <a:noFill/>
                    <a:ln>
                      <a:noFill/>
                    </a:ln>
                    <a:extLst>
                      <a:ext uri="{53640926-AAD7-44D8-BBD7-CCE9431645EC}">
                        <a14:shadowObscured xmlns:a14="http://schemas.microsoft.com/office/drawing/2010/main"/>
                      </a:ext>
                    </a:extLst>
                  </pic:spPr>
                </pic:pic>
              </a:graphicData>
            </a:graphic>
          </wp:inline>
        </w:drawing>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6707B1E6" wp14:editId="2D40C429">
            <wp:extent cx="5400675" cy="559129"/>
            <wp:effectExtent l="0" t="0" r="0" b="0"/>
            <wp:docPr id="44" name="Рисунок 44" descr="https://creativo.one/lessons/les8164/1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reativo.one/lessons/les8164/11.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7239" cy="567056"/>
                    </a:xfrm>
                    <a:prstGeom prst="rect">
                      <a:avLst/>
                    </a:prstGeom>
                    <a:noFill/>
                    <a:ln>
                      <a:noFill/>
                    </a:ln>
                  </pic:spPr>
                </pic:pic>
              </a:graphicData>
            </a:graphic>
          </wp:inline>
        </w:drawing>
      </w:r>
    </w:p>
    <w:p w:rsidR="006A769E" w:rsidRDefault="006A769E">
      <w:pPr>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br w:type="page"/>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lastRenderedPageBreak/>
        <w:t>ШАГ 6</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Устанавливаем непрозрачность на 0%.</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28B2192F" wp14:editId="537CF411">
            <wp:extent cx="3171825" cy="1438275"/>
            <wp:effectExtent l="0" t="0" r="9525" b="9525"/>
            <wp:docPr id="43" name="Рисунок 43" descr="https://creativo.one/lessons/les8164/1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reativo.one/lessons/les8164/12.jpg">
                      <a:hlinkClick r:id="rId28"/>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l="29766" r="31058"/>
                    <a:stretch/>
                  </pic:blipFill>
                  <pic:spPr bwMode="auto">
                    <a:xfrm>
                      <a:off x="0" y="0"/>
                      <a:ext cx="3171825" cy="1438275"/>
                    </a:xfrm>
                    <a:prstGeom prst="rect">
                      <a:avLst/>
                    </a:prstGeom>
                    <a:noFill/>
                    <a:ln>
                      <a:noFill/>
                    </a:ln>
                    <a:extLst>
                      <a:ext uri="{53640926-AAD7-44D8-BBD7-CCE9431645EC}">
                        <a14:shadowObscured xmlns:a14="http://schemas.microsoft.com/office/drawing/2010/main"/>
                      </a:ext>
                    </a:extLst>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7</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Копируем прямоугольник и вставляем его на передний план (Ctrl+F) Затем меняем его размер, чтобы он стал очень тонким, и устанавливаем непрозрачность 100%.</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7BAC21C4" wp14:editId="15984422">
            <wp:extent cx="5114925" cy="529545"/>
            <wp:effectExtent l="0" t="0" r="0" b="4445"/>
            <wp:docPr id="42" name="Рисунок 42" descr="https://creativo.one/lessons/les8164/13.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reativo.one/lessons/les8164/13.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1301" cy="549876"/>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sz w:val="28"/>
          <w:szCs w:val="28"/>
          <w:lang w:eastAsia="ru-RU"/>
        </w:rPr>
      </w:pPr>
      <w:r w:rsidRPr="00B045C3">
        <w:rPr>
          <w:rFonts w:ascii="Times New Roman" w:eastAsia="Times New Roman" w:hAnsi="Times New Roman" w:cs="Times New Roman"/>
          <w:b/>
          <w:bCs/>
          <w:caps/>
          <w:sz w:val="28"/>
          <w:szCs w:val="28"/>
          <w:lang w:eastAsia="ru-RU"/>
        </w:rPr>
        <w:t>Шаг</w:t>
      </w:r>
      <w:r w:rsidRPr="00B045C3">
        <w:rPr>
          <w:rFonts w:ascii="Times New Roman" w:eastAsia="Times New Roman" w:hAnsi="Times New Roman" w:cs="Times New Roman"/>
          <w:b/>
          <w:bCs/>
          <w:sz w:val="28"/>
          <w:szCs w:val="28"/>
          <w:lang w:eastAsia="ru-RU"/>
        </w:rPr>
        <w:t xml:space="preserve"> 8</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Выделяем два последних прямоугольника и идем в </w:t>
      </w:r>
      <w:r w:rsidRPr="00C20ACC">
        <w:rPr>
          <w:rFonts w:ascii="Times New Roman" w:eastAsia="Times New Roman" w:hAnsi="Times New Roman" w:cs="Times New Roman"/>
          <w:b/>
          <w:bCs/>
          <w:sz w:val="28"/>
          <w:szCs w:val="28"/>
          <w:lang w:eastAsia="ru-RU"/>
        </w:rPr>
        <w:t>Object — Blend — Make</w:t>
      </w:r>
      <w:r w:rsidRPr="00B045C3">
        <w:rPr>
          <w:rFonts w:ascii="Times New Roman" w:eastAsia="Times New Roman" w:hAnsi="Times New Roman" w:cs="Times New Roman"/>
          <w:sz w:val="28"/>
          <w:szCs w:val="28"/>
          <w:lang w:eastAsia="ru-RU"/>
        </w:rPr>
        <w:t> (Объект— Переход — Создать).</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0D7A7D6F" wp14:editId="2F2ABDD4">
            <wp:extent cx="5048250" cy="522642"/>
            <wp:effectExtent l="0" t="0" r="0" b="0"/>
            <wp:docPr id="41" name="Рисунок 41" descr="https://creativo.one/lessons/les8164/1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reativo.one/lessons/les8164/14.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3395" cy="543881"/>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sz w:val="28"/>
          <w:szCs w:val="28"/>
          <w:lang w:eastAsia="ru-RU"/>
        </w:rPr>
      </w:pPr>
      <w:r w:rsidRPr="00B045C3">
        <w:rPr>
          <w:rFonts w:ascii="Times New Roman" w:eastAsia="Times New Roman" w:hAnsi="Times New Roman" w:cs="Times New Roman"/>
          <w:b/>
          <w:bCs/>
          <w:sz w:val="28"/>
          <w:szCs w:val="28"/>
          <w:lang w:eastAsia="ru-RU"/>
        </w:rPr>
        <w:t xml:space="preserve">2. </w:t>
      </w:r>
      <w:r w:rsidR="006A769E" w:rsidRPr="00B045C3">
        <w:rPr>
          <w:rFonts w:ascii="Times New Roman" w:eastAsia="Times New Roman" w:hAnsi="Times New Roman" w:cs="Times New Roman"/>
          <w:b/>
          <w:bCs/>
          <w:sz w:val="28"/>
          <w:szCs w:val="28"/>
          <w:lang w:eastAsia="ru-RU"/>
        </w:rPr>
        <w:t>Создаем</w:t>
      </w:r>
      <w:r w:rsidRPr="00B045C3">
        <w:rPr>
          <w:rFonts w:ascii="Times New Roman" w:eastAsia="Times New Roman" w:hAnsi="Times New Roman" w:cs="Times New Roman"/>
          <w:b/>
          <w:bCs/>
          <w:sz w:val="28"/>
          <w:szCs w:val="28"/>
          <w:lang w:eastAsia="ru-RU"/>
        </w:rPr>
        <w:t xml:space="preserve"> векторную головку спички</w:t>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1</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Берем инструмент </w:t>
      </w:r>
      <w:r w:rsidRPr="00C20ACC">
        <w:rPr>
          <w:rFonts w:ascii="Times New Roman" w:eastAsia="Times New Roman" w:hAnsi="Times New Roman" w:cs="Times New Roman"/>
          <w:b/>
          <w:bCs/>
          <w:sz w:val="28"/>
          <w:szCs w:val="28"/>
          <w:lang w:eastAsia="ru-RU"/>
        </w:rPr>
        <w:t>Ellipse Tool (L)</w:t>
      </w:r>
      <w:r w:rsidRPr="00B045C3">
        <w:rPr>
          <w:rFonts w:ascii="Times New Roman" w:eastAsia="Times New Roman" w:hAnsi="Times New Roman" w:cs="Times New Roman"/>
          <w:sz w:val="28"/>
          <w:szCs w:val="28"/>
          <w:lang w:eastAsia="ru-RU"/>
        </w:rPr>
        <w:t> (Эллипс) и создаем красный круг (# e20612), выровненный по горизонтальной оси спички.</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15C131D4" wp14:editId="2FA15441">
            <wp:extent cx="4709044" cy="2171700"/>
            <wp:effectExtent l="0" t="0" r="0" b="0"/>
            <wp:docPr id="40" name="Рисунок 40" descr="https://creativo.one/lessons/les8164/1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reativo.one/lessons/les8164/15.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9753" cy="2176639"/>
                    </a:xfrm>
                    <a:prstGeom prst="rect">
                      <a:avLst/>
                    </a:prstGeom>
                    <a:noFill/>
                    <a:ln>
                      <a:noFill/>
                    </a:ln>
                  </pic:spPr>
                </pic:pic>
              </a:graphicData>
            </a:graphic>
          </wp:inline>
        </w:drawing>
      </w:r>
    </w:p>
    <w:p w:rsidR="006A769E" w:rsidRDefault="006A769E">
      <w:pPr>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br w:type="page"/>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lastRenderedPageBreak/>
        <w:t>ШАГ 2</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Берем инструмент </w:t>
      </w:r>
      <w:r w:rsidRPr="00C20ACC">
        <w:rPr>
          <w:rFonts w:ascii="Times New Roman" w:eastAsia="Times New Roman" w:hAnsi="Times New Roman" w:cs="Times New Roman"/>
          <w:b/>
          <w:bCs/>
          <w:sz w:val="28"/>
          <w:szCs w:val="28"/>
          <w:lang w:eastAsia="ru-RU"/>
        </w:rPr>
        <w:t>Direct Selection Tool (A) </w:t>
      </w:r>
      <w:r w:rsidRPr="00B045C3">
        <w:rPr>
          <w:rFonts w:ascii="Times New Roman" w:eastAsia="Times New Roman" w:hAnsi="Times New Roman" w:cs="Times New Roman"/>
          <w:sz w:val="28"/>
          <w:szCs w:val="28"/>
          <w:lang w:eastAsia="ru-RU"/>
        </w:rPr>
        <w:t>(Прямое выделение) и дважды щелкаем точку слева. Удерживая Shift, перетаскиваем ее влево. Затем берем </w:t>
      </w:r>
      <w:r w:rsidRPr="00C20ACC">
        <w:rPr>
          <w:rFonts w:ascii="Times New Roman" w:eastAsia="Times New Roman" w:hAnsi="Times New Roman" w:cs="Times New Roman"/>
          <w:b/>
          <w:bCs/>
          <w:sz w:val="28"/>
          <w:szCs w:val="28"/>
          <w:lang w:eastAsia="ru-RU"/>
        </w:rPr>
        <w:t>Pen Tool (P)</w:t>
      </w:r>
      <w:r w:rsidRPr="00B045C3">
        <w:rPr>
          <w:rFonts w:ascii="Times New Roman" w:eastAsia="Times New Roman" w:hAnsi="Times New Roman" w:cs="Times New Roman"/>
          <w:sz w:val="28"/>
          <w:szCs w:val="28"/>
          <w:lang w:eastAsia="ru-RU"/>
        </w:rPr>
        <w:t> (Перо) и добавляем новые опорные точки на каждом пересечении головки и спички.</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5B2A0AF7" wp14:editId="76F39F43">
            <wp:extent cx="4362450" cy="2011859"/>
            <wp:effectExtent l="0" t="0" r="0" b="7620"/>
            <wp:docPr id="39" name="Рисунок 39" descr="https://creativo.one/lessons/les8164/16.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reativo.one/lessons/les8164/16.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1176" cy="2015883"/>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3</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Удерживая Alt, кликаем по новым опорные точкам, чтобы удалить их манипуляторы. Затем берем инструмент </w:t>
      </w:r>
      <w:r w:rsidRPr="00C20ACC">
        <w:rPr>
          <w:rFonts w:ascii="Times New Roman" w:eastAsia="Times New Roman" w:hAnsi="Times New Roman" w:cs="Times New Roman"/>
          <w:b/>
          <w:bCs/>
          <w:sz w:val="28"/>
          <w:szCs w:val="28"/>
          <w:lang w:eastAsia="ru-RU"/>
        </w:rPr>
        <w:t>Direct Selection Tool (A) </w:t>
      </w:r>
      <w:r w:rsidRPr="00B045C3">
        <w:rPr>
          <w:rFonts w:ascii="Times New Roman" w:eastAsia="Times New Roman" w:hAnsi="Times New Roman" w:cs="Times New Roman"/>
          <w:sz w:val="28"/>
          <w:szCs w:val="28"/>
          <w:lang w:eastAsia="ru-RU"/>
        </w:rPr>
        <w:t>(Прямое выделение) и перетаскиваем точку между ними ближе к головке спички.</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7B31BF01" wp14:editId="3E797855">
            <wp:extent cx="4305300" cy="1985503"/>
            <wp:effectExtent l="0" t="0" r="0" b="0"/>
            <wp:docPr id="38" name="Рисунок 38" descr="https://creativo.one/lessons/les8164/1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reativo.one/lessons/les8164/17.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0005" cy="2001508"/>
                    </a:xfrm>
                    <a:prstGeom prst="rect">
                      <a:avLst/>
                    </a:prstGeom>
                    <a:noFill/>
                    <a:ln>
                      <a:noFill/>
                    </a:ln>
                  </pic:spPr>
                </pic:pic>
              </a:graphicData>
            </a:graphic>
          </wp:inline>
        </w:drawing>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550A2F2B" wp14:editId="02C059BE">
            <wp:extent cx="4295969" cy="1981200"/>
            <wp:effectExtent l="0" t="0" r="9525" b="0"/>
            <wp:docPr id="37" name="Рисунок 37" descr="https://creativo.one/lessons/les8164/1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reativo.one/lessons/les8164/18.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7893" cy="1986699"/>
                    </a:xfrm>
                    <a:prstGeom prst="rect">
                      <a:avLst/>
                    </a:prstGeom>
                    <a:noFill/>
                    <a:ln>
                      <a:noFill/>
                    </a:ln>
                  </pic:spPr>
                </pic:pic>
              </a:graphicData>
            </a:graphic>
          </wp:inline>
        </w:drawing>
      </w:r>
    </w:p>
    <w:p w:rsidR="006A769E" w:rsidRDefault="006A769E">
      <w:pPr>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br w:type="page"/>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lastRenderedPageBreak/>
        <w:t>ШАГ 4</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Заливаем спичечную головку радиальным градиентом от темно-коричневого до светлых оттенков. Вот оттенки, которые я использовал:</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#210900</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#994521</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#f1ce94</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283F8EB0" wp14:editId="2951C66A">
            <wp:extent cx="3171825" cy="2667000"/>
            <wp:effectExtent l="0" t="0" r="9525" b="0"/>
            <wp:docPr id="36" name="Рисунок 36" descr="https://creativo.one/lessons/les8164/19.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reativo.one/lessons/les8164/19.jpg">
                      <a:hlinkClick r:id="rId42"/>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l="29647" r="31176" b="4437"/>
                    <a:stretch/>
                  </pic:blipFill>
                  <pic:spPr bwMode="auto">
                    <a:xfrm>
                      <a:off x="0" y="0"/>
                      <a:ext cx="3171825" cy="2667000"/>
                    </a:xfrm>
                    <a:prstGeom prst="rect">
                      <a:avLst/>
                    </a:prstGeom>
                    <a:noFill/>
                    <a:ln>
                      <a:noFill/>
                    </a:ln>
                    <a:extLst>
                      <a:ext uri="{53640926-AAD7-44D8-BBD7-CCE9431645EC}">
                        <a14:shadowObscured xmlns:a14="http://schemas.microsoft.com/office/drawing/2010/main"/>
                      </a:ext>
                    </a:extLst>
                  </pic:spPr>
                </pic:pic>
              </a:graphicData>
            </a:graphic>
          </wp:inline>
        </w:drawing>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41359E22" wp14:editId="41005F16">
            <wp:extent cx="3489764" cy="1905000"/>
            <wp:effectExtent l="0" t="0" r="0" b="0"/>
            <wp:docPr id="35" name="Рисунок 35" descr="https://creativo.one/lessons/les8164/20.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reativo.one/lessons/les8164/20.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11663" cy="1916954"/>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5</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Копируем и вставляем форму головки на задний план (Ctrl+B). Заливаем копию сплошным темно-коричневым цветом (# 340900) и немного сдвигаем ее влево.</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464C9593" wp14:editId="0313064B">
            <wp:extent cx="3465441" cy="1076325"/>
            <wp:effectExtent l="0" t="0" r="1905" b="0"/>
            <wp:docPr id="34" name="Рисунок 34" descr="https://creativo.one/lessons/les8164/2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reativo.one/lessons/les8164/21.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97805" cy="1086377"/>
                    </a:xfrm>
                    <a:prstGeom prst="rect">
                      <a:avLst/>
                    </a:prstGeom>
                    <a:noFill/>
                    <a:ln>
                      <a:noFill/>
                    </a:ln>
                  </pic:spPr>
                </pic:pic>
              </a:graphicData>
            </a:graphic>
          </wp:inline>
        </w:drawing>
      </w:r>
    </w:p>
    <w:p w:rsidR="006A769E" w:rsidRDefault="006A769E">
      <w:pPr>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br w:type="page"/>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lastRenderedPageBreak/>
        <w:t>ШАГ 6</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С помощью инструмента </w:t>
      </w:r>
      <w:r w:rsidRPr="00C20ACC">
        <w:rPr>
          <w:rFonts w:ascii="Times New Roman" w:eastAsia="Times New Roman" w:hAnsi="Times New Roman" w:cs="Times New Roman"/>
          <w:b/>
          <w:bCs/>
          <w:sz w:val="28"/>
          <w:szCs w:val="28"/>
          <w:lang w:eastAsia="ru-RU"/>
        </w:rPr>
        <w:t>Pen Tool (P)</w:t>
      </w:r>
      <w:r w:rsidRPr="00B045C3">
        <w:rPr>
          <w:rFonts w:ascii="Times New Roman" w:eastAsia="Times New Roman" w:hAnsi="Times New Roman" w:cs="Times New Roman"/>
          <w:sz w:val="28"/>
          <w:szCs w:val="28"/>
          <w:lang w:eastAsia="ru-RU"/>
        </w:rPr>
        <w:t> (Перо) и создаем места, где дерево обожжено. Заливаем эти области линейным градиентом, состоящим из темных оттенков коричневого цвета. Вот мои оттенки:</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#492117</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#240700</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Перемещаем эти два объекта под слои спичечной головки.</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0BE50F37" wp14:editId="6D856BA6">
            <wp:extent cx="3886200" cy="1517904"/>
            <wp:effectExtent l="0" t="0" r="0" b="6350"/>
            <wp:docPr id="33" name="Рисунок 33" descr="https://creativo.one/lessons/les8164/2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reativo.one/lessons/les8164/22.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22879" cy="1532230"/>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7</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Пришло время создать поры на спичечной головке. Берем инструмент </w:t>
      </w:r>
      <w:r w:rsidRPr="00C20ACC">
        <w:rPr>
          <w:rFonts w:ascii="Times New Roman" w:eastAsia="Times New Roman" w:hAnsi="Times New Roman" w:cs="Times New Roman"/>
          <w:b/>
          <w:bCs/>
          <w:sz w:val="28"/>
          <w:szCs w:val="28"/>
          <w:lang w:eastAsia="ru-RU"/>
        </w:rPr>
        <w:t>Ellipse Tool (L)</w:t>
      </w:r>
      <w:r w:rsidRPr="00B045C3">
        <w:rPr>
          <w:rFonts w:ascii="Times New Roman" w:eastAsia="Times New Roman" w:hAnsi="Times New Roman" w:cs="Times New Roman"/>
          <w:sz w:val="28"/>
          <w:szCs w:val="28"/>
          <w:lang w:eastAsia="ru-RU"/>
        </w:rPr>
        <w:t> (Эллипс) и рисуем эллипс. Берем инструмент </w:t>
      </w:r>
      <w:r w:rsidRPr="00C20ACC">
        <w:rPr>
          <w:rFonts w:ascii="Times New Roman" w:eastAsia="Times New Roman" w:hAnsi="Times New Roman" w:cs="Times New Roman"/>
          <w:b/>
          <w:bCs/>
          <w:sz w:val="28"/>
          <w:szCs w:val="28"/>
          <w:lang w:eastAsia="ru-RU"/>
        </w:rPr>
        <w:t>Eyedropper Tool (I)</w:t>
      </w:r>
      <w:r w:rsidRPr="00B045C3">
        <w:rPr>
          <w:rFonts w:ascii="Times New Roman" w:eastAsia="Times New Roman" w:hAnsi="Times New Roman" w:cs="Times New Roman"/>
          <w:sz w:val="28"/>
          <w:szCs w:val="28"/>
          <w:lang w:eastAsia="ru-RU"/>
        </w:rPr>
        <w:t> (Пипетка) и, удерживая Shift, берем цвет из области справа.</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327FB8C1" wp14:editId="68DF9F99">
            <wp:extent cx="3905250" cy="1672366"/>
            <wp:effectExtent l="0" t="0" r="0" b="4445"/>
            <wp:docPr id="32" name="Рисунок 32" descr="https://creativo.one/lessons/les8164/2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reativo.one/lessons/les8164/23.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56034" cy="1694113"/>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8</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Копируем и вставляем эллипс на передний план (Ctrl+F), уменьшаем его размер и заливаем сплошным темно-коричневым цветом (таким же, как тень под спичечной головкой).</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65FAA877" wp14:editId="5C1DCF0C">
            <wp:extent cx="3933825" cy="1684603"/>
            <wp:effectExtent l="0" t="0" r="0" b="0"/>
            <wp:docPr id="31" name="Рисунок 31" descr="https://creativo.one/lessons/les8164/24.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reativo.one/lessons/les8164/24.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9577" cy="1695631"/>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lastRenderedPageBreak/>
        <w:t>ШАГ 9</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С помощью этой техники создаем больше пор.</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7E9CD5D3" wp14:editId="61C3F104">
            <wp:extent cx="4097613" cy="1971675"/>
            <wp:effectExtent l="0" t="0" r="0" b="0"/>
            <wp:docPr id="30" name="Рисунок 30" descr="https://creativo.one/lessons/les8164/2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reativo.one/lessons/les8164/25.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8184" cy="1976761"/>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sz w:val="28"/>
          <w:szCs w:val="28"/>
          <w:lang w:eastAsia="ru-RU"/>
        </w:rPr>
      </w:pPr>
      <w:r w:rsidRPr="00B045C3">
        <w:rPr>
          <w:rFonts w:ascii="Times New Roman" w:eastAsia="Times New Roman" w:hAnsi="Times New Roman" w:cs="Times New Roman"/>
          <w:b/>
          <w:bCs/>
          <w:sz w:val="28"/>
          <w:szCs w:val="28"/>
          <w:lang w:eastAsia="ru-RU"/>
        </w:rPr>
        <w:t>3. Создаем векторное пламя спички</w:t>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1</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Теперь я покажу вам, как создать пламя спички. Блокируем этот слой и создаем новый. Перетаскиваем его под предыдущий слой. Берем инструмент </w:t>
      </w:r>
      <w:r w:rsidRPr="00C20ACC">
        <w:rPr>
          <w:rFonts w:ascii="Times New Roman" w:eastAsia="Times New Roman" w:hAnsi="Times New Roman" w:cs="Times New Roman"/>
          <w:b/>
          <w:bCs/>
          <w:sz w:val="28"/>
          <w:szCs w:val="28"/>
          <w:lang w:eastAsia="ru-RU"/>
        </w:rPr>
        <w:t>Ellipse Tool (L)</w:t>
      </w:r>
      <w:r w:rsidRPr="00B045C3">
        <w:rPr>
          <w:rFonts w:ascii="Times New Roman" w:eastAsia="Times New Roman" w:hAnsi="Times New Roman" w:cs="Times New Roman"/>
          <w:sz w:val="28"/>
          <w:szCs w:val="28"/>
          <w:lang w:eastAsia="ru-RU"/>
        </w:rPr>
        <w:t> (Эллипс) и рисуем большой красный круг (#e20612). Затем берем инструмент </w:t>
      </w:r>
      <w:r w:rsidRPr="00C20ACC">
        <w:rPr>
          <w:rFonts w:ascii="Times New Roman" w:eastAsia="Times New Roman" w:hAnsi="Times New Roman" w:cs="Times New Roman"/>
          <w:b/>
          <w:bCs/>
          <w:sz w:val="28"/>
          <w:szCs w:val="28"/>
          <w:lang w:eastAsia="ru-RU"/>
        </w:rPr>
        <w:t>Direct Selection Tool (A) </w:t>
      </w:r>
      <w:r w:rsidRPr="00B045C3">
        <w:rPr>
          <w:rFonts w:ascii="Times New Roman" w:eastAsia="Times New Roman" w:hAnsi="Times New Roman" w:cs="Times New Roman"/>
          <w:sz w:val="28"/>
          <w:szCs w:val="28"/>
          <w:lang w:eastAsia="ru-RU"/>
        </w:rPr>
        <w:t>(Прямое выделение) и тянем верхнюю опорную точку вверх.</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35021FEA" wp14:editId="2D8F1858">
            <wp:extent cx="4124186" cy="2324100"/>
            <wp:effectExtent l="0" t="0" r="0" b="0"/>
            <wp:docPr id="29" name="Рисунок 29" descr="https://creativo.one/lessons/les8164/2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reativo.one/lessons/les8164/26.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6541" cy="2331063"/>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2</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Выделяем форму пламени и идем в меню </w:t>
      </w:r>
      <w:r w:rsidRPr="00C20ACC">
        <w:rPr>
          <w:rFonts w:ascii="Times New Roman" w:eastAsia="Times New Roman" w:hAnsi="Times New Roman" w:cs="Times New Roman"/>
          <w:b/>
          <w:bCs/>
          <w:sz w:val="28"/>
          <w:szCs w:val="28"/>
          <w:lang w:eastAsia="ru-RU"/>
        </w:rPr>
        <w:t>Object — Create Gradient Mesh </w:t>
      </w:r>
      <w:r w:rsidRPr="00B045C3">
        <w:rPr>
          <w:rFonts w:ascii="Times New Roman" w:eastAsia="Times New Roman" w:hAnsi="Times New Roman" w:cs="Times New Roman"/>
          <w:sz w:val="28"/>
          <w:szCs w:val="28"/>
          <w:lang w:eastAsia="ru-RU"/>
        </w:rPr>
        <w:t>(Объект — Создать сетчатый градиент). Устанавливаем количество строк и столбцов в диалоговом окне.</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lastRenderedPageBreak/>
        <w:drawing>
          <wp:inline distT="0" distB="0" distL="0" distR="0" wp14:anchorId="65A5B49E" wp14:editId="210F0AA2">
            <wp:extent cx="3962400" cy="2686050"/>
            <wp:effectExtent l="0" t="0" r="0" b="0"/>
            <wp:docPr id="28" name="Рисунок 28" descr="https://creativo.one/lessons/les8164/27.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reativo.one/lessons/les8164/27.jpg">
                      <a:hlinkClick r:id="rId58"/>
                    </pic:cNvPr>
                    <pic:cNvPicPr>
                      <a:picLocks noChangeAspect="1" noChangeArrowheads="1"/>
                    </pic:cNvPicPr>
                  </pic:nvPicPr>
                  <pic:blipFill rotWithShape="1">
                    <a:blip r:embed="rId59">
                      <a:extLst>
                        <a:ext uri="{28A0092B-C50C-407E-A947-70E740481C1C}">
                          <a14:useLocalDpi xmlns:a14="http://schemas.microsoft.com/office/drawing/2010/main" val="0"/>
                        </a:ext>
                      </a:extLst>
                    </a:blip>
                    <a:srcRect l="25764" r="25294"/>
                    <a:stretch/>
                  </pic:blipFill>
                  <pic:spPr bwMode="auto">
                    <a:xfrm>
                      <a:off x="0" y="0"/>
                      <a:ext cx="3962400" cy="2686050"/>
                    </a:xfrm>
                    <a:prstGeom prst="rect">
                      <a:avLst/>
                    </a:prstGeom>
                    <a:noFill/>
                    <a:ln>
                      <a:noFill/>
                    </a:ln>
                    <a:extLst>
                      <a:ext uri="{53640926-AAD7-44D8-BBD7-CCE9431645EC}">
                        <a14:shadowObscured xmlns:a14="http://schemas.microsoft.com/office/drawing/2010/main"/>
                      </a:ext>
                    </a:extLst>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3</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Инструментом </w:t>
      </w:r>
      <w:r w:rsidRPr="00C20ACC">
        <w:rPr>
          <w:rFonts w:ascii="Times New Roman" w:eastAsia="Times New Roman" w:hAnsi="Times New Roman" w:cs="Times New Roman"/>
          <w:b/>
          <w:bCs/>
          <w:sz w:val="28"/>
          <w:szCs w:val="28"/>
          <w:lang w:eastAsia="ru-RU"/>
        </w:rPr>
        <w:t>Direct Selection Tool (A) </w:t>
      </w:r>
      <w:r w:rsidRPr="00B045C3">
        <w:rPr>
          <w:rFonts w:ascii="Times New Roman" w:eastAsia="Times New Roman" w:hAnsi="Times New Roman" w:cs="Times New Roman"/>
          <w:sz w:val="28"/>
          <w:szCs w:val="28"/>
          <w:lang w:eastAsia="ru-RU"/>
        </w:rPr>
        <w:t>(Прямое выделение) немного искажаем сетку. Каждое пламя индивидуально, поэтому вам не нужно копировать меня в точности.</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5917BEA5" wp14:editId="7EF998F4">
            <wp:extent cx="3868571" cy="2257425"/>
            <wp:effectExtent l="0" t="0" r="0" b="0"/>
            <wp:docPr id="27" name="Рисунок 27" descr="https://creativo.one/lessons/les8164/28.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reativo.one/lessons/les8164/28.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4619" cy="2266789"/>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4</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Выбираем градиентную сетку с помощью инструмента </w:t>
      </w:r>
      <w:r w:rsidRPr="00C20ACC">
        <w:rPr>
          <w:rFonts w:ascii="Times New Roman" w:eastAsia="Times New Roman" w:hAnsi="Times New Roman" w:cs="Times New Roman"/>
          <w:b/>
          <w:bCs/>
          <w:sz w:val="28"/>
          <w:szCs w:val="28"/>
          <w:lang w:eastAsia="ru-RU"/>
        </w:rPr>
        <w:t>Selection Tool (V)</w:t>
      </w:r>
      <w:r w:rsidRPr="00B045C3">
        <w:rPr>
          <w:rFonts w:ascii="Times New Roman" w:eastAsia="Times New Roman" w:hAnsi="Times New Roman" w:cs="Times New Roman"/>
          <w:sz w:val="28"/>
          <w:szCs w:val="28"/>
          <w:lang w:eastAsia="ru-RU"/>
        </w:rPr>
        <w:t> (Выделение) и заливаем черным цветом. Устанавливаем режим наложения на </w:t>
      </w:r>
      <w:r w:rsidRPr="00C20ACC">
        <w:rPr>
          <w:rFonts w:ascii="Times New Roman" w:eastAsia="Times New Roman" w:hAnsi="Times New Roman" w:cs="Times New Roman"/>
          <w:b/>
          <w:bCs/>
          <w:sz w:val="28"/>
          <w:szCs w:val="28"/>
          <w:lang w:eastAsia="ru-RU"/>
        </w:rPr>
        <w:t>Screen</w:t>
      </w:r>
      <w:r w:rsidRPr="00B045C3">
        <w:rPr>
          <w:rFonts w:ascii="Times New Roman" w:eastAsia="Times New Roman" w:hAnsi="Times New Roman" w:cs="Times New Roman"/>
          <w:sz w:val="28"/>
          <w:szCs w:val="28"/>
          <w:lang w:eastAsia="ru-RU"/>
        </w:rPr>
        <w:t> (Осветление).</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486DC0C0" wp14:editId="3588662F">
            <wp:extent cx="3009900" cy="1447800"/>
            <wp:effectExtent l="0" t="0" r="0" b="0"/>
            <wp:docPr id="26" name="Рисунок 26" descr="https://creativo.one/lessons/les8164/29.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reativo.one/lessons/les8164/29.jpg">
                      <a:hlinkClick r:id="rId62"/>
                    </pic:cNvPr>
                    <pic:cNvPicPr>
                      <a:picLocks noChangeAspect="1" noChangeArrowheads="1"/>
                    </pic:cNvPicPr>
                  </pic:nvPicPr>
                  <pic:blipFill rotWithShape="1">
                    <a:blip r:embed="rId63">
                      <a:extLst>
                        <a:ext uri="{28A0092B-C50C-407E-A947-70E740481C1C}">
                          <a14:useLocalDpi xmlns:a14="http://schemas.microsoft.com/office/drawing/2010/main" val="0"/>
                        </a:ext>
                      </a:extLst>
                    </a:blip>
                    <a:srcRect l="30941" r="31882"/>
                    <a:stretch/>
                  </pic:blipFill>
                  <pic:spPr bwMode="auto">
                    <a:xfrm>
                      <a:off x="0" y="0"/>
                      <a:ext cx="3009900" cy="1447800"/>
                    </a:xfrm>
                    <a:prstGeom prst="rect">
                      <a:avLst/>
                    </a:prstGeom>
                    <a:noFill/>
                    <a:ln>
                      <a:noFill/>
                    </a:ln>
                    <a:extLst>
                      <a:ext uri="{53640926-AAD7-44D8-BBD7-CCE9431645EC}">
                        <a14:shadowObscured xmlns:a14="http://schemas.microsoft.com/office/drawing/2010/main"/>
                      </a:ext>
                    </a:extLst>
                  </pic:spPr>
                </pic:pic>
              </a:graphicData>
            </a:graphic>
          </wp:inline>
        </w:drawing>
      </w:r>
    </w:p>
    <w:p w:rsidR="006A769E" w:rsidRDefault="006A769E">
      <w:pPr>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br w:type="page"/>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lastRenderedPageBreak/>
        <w:t>ШАГ 5</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Теперь мы можем раскрасить пламя. Выбираем узлы сетки и применяем к ним желтый и красный цвета. Узлы, которые лежат за границами градиентной сетки, должны оставаться черными, иначе мы получим острые края пламени, что выглядит неправильно.</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Вот цвета, которые я использовал для пламени:</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#fff38d</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#d14507</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4CC4EA25" wp14:editId="39577BD0">
            <wp:extent cx="4541384" cy="2543175"/>
            <wp:effectExtent l="0" t="0" r="0" b="0"/>
            <wp:docPr id="25" name="Рисунок 25" descr="https://creativo.one/lessons/les8164/30.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reativo.one/lessons/les8164/30.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54244" cy="2550377"/>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6</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Блокируем этот слой и создаем новый поверх всего. Берем </w:t>
      </w:r>
      <w:r w:rsidRPr="00C20ACC">
        <w:rPr>
          <w:rFonts w:ascii="Times New Roman" w:eastAsia="Times New Roman" w:hAnsi="Times New Roman" w:cs="Times New Roman"/>
          <w:b/>
          <w:bCs/>
          <w:sz w:val="28"/>
          <w:szCs w:val="28"/>
          <w:lang w:eastAsia="ru-RU"/>
        </w:rPr>
        <w:t>Pen Tool (P)</w:t>
      </w:r>
      <w:r w:rsidRPr="00B045C3">
        <w:rPr>
          <w:rFonts w:ascii="Times New Roman" w:eastAsia="Times New Roman" w:hAnsi="Times New Roman" w:cs="Times New Roman"/>
          <w:sz w:val="28"/>
          <w:szCs w:val="28"/>
          <w:lang w:eastAsia="ru-RU"/>
        </w:rPr>
        <w:t> (Перо) и рисуем похожую форму. Превращаем ее в градиентную сетку с 4 рядами и столбцами и добавляем к ней цвета с помощью той же техники. Я использовал следующие цвета:</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#faeda7</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#d7651e</w:t>
      </w:r>
    </w:p>
    <w:p w:rsidR="00C20ACC" w:rsidRPr="00B045C3" w:rsidRDefault="00C20ACC" w:rsidP="008D1341">
      <w:pPr>
        <w:numPr>
          <w:ilvl w:val="0"/>
          <w:numId w:val="11"/>
        </w:numPr>
        <w:tabs>
          <w:tab w:val="clear" w:pos="720"/>
          <w:tab w:val="num" w:pos="1134"/>
        </w:tabs>
        <w:spacing w:after="0" w:line="276" w:lineRule="auto"/>
        <w:ind w:left="0"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#e78c43</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6C35A364" wp14:editId="60CA2272">
            <wp:extent cx="4419600" cy="2238249"/>
            <wp:effectExtent l="0" t="0" r="0" b="0"/>
            <wp:docPr id="24" name="Рисунок 24" descr="https://creativo.one/lessons/les8164/31.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reativo.one/lessons/les8164/31.jpg">
                      <a:hlinkClick r:id="rId66"/>
                    </pic:cNvPr>
                    <pic:cNvPicPr>
                      <a:picLocks noChangeAspect="1" noChangeArrowheads="1"/>
                    </pic:cNvPicPr>
                  </pic:nvPicPr>
                  <pic:blipFill rotWithShape="1">
                    <a:blip r:embed="rId67">
                      <a:extLst>
                        <a:ext uri="{28A0092B-C50C-407E-A947-70E740481C1C}">
                          <a14:useLocalDpi xmlns:a14="http://schemas.microsoft.com/office/drawing/2010/main" val="0"/>
                        </a:ext>
                      </a:extLst>
                    </a:blip>
                    <a:srcRect r="21249"/>
                    <a:stretch/>
                  </pic:blipFill>
                  <pic:spPr bwMode="auto">
                    <a:xfrm>
                      <a:off x="0" y="0"/>
                      <a:ext cx="4445545" cy="2251389"/>
                    </a:xfrm>
                    <a:prstGeom prst="rect">
                      <a:avLst/>
                    </a:prstGeom>
                    <a:noFill/>
                    <a:ln>
                      <a:noFill/>
                    </a:ln>
                    <a:extLst>
                      <a:ext uri="{53640926-AAD7-44D8-BBD7-CCE9431645EC}">
                        <a14:shadowObscured xmlns:a14="http://schemas.microsoft.com/office/drawing/2010/main"/>
                      </a:ext>
                    </a:extLst>
                  </pic:spPr>
                </pic:pic>
              </a:graphicData>
            </a:graphic>
          </wp:inline>
        </w:drawing>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lastRenderedPageBreak/>
        <w:drawing>
          <wp:inline distT="0" distB="0" distL="0" distR="0" wp14:anchorId="459857A4" wp14:editId="0066FB75">
            <wp:extent cx="3495675" cy="2733675"/>
            <wp:effectExtent l="0" t="0" r="9525" b="9525"/>
            <wp:docPr id="23" name="Рисунок 23" descr="https://creativo.one/lessons/les8164/32.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reativo.one/lessons/les8164/32.jpg">
                      <a:hlinkClick r:id="rId68"/>
                    </pic:cNvPr>
                    <pic:cNvPicPr>
                      <a:picLocks noChangeAspect="1" noChangeArrowheads="1"/>
                    </pic:cNvPicPr>
                  </pic:nvPicPr>
                  <pic:blipFill rotWithShape="1">
                    <a:blip r:embed="rId69">
                      <a:extLst>
                        <a:ext uri="{28A0092B-C50C-407E-A947-70E740481C1C}">
                          <a14:useLocalDpi xmlns:a14="http://schemas.microsoft.com/office/drawing/2010/main" val="0"/>
                        </a:ext>
                      </a:extLst>
                    </a:blip>
                    <a:srcRect l="28470" t="-350" r="28353"/>
                    <a:stretch/>
                  </pic:blipFill>
                  <pic:spPr bwMode="auto">
                    <a:xfrm>
                      <a:off x="0" y="0"/>
                      <a:ext cx="3495675" cy="2733675"/>
                    </a:xfrm>
                    <a:prstGeom prst="rect">
                      <a:avLst/>
                    </a:prstGeom>
                    <a:noFill/>
                    <a:ln>
                      <a:noFill/>
                    </a:ln>
                    <a:extLst>
                      <a:ext uri="{53640926-AAD7-44D8-BBD7-CCE9431645EC}">
                        <a14:shadowObscured xmlns:a14="http://schemas.microsoft.com/office/drawing/2010/main"/>
                      </a:ext>
                    </a:extLst>
                  </pic:spPr>
                </pic:pic>
              </a:graphicData>
            </a:graphic>
          </wp:inline>
        </w:drawing>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09C978EC" wp14:editId="113098CE">
            <wp:extent cx="4563341" cy="2952750"/>
            <wp:effectExtent l="0" t="0" r="8890" b="0"/>
            <wp:docPr id="22" name="Рисунок 22" descr="https://creativo.one/lessons/les8164/33.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reativo.one/lessons/les8164/33.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68776" cy="2956267"/>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7</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Устанавливаем режим наложения на </w:t>
      </w:r>
      <w:r w:rsidRPr="00C20ACC">
        <w:rPr>
          <w:rFonts w:ascii="Times New Roman" w:eastAsia="Times New Roman" w:hAnsi="Times New Roman" w:cs="Times New Roman"/>
          <w:b/>
          <w:bCs/>
          <w:sz w:val="28"/>
          <w:szCs w:val="28"/>
          <w:lang w:eastAsia="ru-RU"/>
        </w:rPr>
        <w:t>Screen</w:t>
      </w:r>
      <w:r w:rsidRPr="00B045C3">
        <w:rPr>
          <w:rFonts w:ascii="Times New Roman" w:eastAsia="Times New Roman" w:hAnsi="Times New Roman" w:cs="Times New Roman"/>
          <w:sz w:val="28"/>
          <w:szCs w:val="28"/>
          <w:lang w:eastAsia="ru-RU"/>
        </w:rPr>
        <w:t> (Осветление).</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1062D8FE" wp14:editId="3B2B3B6A">
            <wp:extent cx="5321120" cy="1990725"/>
            <wp:effectExtent l="0" t="0" r="0" b="0"/>
            <wp:docPr id="21" name="Рисунок 21" descr="https://creativo.one/lessons/les8164/34.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reativo.one/lessons/les8164/34.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34764" cy="1995830"/>
                    </a:xfrm>
                    <a:prstGeom prst="rect">
                      <a:avLst/>
                    </a:prstGeom>
                    <a:noFill/>
                    <a:ln>
                      <a:noFill/>
                    </a:ln>
                  </pic:spPr>
                </pic:pic>
              </a:graphicData>
            </a:graphic>
          </wp:inline>
        </w:drawing>
      </w:r>
    </w:p>
    <w:p w:rsidR="006A769E" w:rsidRDefault="006A769E">
      <w:pPr>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br w:type="page"/>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lastRenderedPageBreak/>
        <w:t>ШАГ 8</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Теперь создадим еще два языка пламени, используя ту же технику создания огненного градиента.</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04931702" wp14:editId="19E65A15">
            <wp:extent cx="5506720" cy="2552527"/>
            <wp:effectExtent l="0" t="0" r="0" b="635"/>
            <wp:docPr id="20" name="Рисунок 20" descr="https://creativo.one/lessons/les8164/35.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reativo.one/lessons/les8164/35.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33280" cy="2564838"/>
                    </a:xfrm>
                    <a:prstGeom prst="rect">
                      <a:avLst/>
                    </a:prstGeom>
                    <a:noFill/>
                    <a:ln>
                      <a:noFill/>
                    </a:ln>
                  </pic:spPr>
                </pic:pic>
              </a:graphicData>
            </a:graphic>
          </wp:inline>
        </w:drawing>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351A8D81" wp14:editId="56B35857">
            <wp:extent cx="5507094" cy="2552700"/>
            <wp:effectExtent l="0" t="0" r="0" b="0"/>
            <wp:docPr id="19" name="Рисунок 19" descr="https://creativo.one/lessons/les8164/36.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reativo.one/lessons/les8164/36.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36295" cy="2566236"/>
                    </a:xfrm>
                    <a:prstGeom prst="rect">
                      <a:avLst/>
                    </a:prstGeom>
                    <a:noFill/>
                    <a:ln>
                      <a:noFill/>
                    </a:ln>
                  </pic:spPr>
                </pic:pic>
              </a:graphicData>
            </a:graphic>
          </wp:inline>
        </w:drawing>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3950F093" wp14:editId="712A119D">
            <wp:extent cx="6082462" cy="2819400"/>
            <wp:effectExtent l="0" t="0" r="0" b="0"/>
            <wp:docPr id="18" name="Рисунок 18" descr="https://creativo.one/lessons/les8164/37.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reativo.one/lessons/les8164/37.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03053" cy="2828945"/>
                    </a:xfrm>
                    <a:prstGeom prst="rect">
                      <a:avLst/>
                    </a:prstGeom>
                    <a:noFill/>
                    <a:ln>
                      <a:noFill/>
                    </a:ln>
                  </pic:spPr>
                </pic:pic>
              </a:graphicData>
            </a:graphic>
          </wp:inline>
        </w:drawing>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lastRenderedPageBreak/>
        <w:drawing>
          <wp:inline distT="0" distB="0" distL="0" distR="0" wp14:anchorId="75F2A88C" wp14:editId="7938EE14">
            <wp:extent cx="5895975" cy="2732958"/>
            <wp:effectExtent l="0" t="0" r="0" b="0"/>
            <wp:docPr id="17" name="Рисунок 17" descr="https://creativo.one/lessons/les8164/38.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reativo.one/lessons/les8164/38.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21696" cy="2744880"/>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sz w:val="28"/>
          <w:szCs w:val="28"/>
          <w:lang w:eastAsia="ru-RU"/>
        </w:rPr>
      </w:pPr>
      <w:r w:rsidRPr="00B045C3">
        <w:rPr>
          <w:rFonts w:ascii="Times New Roman" w:eastAsia="Times New Roman" w:hAnsi="Times New Roman" w:cs="Times New Roman"/>
          <w:b/>
          <w:bCs/>
          <w:sz w:val="28"/>
          <w:szCs w:val="28"/>
          <w:lang w:eastAsia="ru-RU"/>
        </w:rPr>
        <w:t>4. Создаем векторный дым</w:t>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1</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Нет дыма без огня, и наоборот, давайте добавим дыма. Блокируем предыдущий слой и создаем новый. Берем инструмент </w:t>
      </w:r>
      <w:r w:rsidRPr="00C20ACC">
        <w:rPr>
          <w:rFonts w:ascii="Times New Roman" w:eastAsia="Times New Roman" w:hAnsi="Times New Roman" w:cs="Times New Roman"/>
          <w:b/>
          <w:bCs/>
          <w:sz w:val="28"/>
          <w:szCs w:val="28"/>
          <w:lang w:eastAsia="ru-RU"/>
        </w:rPr>
        <w:t>Rectangle Tool </w:t>
      </w:r>
      <w:r w:rsidRPr="00B045C3">
        <w:rPr>
          <w:rFonts w:ascii="Times New Roman" w:eastAsia="Times New Roman" w:hAnsi="Times New Roman" w:cs="Times New Roman"/>
          <w:sz w:val="28"/>
          <w:szCs w:val="28"/>
          <w:lang w:eastAsia="ru-RU"/>
        </w:rPr>
        <w:t>(</w:t>
      </w:r>
      <w:r w:rsidRPr="00C20ACC">
        <w:rPr>
          <w:rFonts w:ascii="Times New Roman" w:eastAsia="Times New Roman" w:hAnsi="Times New Roman" w:cs="Times New Roman"/>
          <w:b/>
          <w:bCs/>
          <w:sz w:val="28"/>
          <w:szCs w:val="28"/>
          <w:lang w:eastAsia="ru-RU"/>
        </w:rPr>
        <w:t>M</w:t>
      </w:r>
      <w:r w:rsidRPr="00B045C3">
        <w:rPr>
          <w:rFonts w:ascii="Times New Roman" w:eastAsia="Times New Roman" w:hAnsi="Times New Roman" w:cs="Times New Roman"/>
          <w:sz w:val="28"/>
          <w:szCs w:val="28"/>
          <w:lang w:eastAsia="ru-RU"/>
        </w:rPr>
        <w:t>) (Прямоугольник) и создаем прямоугольник, залитый черным. Установите режим наложения на </w:t>
      </w:r>
      <w:r w:rsidRPr="00C20ACC">
        <w:rPr>
          <w:rFonts w:ascii="Times New Roman" w:eastAsia="Times New Roman" w:hAnsi="Times New Roman" w:cs="Times New Roman"/>
          <w:b/>
          <w:bCs/>
          <w:sz w:val="28"/>
          <w:szCs w:val="28"/>
          <w:lang w:eastAsia="ru-RU"/>
        </w:rPr>
        <w:t>Screen</w:t>
      </w:r>
      <w:r w:rsidRPr="00B045C3">
        <w:rPr>
          <w:rFonts w:ascii="Times New Roman" w:eastAsia="Times New Roman" w:hAnsi="Times New Roman" w:cs="Times New Roman"/>
          <w:sz w:val="28"/>
          <w:szCs w:val="28"/>
          <w:lang w:eastAsia="ru-RU"/>
        </w:rPr>
        <w:t> (Осветление).</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181272C6" wp14:editId="16C9D300">
            <wp:extent cx="5153907" cy="2552700"/>
            <wp:effectExtent l="0" t="0" r="8890" b="0"/>
            <wp:docPr id="16" name="Рисунок 16" descr="https://creativo.one/lessons/les8164/39.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reativo.one/lessons/les8164/39.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64129" cy="2557763"/>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2</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Не снимая выделения с прямоугольника, создаем градиентную сетку с двумя рядами и тремя столбцами.</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lastRenderedPageBreak/>
        <w:drawing>
          <wp:inline distT="0" distB="0" distL="0" distR="0" wp14:anchorId="57B05BE6" wp14:editId="23C26989">
            <wp:extent cx="3438525" cy="2667000"/>
            <wp:effectExtent l="0" t="0" r="9525" b="0"/>
            <wp:docPr id="15" name="Рисунок 15" descr="https://creativo.one/lessons/les8164/40.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reativo.one/lessons/les8164/40.jpg">
                      <a:hlinkClick r:id="rId84"/>
                    </pic:cNvPr>
                    <pic:cNvPicPr>
                      <a:picLocks noChangeAspect="1" noChangeArrowheads="1"/>
                    </pic:cNvPicPr>
                  </pic:nvPicPr>
                  <pic:blipFill rotWithShape="1">
                    <a:blip r:embed="rId85">
                      <a:extLst>
                        <a:ext uri="{28A0092B-C50C-407E-A947-70E740481C1C}">
                          <a14:useLocalDpi xmlns:a14="http://schemas.microsoft.com/office/drawing/2010/main" val="0"/>
                        </a:ext>
                      </a:extLst>
                    </a:blip>
                    <a:srcRect l="29647" r="27882" b="2098"/>
                    <a:stretch/>
                  </pic:blipFill>
                  <pic:spPr bwMode="auto">
                    <a:xfrm>
                      <a:off x="0" y="0"/>
                      <a:ext cx="3438525" cy="2667000"/>
                    </a:xfrm>
                    <a:prstGeom prst="rect">
                      <a:avLst/>
                    </a:prstGeom>
                    <a:noFill/>
                    <a:ln>
                      <a:noFill/>
                    </a:ln>
                    <a:extLst>
                      <a:ext uri="{53640926-AAD7-44D8-BBD7-CCE9431645EC}">
                        <a14:shadowObscured xmlns:a14="http://schemas.microsoft.com/office/drawing/2010/main"/>
                      </a:ext>
                    </a:extLst>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3</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Делаем две нижние точки синими (# 7ba9ca).</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74578495" wp14:editId="5C8643D6">
            <wp:extent cx="5256696" cy="2133600"/>
            <wp:effectExtent l="0" t="0" r="1270" b="0"/>
            <wp:docPr id="14" name="Рисунок 14" descr="https://creativo.one/lessons/les8164/41.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reativo.one/lessons/les8164/41.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66605" cy="2137622"/>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4</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Теперь нам нужно изогнуть прямоугольник в форме струи дыма. Помещаем прямоугольник рядом с пламенем, затем берем инструмент </w:t>
      </w:r>
      <w:r w:rsidRPr="00C20ACC">
        <w:rPr>
          <w:rFonts w:ascii="Times New Roman" w:eastAsia="Times New Roman" w:hAnsi="Times New Roman" w:cs="Times New Roman"/>
          <w:b/>
          <w:bCs/>
          <w:sz w:val="28"/>
          <w:szCs w:val="28"/>
          <w:lang w:eastAsia="ru-RU"/>
        </w:rPr>
        <w:t>Lasso Tool (Q)</w:t>
      </w:r>
      <w:r w:rsidRPr="00B045C3">
        <w:rPr>
          <w:rFonts w:ascii="Times New Roman" w:eastAsia="Times New Roman" w:hAnsi="Times New Roman" w:cs="Times New Roman"/>
          <w:sz w:val="28"/>
          <w:szCs w:val="28"/>
          <w:lang w:eastAsia="ru-RU"/>
        </w:rPr>
        <w:t> (Лассо) и выбираем все узлы сетки справа.</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25E53E63" wp14:editId="6697270A">
            <wp:extent cx="5217583" cy="2209800"/>
            <wp:effectExtent l="0" t="0" r="2540" b="0"/>
            <wp:docPr id="13" name="Рисунок 13" descr="https://creativo.one/lessons/les8164/42.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reativo.one/lessons/les8164/42.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26628" cy="2213631"/>
                    </a:xfrm>
                    <a:prstGeom prst="rect">
                      <a:avLst/>
                    </a:prstGeom>
                    <a:noFill/>
                    <a:ln>
                      <a:noFill/>
                    </a:ln>
                  </pic:spPr>
                </pic:pic>
              </a:graphicData>
            </a:graphic>
          </wp:inline>
        </w:drawing>
      </w:r>
    </w:p>
    <w:p w:rsidR="006A769E" w:rsidRDefault="006A769E">
      <w:pPr>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br w:type="page"/>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lastRenderedPageBreak/>
        <w:t>ШАГ 5</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Берем инструмент </w:t>
      </w:r>
      <w:r w:rsidRPr="00C20ACC">
        <w:rPr>
          <w:rFonts w:ascii="Times New Roman" w:eastAsia="Times New Roman" w:hAnsi="Times New Roman" w:cs="Times New Roman"/>
          <w:b/>
          <w:bCs/>
          <w:sz w:val="28"/>
          <w:szCs w:val="28"/>
          <w:lang w:eastAsia="ru-RU"/>
        </w:rPr>
        <w:t>Rotate Tool (R)</w:t>
      </w:r>
      <w:r w:rsidRPr="00B045C3">
        <w:rPr>
          <w:rFonts w:ascii="Times New Roman" w:eastAsia="Times New Roman" w:hAnsi="Times New Roman" w:cs="Times New Roman"/>
          <w:sz w:val="28"/>
          <w:szCs w:val="28"/>
          <w:lang w:eastAsia="ru-RU"/>
        </w:rPr>
        <w:t> (Поворот) и устанавливаем центр вращения в средней точке левой стороны. Затем поворачиваем выделение, чтобы согнуть прямоугольник.</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4FC1AAFC" wp14:editId="53C96528">
            <wp:extent cx="4943929" cy="2076450"/>
            <wp:effectExtent l="0" t="0" r="9525" b="0"/>
            <wp:docPr id="12" name="Рисунок 12" descr="https://creativo.one/lessons/les8164/43.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reativo.one/lessons/les8164/43.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68118" cy="2086609"/>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6</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Теперь выбираем правую половину формы.</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703A80AD" wp14:editId="0F676230">
            <wp:extent cx="5086350" cy="2279881"/>
            <wp:effectExtent l="0" t="0" r="0" b="6350"/>
            <wp:docPr id="11" name="Рисунок 11" descr="https://creativo.one/lessons/les8164/44.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reativo.one/lessons/les8164/44.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05723" cy="2288565"/>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7</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Сгибаем это выделение, поместив центр вращения в это место:</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0C2E904D" wp14:editId="71628AAC">
            <wp:extent cx="5105400" cy="2288420"/>
            <wp:effectExtent l="0" t="0" r="0" b="0"/>
            <wp:docPr id="10" name="Рисунок 10" descr="https://creativo.one/lessons/les8164/45.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reativo.one/lessons/les8164/45.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49344" cy="2308117"/>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lastRenderedPageBreak/>
        <w:t>ШАГ 8</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Кроме того, мы можем перемещать отдельные узлы с помощью инструмента </w:t>
      </w:r>
      <w:r w:rsidRPr="00C20ACC">
        <w:rPr>
          <w:rFonts w:ascii="Times New Roman" w:eastAsia="Times New Roman" w:hAnsi="Times New Roman" w:cs="Times New Roman"/>
          <w:b/>
          <w:bCs/>
          <w:sz w:val="28"/>
          <w:szCs w:val="28"/>
          <w:lang w:eastAsia="ru-RU"/>
        </w:rPr>
        <w:t>Direct Selection Tool (A) </w:t>
      </w:r>
      <w:r w:rsidRPr="00B045C3">
        <w:rPr>
          <w:rFonts w:ascii="Times New Roman" w:eastAsia="Times New Roman" w:hAnsi="Times New Roman" w:cs="Times New Roman"/>
          <w:sz w:val="28"/>
          <w:szCs w:val="28"/>
          <w:lang w:eastAsia="ru-RU"/>
        </w:rPr>
        <w:t>(Прямое выделение), чтобы получить больший контроль над окончательной формой.</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6C6EEB3B" wp14:editId="76433549">
            <wp:extent cx="5528729" cy="3076575"/>
            <wp:effectExtent l="0" t="0" r="0" b="0"/>
            <wp:docPr id="9" name="Рисунок 9" descr="https://creativo.one/lessons/les8164/46.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reativo.one/lessons/les8164/46.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37313" cy="3081352"/>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9</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Перемещаем слой дыма под все остальные слои. Создадим еще несколько струй дыма, используя ту же технику. Смело используйте разные оттенки синего. Вы также можете скрывать слои пламени, чтобы лучше видеть дым.</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0B601F4B" wp14:editId="019D37C6">
            <wp:extent cx="5296761" cy="3171825"/>
            <wp:effectExtent l="0" t="0" r="0" b="0"/>
            <wp:docPr id="8" name="Рисунок 8" descr="https://creativo.one/lessons/les8164/47.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reativo.one/lessons/les8164/47.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04548" cy="3176488"/>
                    </a:xfrm>
                    <a:prstGeom prst="rect">
                      <a:avLst/>
                    </a:prstGeom>
                    <a:noFill/>
                    <a:ln>
                      <a:noFill/>
                    </a:ln>
                  </pic:spPr>
                </pic:pic>
              </a:graphicData>
            </a:graphic>
          </wp:inline>
        </w:drawing>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lastRenderedPageBreak/>
        <w:drawing>
          <wp:inline distT="0" distB="0" distL="0" distR="0" wp14:anchorId="07714AE6" wp14:editId="2053143A">
            <wp:extent cx="5296535" cy="2895465"/>
            <wp:effectExtent l="0" t="0" r="0" b="635"/>
            <wp:docPr id="7" name="Рисунок 7" descr="https://creativo.one/lessons/les8164/48.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reativo.one/lessons/les8164/48.jpg">
                      <a:hlinkClick r:id="rId100"/>
                    </pic:cNvPr>
                    <pic:cNvPicPr>
                      <a:picLocks noChangeAspect="1" noChangeArrowheads="1"/>
                    </pic:cNvPicPr>
                  </pic:nvPicPr>
                  <pic:blipFill rotWithShape="1">
                    <a:blip r:embed="rId101">
                      <a:extLst>
                        <a:ext uri="{28A0092B-C50C-407E-A947-70E740481C1C}">
                          <a14:useLocalDpi xmlns:a14="http://schemas.microsoft.com/office/drawing/2010/main" val="0"/>
                        </a:ext>
                      </a:extLst>
                    </a:blip>
                    <a:srcRect t="8709"/>
                    <a:stretch/>
                  </pic:blipFill>
                  <pic:spPr bwMode="auto">
                    <a:xfrm>
                      <a:off x="0" y="0"/>
                      <a:ext cx="5304439" cy="2899786"/>
                    </a:xfrm>
                    <a:prstGeom prst="rect">
                      <a:avLst/>
                    </a:prstGeom>
                    <a:noFill/>
                    <a:ln>
                      <a:noFill/>
                    </a:ln>
                    <a:extLst>
                      <a:ext uri="{53640926-AAD7-44D8-BBD7-CCE9431645EC}">
                        <a14:shadowObscured xmlns:a14="http://schemas.microsoft.com/office/drawing/2010/main"/>
                      </a:ext>
                    </a:extLst>
                  </pic:spPr>
                </pic:pic>
              </a:graphicData>
            </a:graphic>
          </wp:inline>
        </w:drawing>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2E3BBCAA" wp14:editId="44C1A1CF">
            <wp:extent cx="5296535" cy="2962140"/>
            <wp:effectExtent l="0" t="0" r="0" b="0"/>
            <wp:docPr id="6" name="Рисунок 6" descr="https://creativo.one/lessons/les8164/49.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reativo.one/lessons/les8164/49.jpg">
                      <a:hlinkClick r:id="rId102"/>
                    </pic:cNvPr>
                    <pic:cNvPicPr>
                      <a:picLocks noChangeAspect="1" noChangeArrowheads="1"/>
                    </pic:cNvPicPr>
                  </pic:nvPicPr>
                  <pic:blipFill rotWithShape="1">
                    <a:blip r:embed="rId103">
                      <a:extLst>
                        <a:ext uri="{28A0092B-C50C-407E-A947-70E740481C1C}">
                          <a14:useLocalDpi xmlns:a14="http://schemas.microsoft.com/office/drawing/2010/main" val="0"/>
                        </a:ext>
                      </a:extLst>
                    </a:blip>
                    <a:srcRect t="6607"/>
                    <a:stretch/>
                  </pic:blipFill>
                  <pic:spPr bwMode="auto">
                    <a:xfrm>
                      <a:off x="0" y="0"/>
                      <a:ext cx="5307700" cy="2968384"/>
                    </a:xfrm>
                    <a:prstGeom prst="rect">
                      <a:avLst/>
                    </a:prstGeom>
                    <a:noFill/>
                    <a:ln>
                      <a:noFill/>
                    </a:ln>
                    <a:extLst>
                      <a:ext uri="{53640926-AAD7-44D8-BBD7-CCE9431645EC}">
                        <a14:shadowObscured xmlns:a14="http://schemas.microsoft.com/office/drawing/2010/main"/>
                      </a:ext>
                    </a:extLst>
                  </pic:spPr>
                </pic:pic>
              </a:graphicData>
            </a:graphic>
          </wp:inline>
        </w:drawing>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53694E70" wp14:editId="09F304BE">
            <wp:extent cx="5296247" cy="2990850"/>
            <wp:effectExtent l="0" t="0" r="0" b="0"/>
            <wp:docPr id="5" name="Рисунок 5" descr="https://creativo.one/lessons/les8164/50.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reativo.one/lessons/les8164/50.jpg">
                      <a:hlinkClick r:id="rId104"/>
                    </pic:cNvPr>
                    <pic:cNvPicPr>
                      <a:picLocks noChangeAspect="1" noChangeArrowheads="1"/>
                    </pic:cNvPicPr>
                  </pic:nvPicPr>
                  <pic:blipFill rotWithShape="1">
                    <a:blip r:embed="rId105">
                      <a:extLst>
                        <a:ext uri="{28A0092B-C50C-407E-A947-70E740481C1C}">
                          <a14:useLocalDpi xmlns:a14="http://schemas.microsoft.com/office/drawing/2010/main" val="0"/>
                        </a:ext>
                      </a:extLst>
                    </a:blip>
                    <a:srcRect t="5696"/>
                    <a:stretch/>
                  </pic:blipFill>
                  <pic:spPr bwMode="auto">
                    <a:xfrm>
                      <a:off x="0" y="0"/>
                      <a:ext cx="5313120" cy="3000378"/>
                    </a:xfrm>
                    <a:prstGeom prst="rect">
                      <a:avLst/>
                    </a:prstGeom>
                    <a:noFill/>
                    <a:ln>
                      <a:noFill/>
                    </a:ln>
                    <a:extLst>
                      <a:ext uri="{53640926-AAD7-44D8-BBD7-CCE9431645EC}">
                        <a14:shadowObscured xmlns:a14="http://schemas.microsoft.com/office/drawing/2010/main"/>
                      </a:ext>
                    </a:extLst>
                  </pic:spPr>
                </pic:pic>
              </a:graphicData>
            </a:graphic>
          </wp:inline>
        </w:drawing>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lastRenderedPageBreak/>
        <w:drawing>
          <wp:inline distT="0" distB="0" distL="0" distR="0" wp14:anchorId="4B09AFA2" wp14:editId="4DA3C60C">
            <wp:extent cx="5678509" cy="3400425"/>
            <wp:effectExtent l="0" t="0" r="0" b="0"/>
            <wp:docPr id="4" name="Рисунок 4" descr="https://creativo.one/lessons/les8164/51.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reativo.one/lessons/les8164/51.jp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87112" cy="3405576"/>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sz w:val="28"/>
          <w:szCs w:val="28"/>
          <w:lang w:eastAsia="ru-RU"/>
        </w:rPr>
      </w:pPr>
      <w:r w:rsidRPr="00B045C3">
        <w:rPr>
          <w:rFonts w:ascii="Times New Roman" w:eastAsia="Times New Roman" w:hAnsi="Times New Roman" w:cs="Times New Roman"/>
          <w:b/>
          <w:bCs/>
          <w:sz w:val="28"/>
          <w:szCs w:val="28"/>
          <w:lang w:eastAsia="ru-RU"/>
        </w:rPr>
        <w:t>5. Финальная композиция</w:t>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t>ШАГ 1</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При работе с градиентами проще разместить объект вертикально или горизонтально. Но выглядит эта композиция довольно скучно. Итак, теперь разблокируем все слои, кроме фона, и повернем всю горящую спичку, чтобы получить более интересную композицию. На этом этапе вы также можете изменить размер фона, чтобы он лучше соответствовал композиции.</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1EF19F4A" wp14:editId="3678A70F">
            <wp:extent cx="5524846" cy="3581400"/>
            <wp:effectExtent l="0" t="0" r="0" b="0"/>
            <wp:docPr id="3" name="Рисунок 3" descr="https://creativo.one/lessons/les8164/52.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reativo.one/lessons/les8164/52.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30905" cy="3585328"/>
                    </a:xfrm>
                    <a:prstGeom prst="rect">
                      <a:avLst/>
                    </a:prstGeom>
                    <a:noFill/>
                    <a:ln>
                      <a:noFill/>
                    </a:ln>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caps/>
          <w:sz w:val="28"/>
          <w:szCs w:val="28"/>
          <w:lang w:eastAsia="ru-RU"/>
        </w:rPr>
      </w:pPr>
      <w:r w:rsidRPr="00B045C3">
        <w:rPr>
          <w:rFonts w:ascii="Times New Roman" w:eastAsia="Times New Roman" w:hAnsi="Times New Roman" w:cs="Times New Roman"/>
          <w:b/>
          <w:bCs/>
          <w:caps/>
          <w:sz w:val="28"/>
          <w:szCs w:val="28"/>
          <w:lang w:eastAsia="ru-RU"/>
        </w:rPr>
        <w:lastRenderedPageBreak/>
        <w:t>ШАГ 2</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Копируем фоновый прямоугольник, выбираем верхний слой и вставляем его на передний план (Ctrl+F). Выделяем все (Ctrl+A), а затем идем в меню </w:t>
      </w:r>
      <w:r w:rsidRPr="00C20ACC">
        <w:rPr>
          <w:rFonts w:ascii="Times New Roman" w:eastAsia="Times New Roman" w:hAnsi="Times New Roman" w:cs="Times New Roman"/>
          <w:b/>
          <w:bCs/>
          <w:sz w:val="28"/>
          <w:szCs w:val="28"/>
          <w:lang w:eastAsia="ru-RU"/>
        </w:rPr>
        <w:t>Object — Clipping Mask — Make </w:t>
      </w:r>
      <w:r w:rsidRPr="00B045C3">
        <w:rPr>
          <w:rFonts w:ascii="Times New Roman" w:eastAsia="Times New Roman" w:hAnsi="Times New Roman" w:cs="Times New Roman"/>
          <w:sz w:val="28"/>
          <w:szCs w:val="28"/>
          <w:lang w:eastAsia="ru-RU"/>
        </w:rPr>
        <w:t>(Объект — Обтравочная маска — Создать).</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4DADC7BC" wp14:editId="1ED4569C">
            <wp:extent cx="3219450" cy="3226061"/>
            <wp:effectExtent l="0" t="0" r="0" b="0"/>
            <wp:docPr id="2" name="Рисунок 2" descr="https://creativo.one/lessons/les8164/53.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reativo.one/lessons/les8164/53.jpg">
                      <a:hlinkClick r:id="rId110"/>
                    </pic:cNvPr>
                    <pic:cNvPicPr>
                      <a:picLocks noChangeAspect="1" noChangeArrowheads="1"/>
                    </pic:cNvPicPr>
                  </pic:nvPicPr>
                  <pic:blipFill rotWithShape="1">
                    <a:blip r:embed="rId111">
                      <a:extLst>
                        <a:ext uri="{28A0092B-C50C-407E-A947-70E740481C1C}">
                          <a14:useLocalDpi xmlns:a14="http://schemas.microsoft.com/office/drawing/2010/main" val="0"/>
                        </a:ext>
                      </a:extLst>
                    </a:blip>
                    <a:srcRect l="20235" t="4236" r="22471" b="5893"/>
                    <a:stretch/>
                  </pic:blipFill>
                  <pic:spPr bwMode="auto">
                    <a:xfrm>
                      <a:off x="0" y="0"/>
                      <a:ext cx="3224024" cy="3230644"/>
                    </a:xfrm>
                    <a:prstGeom prst="rect">
                      <a:avLst/>
                    </a:prstGeom>
                    <a:noFill/>
                    <a:ln>
                      <a:noFill/>
                    </a:ln>
                    <a:extLst>
                      <a:ext uri="{53640926-AAD7-44D8-BBD7-CCE9431645EC}">
                        <a14:shadowObscured xmlns:a14="http://schemas.microsoft.com/office/drawing/2010/main"/>
                      </a:ext>
                    </a:extLst>
                  </pic:spPr>
                </pic:pic>
              </a:graphicData>
            </a:graphic>
          </wp:inline>
        </w:drawing>
      </w:r>
    </w:p>
    <w:p w:rsidR="00C20ACC" w:rsidRPr="00B045C3" w:rsidRDefault="00C20ACC" w:rsidP="006A769E">
      <w:pPr>
        <w:spacing w:before="240" w:after="0" w:line="276" w:lineRule="auto"/>
        <w:ind w:firstLine="709"/>
        <w:jc w:val="both"/>
        <w:rPr>
          <w:rFonts w:ascii="Times New Roman" w:eastAsia="Times New Roman" w:hAnsi="Times New Roman" w:cs="Times New Roman"/>
          <w:b/>
          <w:bCs/>
          <w:sz w:val="28"/>
          <w:szCs w:val="28"/>
          <w:lang w:eastAsia="ru-RU"/>
        </w:rPr>
      </w:pPr>
      <w:r w:rsidRPr="00B045C3">
        <w:rPr>
          <w:rFonts w:ascii="Times New Roman" w:eastAsia="Times New Roman" w:hAnsi="Times New Roman" w:cs="Times New Roman"/>
          <w:b/>
          <w:bCs/>
          <w:sz w:val="28"/>
          <w:szCs w:val="28"/>
          <w:lang w:eastAsia="ru-RU"/>
        </w:rPr>
        <w:t>Заключение</w:t>
      </w:r>
    </w:p>
    <w:p w:rsidR="00C20ACC" w:rsidRPr="00B045C3" w:rsidRDefault="00C20ACC" w:rsidP="00C20ACC">
      <w:pPr>
        <w:spacing w:after="0" w:line="276" w:lineRule="auto"/>
        <w:ind w:firstLine="709"/>
        <w:jc w:val="both"/>
        <w:rPr>
          <w:rFonts w:ascii="Times New Roman" w:eastAsia="Times New Roman" w:hAnsi="Times New Roman" w:cs="Times New Roman"/>
          <w:sz w:val="28"/>
          <w:szCs w:val="28"/>
          <w:lang w:eastAsia="ru-RU"/>
        </w:rPr>
      </w:pPr>
      <w:r w:rsidRPr="00B045C3">
        <w:rPr>
          <w:rFonts w:ascii="Times New Roman" w:eastAsia="Times New Roman" w:hAnsi="Times New Roman" w:cs="Times New Roman"/>
          <w:sz w:val="28"/>
          <w:szCs w:val="28"/>
          <w:lang w:eastAsia="ru-RU"/>
        </w:rPr>
        <w:t>Освоив методы, описанные в этом уроке, вы можете создавать реалистичные векторные языки пламени, зажигалки или факелы. Кто знает, может, вы захотите развести костер! Зажигайте!</w:t>
      </w:r>
    </w:p>
    <w:p w:rsidR="00C20ACC" w:rsidRPr="00B045C3" w:rsidRDefault="00C20ACC" w:rsidP="00223359">
      <w:pPr>
        <w:spacing w:after="0" w:line="276" w:lineRule="auto"/>
        <w:ind w:firstLine="709"/>
        <w:jc w:val="center"/>
        <w:rPr>
          <w:rFonts w:ascii="Times New Roman" w:eastAsia="Times New Roman" w:hAnsi="Times New Roman" w:cs="Times New Roman"/>
          <w:sz w:val="28"/>
          <w:szCs w:val="28"/>
          <w:lang w:eastAsia="ru-RU"/>
        </w:rPr>
      </w:pPr>
      <w:r w:rsidRPr="00C20ACC">
        <w:rPr>
          <w:rFonts w:ascii="Times New Roman" w:eastAsia="Times New Roman" w:hAnsi="Times New Roman" w:cs="Times New Roman"/>
          <w:noProof/>
          <w:color w:val="0000FF"/>
          <w:sz w:val="28"/>
          <w:szCs w:val="28"/>
          <w:lang w:eastAsia="ru-RU"/>
        </w:rPr>
        <w:drawing>
          <wp:inline distT="0" distB="0" distL="0" distR="0" wp14:anchorId="530B53F2" wp14:editId="74A04A5F">
            <wp:extent cx="3219450" cy="3124760"/>
            <wp:effectExtent l="0" t="0" r="0" b="0"/>
            <wp:docPr id="1" name="Рисунок 1" descr="https://creativo.one/lessons/les8164/54.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reativo.one/lessons/les8164/54.jpg">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32287" cy="3137219"/>
                    </a:xfrm>
                    <a:prstGeom prst="rect">
                      <a:avLst/>
                    </a:prstGeom>
                    <a:noFill/>
                    <a:ln>
                      <a:noFill/>
                    </a:ln>
                  </pic:spPr>
                </pic:pic>
              </a:graphicData>
            </a:graphic>
          </wp:inline>
        </w:drawing>
      </w:r>
    </w:p>
    <w:p w:rsidR="00BF5E5C" w:rsidRPr="00C20ACC" w:rsidRDefault="00BF5E5C" w:rsidP="00F151E1">
      <w:pPr>
        <w:spacing w:before="240" w:after="0" w:line="276" w:lineRule="auto"/>
        <w:ind w:firstLine="709"/>
        <w:jc w:val="both"/>
        <w:rPr>
          <w:rFonts w:ascii="Times New Roman" w:hAnsi="Times New Roman" w:cs="Times New Roman"/>
          <w:i/>
          <w:sz w:val="28"/>
          <w:szCs w:val="28"/>
        </w:rPr>
      </w:pPr>
      <w:r w:rsidRPr="00BF5E5C">
        <w:rPr>
          <w:rFonts w:ascii="Times New Roman" w:hAnsi="Times New Roman" w:cs="Times New Roman"/>
          <w:sz w:val="28"/>
          <w:szCs w:val="28"/>
        </w:rPr>
        <w:lastRenderedPageBreak/>
        <w:t xml:space="preserve">2. </w:t>
      </w:r>
      <w:r w:rsidRPr="00C20ACC">
        <w:rPr>
          <w:rFonts w:ascii="Times New Roman" w:hAnsi="Times New Roman" w:cs="Times New Roman"/>
          <w:i/>
          <w:sz w:val="28"/>
          <w:szCs w:val="28"/>
        </w:rPr>
        <w:t>Рекомендации для наставника по организации процесса выполнения задания.</w:t>
      </w:r>
    </w:p>
    <w:p w:rsidR="00BF5E5C" w:rsidRPr="00BF5E5C" w:rsidRDefault="00BF5E5C" w:rsidP="00D74087">
      <w:pPr>
        <w:spacing w:after="0" w:line="276" w:lineRule="auto"/>
        <w:ind w:firstLine="709"/>
        <w:jc w:val="both"/>
        <w:rPr>
          <w:rFonts w:ascii="Times New Roman" w:hAnsi="Times New Roman" w:cs="Times New Roman"/>
          <w:sz w:val="28"/>
          <w:szCs w:val="28"/>
        </w:rPr>
      </w:pPr>
      <w:r w:rsidRPr="00BF5E5C">
        <w:rPr>
          <w:rFonts w:ascii="Times New Roman" w:hAnsi="Times New Roman" w:cs="Times New Roman"/>
          <w:sz w:val="28"/>
          <w:szCs w:val="28"/>
        </w:rPr>
        <w:t>Каждое занятие включает теоретический и практический блок</w:t>
      </w:r>
      <w:r w:rsidR="00BE5A55">
        <w:rPr>
          <w:rFonts w:ascii="Times New Roman" w:hAnsi="Times New Roman" w:cs="Times New Roman"/>
          <w:sz w:val="28"/>
          <w:szCs w:val="28"/>
        </w:rPr>
        <w:t>, который</w:t>
      </w:r>
      <w:r w:rsidRPr="00BF5E5C">
        <w:rPr>
          <w:rFonts w:ascii="Times New Roman" w:hAnsi="Times New Roman" w:cs="Times New Roman"/>
          <w:sz w:val="28"/>
          <w:szCs w:val="28"/>
        </w:rPr>
        <w:t xml:space="preserve"> предусматривает достаточно высокий уровень самостоятельности</w:t>
      </w:r>
      <w:r w:rsidR="00BE5A55">
        <w:rPr>
          <w:rFonts w:ascii="Times New Roman" w:hAnsi="Times New Roman" w:cs="Times New Roman"/>
          <w:sz w:val="28"/>
          <w:szCs w:val="28"/>
        </w:rPr>
        <w:t xml:space="preserve"> </w:t>
      </w:r>
      <w:r w:rsidRPr="00BF5E5C">
        <w:rPr>
          <w:rFonts w:ascii="Times New Roman" w:hAnsi="Times New Roman" w:cs="Times New Roman"/>
          <w:sz w:val="28"/>
          <w:szCs w:val="28"/>
        </w:rPr>
        <w:t>каждого участника. Руководителю профпробы необходимо дать участникам не только</w:t>
      </w:r>
      <w:r w:rsidR="00BE5A55">
        <w:rPr>
          <w:rFonts w:ascii="Times New Roman" w:hAnsi="Times New Roman" w:cs="Times New Roman"/>
          <w:sz w:val="28"/>
          <w:szCs w:val="28"/>
        </w:rPr>
        <w:t xml:space="preserve"> </w:t>
      </w:r>
      <w:r w:rsidRPr="00BF5E5C">
        <w:rPr>
          <w:rFonts w:ascii="Times New Roman" w:hAnsi="Times New Roman" w:cs="Times New Roman"/>
          <w:sz w:val="28"/>
          <w:szCs w:val="28"/>
        </w:rPr>
        <w:t>теоретическую базу, но и сформировать их личностное отношение к полученным знаниям,</w:t>
      </w:r>
      <w:r w:rsidR="00BE5A55">
        <w:rPr>
          <w:rFonts w:ascii="Times New Roman" w:hAnsi="Times New Roman" w:cs="Times New Roman"/>
          <w:sz w:val="28"/>
          <w:szCs w:val="28"/>
        </w:rPr>
        <w:t xml:space="preserve"> </w:t>
      </w:r>
      <w:r w:rsidRPr="00BF5E5C">
        <w:rPr>
          <w:rFonts w:ascii="Times New Roman" w:hAnsi="Times New Roman" w:cs="Times New Roman"/>
          <w:sz w:val="28"/>
          <w:szCs w:val="28"/>
        </w:rPr>
        <w:t>а также научить применять эти знания в своей практической деятельности.</w:t>
      </w:r>
    </w:p>
    <w:p w:rsidR="00BE5A55" w:rsidRDefault="00BE5A55" w:rsidP="00BE5A5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 начале профпробы необходимо:</w:t>
      </w:r>
    </w:p>
    <w:p w:rsidR="00BE5A55" w:rsidRPr="00BE5A55" w:rsidRDefault="00BE5A55" w:rsidP="00EE7520">
      <w:pPr>
        <w:pStyle w:val="a4"/>
        <w:numPr>
          <w:ilvl w:val="0"/>
          <w:numId w:val="12"/>
        </w:numPr>
        <w:tabs>
          <w:tab w:val="left" w:pos="851"/>
          <w:tab w:val="left" w:pos="993"/>
        </w:tabs>
        <w:autoSpaceDE w:val="0"/>
        <w:autoSpaceDN w:val="0"/>
        <w:adjustRightInd w:val="0"/>
        <w:spacing w:after="0" w:line="240" w:lineRule="auto"/>
        <w:ind w:left="0" w:firstLine="709"/>
        <w:jc w:val="both"/>
        <w:rPr>
          <w:rFonts w:ascii="Times New Roman" w:eastAsia="TimesNewRomanPSMT" w:hAnsi="Times New Roman" w:cs="Times New Roman"/>
          <w:sz w:val="28"/>
          <w:szCs w:val="24"/>
        </w:rPr>
      </w:pPr>
      <w:r w:rsidRPr="00BE5A55">
        <w:rPr>
          <w:rFonts w:ascii="Times New Roman" w:eastAsia="TimesNewRomanPSMT" w:hAnsi="Times New Roman" w:cs="Times New Roman"/>
          <w:sz w:val="28"/>
          <w:szCs w:val="24"/>
        </w:rPr>
        <w:t>проверить работу ПО, запустив программу</w:t>
      </w:r>
      <w:r w:rsidRPr="00BE5A55">
        <w:rPr>
          <w:rFonts w:ascii="Times New Roman" w:eastAsia="TimesNewRomanPSMT" w:hAnsi="Times New Roman" w:cs="Times New Roman"/>
          <w:sz w:val="28"/>
          <w:szCs w:val="24"/>
        </w:rPr>
        <w:t xml:space="preserve">, </w:t>
      </w:r>
      <w:r w:rsidRPr="00BE5A55">
        <w:rPr>
          <w:rFonts w:ascii="Times New Roman" w:eastAsia="TimesNewRomanPSMT" w:hAnsi="Times New Roman" w:cs="Times New Roman"/>
          <w:sz w:val="28"/>
          <w:szCs w:val="24"/>
        </w:rPr>
        <w:t>проверить, что программа не зависает и работает стабильно</w:t>
      </w:r>
      <w:r>
        <w:rPr>
          <w:rFonts w:ascii="Times New Roman" w:eastAsia="TimesNewRomanPSMT" w:hAnsi="Times New Roman" w:cs="Times New Roman"/>
          <w:sz w:val="28"/>
          <w:szCs w:val="24"/>
        </w:rPr>
        <w:t>;</w:t>
      </w:r>
    </w:p>
    <w:p w:rsidR="00BE5A55" w:rsidRPr="00BE5A55" w:rsidRDefault="00BE5A55" w:rsidP="00EE7520">
      <w:pPr>
        <w:pStyle w:val="a4"/>
        <w:numPr>
          <w:ilvl w:val="0"/>
          <w:numId w:val="12"/>
        </w:numPr>
        <w:tabs>
          <w:tab w:val="left" w:pos="851"/>
          <w:tab w:val="left" w:pos="993"/>
        </w:tabs>
        <w:autoSpaceDE w:val="0"/>
        <w:autoSpaceDN w:val="0"/>
        <w:adjustRightInd w:val="0"/>
        <w:spacing w:after="0" w:line="240" w:lineRule="auto"/>
        <w:ind w:left="0" w:firstLine="709"/>
        <w:jc w:val="both"/>
        <w:rPr>
          <w:rFonts w:ascii="Times New Roman" w:eastAsia="TimesNewRomanPSMT" w:hAnsi="Times New Roman" w:cs="Times New Roman"/>
          <w:sz w:val="28"/>
          <w:szCs w:val="24"/>
        </w:rPr>
      </w:pPr>
      <w:r w:rsidRPr="00BE5A55">
        <w:rPr>
          <w:rFonts w:ascii="Times New Roman" w:eastAsia="TimesNewRomanPSMT" w:hAnsi="Times New Roman" w:cs="Times New Roman"/>
          <w:sz w:val="28"/>
          <w:szCs w:val="24"/>
        </w:rPr>
        <w:t>проверить рабочее состояние устройств ввода: мышь, клавиатура;</w:t>
      </w:r>
    </w:p>
    <w:p w:rsidR="00BE5A55" w:rsidRPr="00BE5A55" w:rsidRDefault="00BE5A55" w:rsidP="00EE7520">
      <w:pPr>
        <w:pStyle w:val="a4"/>
        <w:numPr>
          <w:ilvl w:val="0"/>
          <w:numId w:val="12"/>
        </w:numPr>
        <w:tabs>
          <w:tab w:val="left" w:pos="851"/>
          <w:tab w:val="left" w:pos="993"/>
        </w:tabs>
        <w:autoSpaceDE w:val="0"/>
        <w:autoSpaceDN w:val="0"/>
        <w:adjustRightInd w:val="0"/>
        <w:spacing w:after="0" w:line="240" w:lineRule="auto"/>
        <w:ind w:left="0" w:firstLine="709"/>
        <w:jc w:val="both"/>
        <w:rPr>
          <w:rFonts w:ascii="Times New Roman" w:eastAsia="TimesNewRomanPSMT" w:hAnsi="Times New Roman" w:cs="Times New Roman"/>
          <w:sz w:val="28"/>
          <w:szCs w:val="24"/>
        </w:rPr>
      </w:pPr>
      <w:r w:rsidRPr="00BE5A55">
        <w:rPr>
          <w:rFonts w:ascii="Times New Roman" w:eastAsia="TimesNewRomanPSMT" w:hAnsi="Times New Roman" w:cs="Times New Roman"/>
          <w:sz w:val="28"/>
          <w:szCs w:val="24"/>
        </w:rPr>
        <w:t>проверить рабочее состояние монитора: изображение должно быть етким и немерцающим;</w:t>
      </w:r>
    </w:p>
    <w:p w:rsidR="00BE5A55" w:rsidRPr="00BE5A55" w:rsidRDefault="00BE5A55" w:rsidP="00EE7520">
      <w:pPr>
        <w:pStyle w:val="a4"/>
        <w:numPr>
          <w:ilvl w:val="0"/>
          <w:numId w:val="12"/>
        </w:numPr>
        <w:tabs>
          <w:tab w:val="left" w:pos="851"/>
          <w:tab w:val="left" w:pos="993"/>
        </w:tabs>
        <w:autoSpaceDE w:val="0"/>
        <w:autoSpaceDN w:val="0"/>
        <w:adjustRightInd w:val="0"/>
        <w:spacing w:after="0" w:line="276" w:lineRule="auto"/>
        <w:ind w:left="0" w:firstLine="709"/>
        <w:jc w:val="both"/>
        <w:rPr>
          <w:rFonts w:ascii="Times New Roman" w:hAnsi="Times New Roman" w:cs="Times New Roman"/>
          <w:sz w:val="32"/>
          <w:szCs w:val="28"/>
        </w:rPr>
      </w:pPr>
      <w:r w:rsidRPr="00BE5A55">
        <w:rPr>
          <w:rFonts w:ascii="Times New Roman" w:eastAsia="TimesNewRomanPSMT" w:hAnsi="Times New Roman" w:cs="Times New Roman"/>
          <w:sz w:val="28"/>
          <w:szCs w:val="24"/>
        </w:rPr>
        <w:t>подготовить распечатанный или электронный материал с инструкцией по</w:t>
      </w:r>
      <w:r w:rsidRPr="00BE5A55">
        <w:rPr>
          <w:rFonts w:ascii="Times New Roman" w:eastAsia="TimesNewRomanPSMT" w:hAnsi="Times New Roman" w:cs="Times New Roman"/>
          <w:sz w:val="28"/>
          <w:szCs w:val="24"/>
        </w:rPr>
        <w:t xml:space="preserve"> </w:t>
      </w:r>
      <w:r w:rsidRPr="00BE5A55">
        <w:rPr>
          <w:rFonts w:ascii="Times New Roman" w:eastAsia="TimesNewRomanPSMT" w:hAnsi="Times New Roman" w:cs="Times New Roman"/>
          <w:sz w:val="28"/>
          <w:szCs w:val="24"/>
        </w:rPr>
        <w:t>выполнению задания.</w:t>
      </w:r>
    </w:p>
    <w:p w:rsidR="00BF5E5C" w:rsidRPr="00BE5A55" w:rsidRDefault="00BF5E5C" w:rsidP="00BE5A55">
      <w:pPr>
        <w:spacing w:after="0" w:line="276" w:lineRule="auto"/>
        <w:ind w:firstLine="709"/>
        <w:jc w:val="both"/>
        <w:rPr>
          <w:rFonts w:ascii="Times New Roman" w:hAnsi="Times New Roman" w:cs="Times New Roman"/>
          <w:sz w:val="28"/>
          <w:szCs w:val="28"/>
        </w:rPr>
      </w:pPr>
      <w:r w:rsidRPr="00BE5A55">
        <w:rPr>
          <w:rFonts w:ascii="Times New Roman" w:hAnsi="Times New Roman" w:cs="Times New Roman"/>
          <w:sz w:val="28"/>
          <w:szCs w:val="28"/>
        </w:rPr>
        <w:t xml:space="preserve">В конце </w:t>
      </w:r>
      <w:r w:rsidR="00EE7520">
        <w:rPr>
          <w:rFonts w:ascii="Times New Roman" w:hAnsi="Times New Roman" w:cs="Times New Roman"/>
          <w:sz w:val="28"/>
          <w:szCs w:val="28"/>
        </w:rPr>
        <w:t>проф</w:t>
      </w:r>
      <w:r w:rsidRPr="00BE5A55">
        <w:rPr>
          <w:rFonts w:ascii="Times New Roman" w:hAnsi="Times New Roman" w:cs="Times New Roman"/>
          <w:sz w:val="28"/>
          <w:szCs w:val="28"/>
        </w:rPr>
        <w:t>пробы организуется обсуждением</w:t>
      </w:r>
      <w:r w:rsidR="00BE5A55" w:rsidRPr="00BE5A55">
        <w:rPr>
          <w:rFonts w:ascii="Times New Roman" w:hAnsi="Times New Roman" w:cs="Times New Roman"/>
          <w:sz w:val="28"/>
          <w:szCs w:val="28"/>
        </w:rPr>
        <w:t xml:space="preserve"> возникших </w:t>
      </w:r>
      <w:r w:rsidR="00BE5A55" w:rsidRPr="00BE5A55">
        <w:rPr>
          <w:rFonts w:ascii="Times New Roman" w:hAnsi="Times New Roman" w:cs="Times New Roman"/>
          <w:sz w:val="28"/>
          <w:szCs w:val="28"/>
        </w:rPr>
        <w:t>затруднений при выполнении задания</w:t>
      </w:r>
      <w:r w:rsidRPr="00BE5A55">
        <w:rPr>
          <w:rFonts w:ascii="Times New Roman" w:hAnsi="Times New Roman" w:cs="Times New Roman"/>
          <w:sz w:val="28"/>
          <w:szCs w:val="28"/>
        </w:rPr>
        <w:t>.</w:t>
      </w:r>
    </w:p>
    <w:p w:rsidR="00BF5E5C" w:rsidRPr="00BE5A55" w:rsidRDefault="00BF5E5C" w:rsidP="00BE5A55">
      <w:pPr>
        <w:spacing w:before="240" w:line="276" w:lineRule="auto"/>
        <w:ind w:firstLine="709"/>
        <w:jc w:val="both"/>
        <w:rPr>
          <w:rFonts w:ascii="Times New Roman" w:hAnsi="Times New Roman" w:cs="Times New Roman"/>
          <w:b/>
          <w:sz w:val="28"/>
          <w:szCs w:val="28"/>
        </w:rPr>
      </w:pPr>
      <w:r w:rsidRPr="00BE5A55">
        <w:rPr>
          <w:rFonts w:ascii="Times New Roman" w:hAnsi="Times New Roman" w:cs="Times New Roman"/>
          <w:b/>
          <w:sz w:val="28"/>
          <w:szCs w:val="28"/>
        </w:rPr>
        <w:t>Контроль, оценка и рефлексия (20 мин)</w:t>
      </w:r>
    </w:p>
    <w:p w:rsidR="00023D69" w:rsidRPr="00023D69" w:rsidRDefault="00BF5E5C" w:rsidP="00023D69">
      <w:pPr>
        <w:pStyle w:val="a4"/>
        <w:numPr>
          <w:ilvl w:val="0"/>
          <w:numId w:val="13"/>
        </w:numPr>
        <w:spacing w:after="0" w:line="276" w:lineRule="auto"/>
        <w:jc w:val="both"/>
        <w:rPr>
          <w:rFonts w:ascii="Times New Roman" w:hAnsi="Times New Roman" w:cs="Times New Roman"/>
          <w:i/>
          <w:sz w:val="28"/>
          <w:szCs w:val="28"/>
        </w:rPr>
      </w:pPr>
      <w:r w:rsidRPr="00023D69">
        <w:rPr>
          <w:rFonts w:ascii="Times New Roman" w:hAnsi="Times New Roman" w:cs="Times New Roman"/>
          <w:i/>
          <w:sz w:val="28"/>
          <w:szCs w:val="28"/>
        </w:rPr>
        <w:t>Критерии успешного выполнения задания</w:t>
      </w:r>
      <w:r w:rsidR="00023D69" w:rsidRPr="00023D69">
        <w:rPr>
          <w:rFonts w:ascii="Times New Roman" w:hAnsi="Times New Roman" w:cs="Times New Roman"/>
          <w:i/>
          <w:sz w:val="28"/>
          <w:szCs w:val="28"/>
        </w:rPr>
        <w:t>:</w:t>
      </w:r>
    </w:p>
    <w:p w:rsidR="00050AC8" w:rsidRDefault="00023D69" w:rsidP="00023D69">
      <w:pPr>
        <w:pStyle w:val="a4"/>
        <w:numPr>
          <w:ilvl w:val="0"/>
          <w:numId w:val="12"/>
        </w:numPr>
        <w:tabs>
          <w:tab w:val="left" w:pos="851"/>
          <w:tab w:val="left" w:pos="993"/>
        </w:tabs>
        <w:autoSpaceDE w:val="0"/>
        <w:autoSpaceDN w:val="0"/>
        <w:adjustRightInd w:val="0"/>
        <w:spacing w:after="0" w:line="276" w:lineRule="auto"/>
        <w:ind w:left="0" w:firstLine="709"/>
        <w:jc w:val="both"/>
        <w:rPr>
          <w:rFonts w:ascii="Times New Roman" w:eastAsia="TimesNewRomanPSMT" w:hAnsi="Times New Roman" w:cs="Times New Roman"/>
          <w:sz w:val="28"/>
          <w:szCs w:val="24"/>
        </w:rPr>
      </w:pPr>
      <w:r>
        <w:rPr>
          <w:rFonts w:ascii="Times New Roman" w:eastAsia="TimesNewRomanPSMT" w:hAnsi="Times New Roman" w:cs="Times New Roman"/>
          <w:sz w:val="28"/>
          <w:szCs w:val="24"/>
        </w:rPr>
        <w:t>С</w:t>
      </w:r>
      <w:r w:rsidR="00050AC8" w:rsidRPr="00023D69">
        <w:rPr>
          <w:rFonts w:ascii="Times New Roman" w:eastAsia="TimesNewRomanPSMT" w:hAnsi="Times New Roman" w:cs="Times New Roman"/>
          <w:sz w:val="28"/>
          <w:szCs w:val="24"/>
        </w:rPr>
        <w:t>оответствие результата выполнения задания образцу в инструкционной карте.</w:t>
      </w:r>
    </w:p>
    <w:p w:rsidR="00023D69" w:rsidRPr="00023D69" w:rsidRDefault="00023D69" w:rsidP="00D75477">
      <w:pPr>
        <w:pStyle w:val="a4"/>
        <w:numPr>
          <w:ilvl w:val="0"/>
          <w:numId w:val="12"/>
        </w:numPr>
        <w:tabs>
          <w:tab w:val="left" w:pos="851"/>
          <w:tab w:val="left" w:pos="993"/>
        </w:tabs>
        <w:autoSpaceDE w:val="0"/>
        <w:autoSpaceDN w:val="0"/>
        <w:adjustRightInd w:val="0"/>
        <w:spacing w:after="0" w:line="276" w:lineRule="auto"/>
        <w:ind w:left="0" w:firstLine="709"/>
        <w:jc w:val="both"/>
        <w:rPr>
          <w:rFonts w:ascii="Times New Roman" w:eastAsia="TimesNewRomanPSMT" w:hAnsi="Times New Roman" w:cs="Times New Roman"/>
          <w:sz w:val="28"/>
          <w:szCs w:val="24"/>
        </w:rPr>
      </w:pPr>
      <w:r w:rsidRPr="00023D69">
        <w:rPr>
          <w:rFonts w:ascii="Times New Roman" w:eastAsia="TimesNewRomanPSMT" w:hAnsi="Times New Roman" w:cs="Times New Roman"/>
          <w:sz w:val="28"/>
          <w:szCs w:val="24"/>
        </w:rPr>
        <w:t>Успешность выполнения основных этапов по</w:t>
      </w:r>
      <w:r w:rsidRPr="00023D69">
        <w:rPr>
          <w:rFonts w:ascii="Times New Roman" w:eastAsia="TimesNewRomanPSMT" w:hAnsi="Times New Roman" w:cs="Times New Roman"/>
          <w:sz w:val="28"/>
          <w:szCs w:val="24"/>
        </w:rPr>
        <w:t xml:space="preserve"> </w:t>
      </w:r>
      <w:r w:rsidRPr="00023D69">
        <w:rPr>
          <w:rFonts w:ascii="Times New Roman" w:eastAsia="TimesNewRomanPSMT" w:hAnsi="Times New Roman" w:cs="Times New Roman"/>
          <w:sz w:val="28"/>
          <w:szCs w:val="24"/>
        </w:rPr>
        <w:t>алгоритму Инструкции (получение фактического</w:t>
      </w:r>
      <w:r w:rsidRPr="00023D69">
        <w:rPr>
          <w:rFonts w:ascii="Times New Roman" w:eastAsia="TimesNewRomanPSMT" w:hAnsi="Times New Roman" w:cs="Times New Roman"/>
          <w:sz w:val="28"/>
          <w:szCs w:val="24"/>
        </w:rPr>
        <w:t xml:space="preserve"> </w:t>
      </w:r>
      <w:r w:rsidRPr="00023D69">
        <w:rPr>
          <w:rFonts w:ascii="Times New Roman" w:eastAsia="TimesNewRomanPSMT" w:hAnsi="Times New Roman" w:cs="Times New Roman"/>
          <w:sz w:val="28"/>
          <w:szCs w:val="24"/>
        </w:rPr>
        <w:t>результата)</w:t>
      </w:r>
      <w:r>
        <w:rPr>
          <w:rFonts w:ascii="Times New Roman" w:eastAsia="TimesNewRomanPSMT" w:hAnsi="Times New Roman" w:cs="Times New Roman"/>
          <w:sz w:val="28"/>
          <w:szCs w:val="24"/>
        </w:rPr>
        <w:t>.</w:t>
      </w:r>
    </w:p>
    <w:p w:rsidR="00023D69" w:rsidRPr="00023D69" w:rsidRDefault="00023D69" w:rsidP="00532FD0">
      <w:pPr>
        <w:pStyle w:val="a4"/>
        <w:numPr>
          <w:ilvl w:val="0"/>
          <w:numId w:val="12"/>
        </w:numPr>
        <w:tabs>
          <w:tab w:val="left" w:pos="851"/>
          <w:tab w:val="left" w:pos="993"/>
        </w:tabs>
        <w:autoSpaceDE w:val="0"/>
        <w:autoSpaceDN w:val="0"/>
        <w:adjustRightInd w:val="0"/>
        <w:spacing w:after="0" w:line="276" w:lineRule="auto"/>
        <w:ind w:left="0" w:firstLine="709"/>
        <w:jc w:val="both"/>
        <w:rPr>
          <w:rFonts w:ascii="Times New Roman" w:eastAsia="TimesNewRomanPSMT" w:hAnsi="Times New Roman" w:cs="Times New Roman"/>
          <w:sz w:val="28"/>
          <w:szCs w:val="24"/>
        </w:rPr>
      </w:pPr>
      <w:r w:rsidRPr="00023D69">
        <w:rPr>
          <w:rFonts w:ascii="Times New Roman" w:eastAsia="TimesNewRomanPSMT" w:hAnsi="Times New Roman" w:cs="Times New Roman"/>
          <w:sz w:val="28"/>
          <w:szCs w:val="24"/>
        </w:rPr>
        <w:t>Корректность технических требований согласно</w:t>
      </w:r>
      <w:r w:rsidRPr="00023D69">
        <w:rPr>
          <w:rFonts w:ascii="Times New Roman" w:eastAsia="TimesNewRomanPSMT" w:hAnsi="Times New Roman" w:cs="Times New Roman"/>
          <w:sz w:val="28"/>
          <w:szCs w:val="24"/>
        </w:rPr>
        <w:t xml:space="preserve"> </w:t>
      </w:r>
      <w:r w:rsidRPr="00023D69">
        <w:rPr>
          <w:rFonts w:ascii="Times New Roman" w:eastAsia="TimesNewRomanPSMT" w:hAnsi="Times New Roman" w:cs="Times New Roman"/>
          <w:sz w:val="28"/>
          <w:szCs w:val="24"/>
        </w:rPr>
        <w:t>инструкции</w:t>
      </w:r>
      <w:r>
        <w:rPr>
          <w:rFonts w:ascii="Times New Roman" w:eastAsia="TimesNewRomanPSMT" w:hAnsi="Times New Roman" w:cs="Times New Roman"/>
          <w:sz w:val="28"/>
          <w:szCs w:val="24"/>
        </w:rPr>
        <w:t>.</w:t>
      </w:r>
    </w:p>
    <w:p w:rsidR="00023D69" w:rsidRPr="00023D69" w:rsidRDefault="00023D69" w:rsidP="00023D69">
      <w:pPr>
        <w:pStyle w:val="a4"/>
        <w:numPr>
          <w:ilvl w:val="0"/>
          <w:numId w:val="12"/>
        </w:numPr>
        <w:tabs>
          <w:tab w:val="left" w:pos="851"/>
          <w:tab w:val="left" w:pos="993"/>
        </w:tabs>
        <w:autoSpaceDE w:val="0"/>
        <w:autoSpaceDN w:val="0"/>
        <w:adjustRightInd w:val="0"/>
        <w:spacing w:after="0" w:line="276" w:lineRule="auto"/>
        <w:ind w:left="0" w:firstLine="709"/>
        <w:jc w:val="both"/>
        <w:rPr>
          <w:rFonts w:ascii="Times New Roman" w:eastAsia="TimesNewRomanPSMT" w:hAnsi="Times New Roman" w:cs="Times New Roman"/>
          <w:sz w:val="28"/>
          <w:szCs w:val="24"/>
        </w:rPr>
      </w:pPr>
      <w:r w:rsidRPr="00023D69">
        <w:rPr>
          <w:rFonts w:ascii="Times New Roman" w:eastAsia="TimesNewRomanPSMT" w:hAnsi="Times New Roman" w:cs="Times New Roman"/>
          <w:sz w:val="28"/>
          <w:szCs w:val="24"/>
        </w:rPr>
        <w:t>Творческая составляющая</w:t>
      </w:r>
      <w:r>
        <w:rPr>
          <w:rFonts w:ascii="Times New Roman" w:eastAsia="TimesNewRomanPSMT" w:hAnsi="Times New Roman" w:cs="Times New Roman"/>
          <w:sz w:val="28"/>
          <w:szCs w:val="24"/>
        </w:rPr>
        <w:t>.</w:t>
      </w:r>
    </w:p>
    <w:p w:rsidR="00BF5E5C" w:rsidRPr="00BF5E5C" w:rsidRDefault="00BF5E5C" w:rsidP="00050AC8">
      <w:pPr>
        <w:spacing w:before="240" w:after="0" w:line="276" w:lineRule="auto"/>
        <w:ind w:firstLine="709"/>
        <w:jc w:val="both"/>
        <w:rPr>
          <w:rFonts w:ascii="Times New Roman" w:hAnsi="Times New Roman" w:cs="Times New Roman"/>
          <w:sz w:val="28"/>
          <w:szCs w:val="28"/>
        </w:rPr>
      </w:pPr>
      <w:r w:rsidRPr="00BF5E5C">
        <w:rPr>
          <w:rFonts w:ascii="Times New Roman" w:hAnsi="Times New Roman" w:cs="Times New Roman"/>
          <w:sz w:val="28"/>
          <w:szCs w:val="28"/>
        </w:rPr>
        <w:t xml:space="preserve">2. </w:t>
      </w:r>
      <w:r w:rsidRPr="00050AC8">
        <w:rPr>
          <w:rFonts w:ascii="Times New Roman" w:hAnsi="Times New Roman" w:cs="Times New Roman"/>
          <w:i/>
          <w:sz w:val="28"/>
          <w:szCs w:val="28"/>
        </w:rPr>
        <w:t>Рекомендации для наставника по контролю результата, процедуре оценки</w:t>
      </w:r>
      <w:r w:rsidRPr="00BF5E5C">
        <w:rPr>
          <w:rFonts w:ascii="Times New Roman" w:hAnsi="Times New Roman" w:cs="Times New Roman"/>
          <w:sz w:val="28"/>
          <w:szCs w:val="28"/>
        </w:rPr>
        <w:t>. В</w:t>
      </w:r>
      <w:r w:rsidR="00050AC8">
        <w:rPr>
          <w:rFonts w:ascii="Times New Roman" w:hAnsi="Times New Roman" w:cs="Times New Roman"/>
          <w:sz w:val="28"/>
          <w:szCs w:val="28"/>
        </w:rPr>
        <w:t xml:space="preserve"> </w:t>
      </w:r>
      <w:r w:rsidRPr="00BF5E5C">
        <w:rPr>
          <w:rFonts w:ascii="Times New Roman" w:hAnsi="Times New Roman" w:cs="Times New Roman"/>
          <w:sz w:val="28"/>
          <w:szCs w:val="28"/>
        </w:rPr>
        <w:t>первую очередь, необходимо обращать внимание на самостоятельность и оригинальность</w:t>
      </w:r>
      <w:r w:rsidR="00050AC8">
        <w:rPr>
          <w:rFonts w:ascii="Times New Roman" w:hAnsi="Times New Roman" w:cs="Times New Roman"/>
          <w:sz w:val="28"/>
          <w:szCs w:val="28"/>
        </w:rPr>
        <w:t xml:space="preserve"> </w:t>
      </w:r>
      <w:r w:rsidRPr="00BF5E5C">
        <w:rPr>
          <w:rFonts w:ascii="Times New Roman" w:hAnsi="Times New Roman" w:cs="Times New Roman"/>
          <w:sz w:val="28"/>
          <w:szCs w:val="28"/>
        </w:rPr>
        <w:t xml:space="preserve">мышления участника пробы, стремление создать выразительный </w:t>
      </w:r>
      <w:r w:rsidR="003C0578">
        <w:rPr>
          <w:rFonts w:ascii="Times New Roman" w:hAnsi="Times New Roman" w:cs="Times New Roman"/>
          <w:sz w:val="28"/>
          <w:szCs w:val="28"/>
        </w:rPr>
        <w:t>образец</w:t>
      </w:r>
      <w:r w:rsidRPr="00BF5E5C">
        <w:rPr>
          <w:rFonts w:ascii="Times New Roman" w:hAnsi="Times New Roman" w:cs="Times New Roman"/>
          <w:sz w:val="28"/>
          <w:szCs w:val="28"/>
        </w:rPr>
        <w:t>, пусть даже и</w:t>
      </w:r>
      <w:r w:rsidR="00050AC8">
        <w:rPr>
          <w:rFonts w:ascii="Times New Roman" w:hAnsi="Times New Roman" w:cs="Times New Roman"/>
          <w:sz w:val="28"/>
          <w:szCs w:val="28"/>
        </w:rPr>
        <w:t xml:space="preserve"> </w:t>
      </w:r>
      <w:r w:rsidRPr="00BF5E5C">
        <w:rPr>
          <w:rFonts w:ascii="Times New Roman" w:hAnsi="Times New Roman" w:cs="Times New Roman"/>
          <w:sz w:val="28"/>
          <w:szCs w:val="28"/>
        </w:rPr>
        <w:t>содержащий ошибки в пропорциях</w:t>
      </w:r>
      <w:r w:rsidR="00050AC8">
        <w:rPr>
          <w:rFonts w:ascii="Times New Roman" w:hAnsi="Times New Roman" w:cs="Times New Roman"/>
          <w:sz w:val="28"/>
          <w:szCs w:val="28"/>
        </w:rPr>
        <w:t xml:space="preserve"> и</w:t>
      </w:r>
      <w:r w:rsidRPr="00BF5E5C">
        <w:rPr>
          <w:rFonts w:ascii="Times New Roman" w:hAnsi="Times New Roman" w:cs="Times New Roman"/>
          <w:sz w:val="28"/>
          <w:szCs w:val="28"/>
        </w:rPr>
        <w:t xml:space="preserve"> др.</w:t>
      </w:r>
    </w:p>
    <w:p w:rsidR="00BF5E5C" w:rsidRPr="00050AC8" w:rsidRDefault="00BF5E5C" w:rsidP="00050AC8">
      <w:pPr>
        <w:spacing w:before="240" w:after="0" w:line="276" w:lineRule="auto"/>
        <w:ind w:firstLine="709"/>
        <w:jc w:val="both"/>
        <w:rPr>
          <w:rFonts w:ascii="Times New Roman" w:hAnsi="Times New Roman" w:cs="Times New Roman"/>
          <w:i/>
          <w:sz w:val="28"/>
          <w:szCs w:val="28"/>
        </w:rPr>
      </w:pPr>
      <w:r w:rsidRPr="00BF5E5C">
        <w:rPr>
          <w:rFonts w:ascii="Times New Roman" w:hAnsi="Times New Roman" w:cs="Times New Roman"/>
          <w:sz w:val="28"/>
          <w:szCs w:val="28"/>
        </w:rPr>
        <w:t xml:space="preserve">3. </w:t>
      </w:r>
      <w:r w:rsidRPr="00050AC8">
        <w:rPr>
          <w:rFonts w:ascii="Times New Roman" w:hAnsi="Times New Roman" w:cs="Times New Roman"/>
          <w:i/>
          <w:sz w:val="28"/>
          <w:szCs w:val="28"/>
        </w:rPr>
        <w:t>Вопросы для рефлексии учащихся:</w:t>
      </w:r>
    </w:p>
    <w:p w:rsidR="006E6963" w:rsidRPr="006E6963" w:rsidRDefault="006E6963" w:rsidP="006E6963">
      <w:pPr>
        <w:tabs>
          <w:tab w:val="left" w:pos="851"/>
          <w:tab w:val="left" w:pos="993"/>
        </w:tabs>
        <w:autoSpaceDE w:val="0"/>
        <w:autoSpaceDN w:val="0"/>
        <w:adjustRightInd w:val="0"/>
        <w:spacing w:after="0" w:line="240" w:lineRule="auto"/>
        <w:ind w:firstLine="709"/>
        <w:jc w:val="both"/>
        <w:rPr>
          <w:rFonts w:ascii="Times New Roman" w:eastAsia="TimesNewRomanPSMT" w:hAnsi="Times New Roman" w:cs="Times New Roman"/>
          <w:sz w:val="28"/>
          <w:szCs w:val="24"/>
        </w:rPr>
      </w:pPr>
      <w:r w:rsidRPr="006E6963">
        <w:rPr>
          <w:rFonts w:ascii="Times New Roman" w:eastAsia="TimesNewRomanPSMT" w:hAnsi="Times New Roman" w:cs="Times New Roman"/>
          <w:sz w:val="28"/>
          <w:szCs w:val="24"/>
        </w:rPr>
        <w:t xml:space="preserve">Для проведения рефлексии </w:t>
      </w:r>
      <w:r>
        <w:rPr>
          <w:rFonts w:ascii="Times New Roman" w:eastAsia="TimesNewRomanPSMT" w:hAnsi="Times New Roman" w:cs="Times New Roman"/>
          <w:sz w:val="28"/>
          <w:szCs w:val="24"/>
        </w:rPr>
        <w:t>наставник</w:t>
      </w:r>
      <w:r w:rsidRPr="006E6963">
        <w:rPr>
          <w:rFonts w:ascii="Times New Roman" w:eastAsia="TimesNewRomanPSMT" w:hAnsi="Times New Roman" w:cs="Times New Roman"/>
          <w:sz w:val="28"/>
          <w:szCs w:val="24"/>
        </w:rPr>
        <w:t xml:space="preserve"> предложит </w:t>
      </w:r>
      <w:r>
        <w:rPr>
          <w:rFonts w:ascii="Times New Roman" w:eastAsia="TimesNewRomanPSMT" w:hAnsi="Times New Roman" w:cs="Times New Roman"/>
          <w:sz w:val="28"/>
          <w:szCs w:val="24"/>
        </w:rPr>
        <w:t>участникам</w:t>
      </w:r>
      <w:r w:rsidRPr="006E6963">
        <w:rPr>
          <w:rFonts w:ascii="Times New Roman" w:eastAsia="TimesNewRomanPSMT" w:hAnsi="Times New Roman" w:cs="Times New Roman"/>
          <w:sz w:val="28"/>
          <w:szCs w:val="24"/>
        </w:rPr>
        <w:t xml:space="preserve"> дополнить</w:t>
      </w:r>
      <w:r>
        <w:rPr>
          <w:rFonts w:ascii="Times New Roman" w:eastAsia="TimesNewRomanPSMT" w:hAnsi="Times New Roman" w:cs="Times New Roman"/>
          <w:sz w:val="28"/>
          <w:szCs w:val="24"/>
        </w:rPr>
        <w:t xml:space="preserve"> следующие фразы (можно в форме небольшой анкеты)</w:t>
      </w:r>
      <w:r w:rsidRPr="006E6963">
        <w:rPr>
          <w:rFonts w:ascii="Times New Roman" w:eastAsia="TimesNewRomanPSMT" w:hAnsi="Times New Roman" w:cs="Times New Roman"/>
          <w:sz w:val="28"/>
          <w:szCs w:val="24"/>
        </w:rPr>
        <w:t>:</w:t>
      </w:r>
    </w:p>
    <w:p w:rsidR="006E6963" w:rsidRPr="006E6963" w:rsidRDefault="006E6963" w:rsidP="006E6963">
      <w:pPr>
        <w:pStyle w:val="a4"/>
        <w:numPr>
          <w:ilvl w:val="0"/>
          <w:numId w:val="12"/>
        </w:numPr>
        <w:tabs>
          <w:tab w:val="left" w:pos="851"/>
          <w:tab w:val="left" w:pos="993"/>
        </w:tabs>
        <w:autoSpaceDE w:val="0"/>
        <w:autoSpaceDN w:val="0"/>
        <w:adjustRightInd w:val="0"/>
        <w:spacing w:after="0" w:line="240" w:lineRule="auto"/>
        <w:jc w:val="both"/>
        <w:rPr>
          <w:rFonts w:ascii="Times New Roman" w:eastAsia="TimesNewRomanPSMT" w:hAnsi="Times New Roman" w:cs="Times New Roman"/>
          <w:sz w:val="28"/>
          <w:szCs w:val="24"/>
        </w:rPr>
      </w:pPr>
      <w:r w:rsidRPr="006E6963">
        <w:rPr>
          <w:rFonts w:ascii="Times New Roman" w:eastAsia="TimesNewRomanPSMT" w:hAnsi="Times New Roman" w:cs="Times New Roman"/>
          <w:sz w:val="28"/>
          <w:szCs w:val="24"/>
        </w:rPr>
        <w:t>сегодня я узнал...</w:t>
      </w:r>
    </w:p>
    <w:p w:rsidR="006E6963" w:rsidRPr="006E6963" w:rsidRDefault="006E6963" w:rsidP="006E6963">
      <w:pPr>
        <w:pStyle w:val="a4"/>
        <w:numPr>
          <w:ilvl w:val="0"/>
          <w:numId w:val="12"/>
        </w:numPr>
        <w:tabs>
          <w:tab w:val="left" w:pos="851"/>
          <w:tab w:val="left" w:pos="993"/>
        </w:tabs>
        <w:autoSpaceDE w:val="0"/>
        <w:autoSpaceDN w:val="0"/>
        <w:adjustRightInd w:val="0"/>
        <w:spacing w:after="0" w:line="240" w:lineRule="auto"/>
        <w:jc w:val="both"/>
        <w:rPr>
          <w:rFonts w:ascii="Times New Roman" w:eastAsia="TimesNewRomanPSMT" w:hAnsi="Times New Roman" w:cs="Times New Roman"/>
          <w:sz w:val="28"/>
          <w:szCs w:val="24"/>
        </w:rPr>
      </w:pPr>
      <w:r w:rsidRPr="006E6963">
        <w:rPr>
          <w:rFonts w:ascii="Times New Roman" w:eastAsia="TimesNewRomanPSMT" w:hAnsi="Times New Roman" w:cs="Times New Roman"/>
          <w:sz w:val="28"/>
          <w:szCs w:val="24"/>
        </w:rPr>
        <w:t>было трудно…</w:t>
      </w:r>
    </w:p>
    <w:p w:rsidR="006E6963" w:rsidRPr="006E6963" w:rsidRDefault="006E6963" w:rsidP="006E6963">
      <w:pPr>
        <w:pStyle w:val="a4"/>
        <w:numPr>
          <w:ilvl w:val="0"/>
          <w:numId w:val="12"/>
        </w:numPr>
        <w:tabs>
          <w:tab w:val="left" w:pos="851"/>
          <w:tab w:val="left" w:pos="993"/>
        </w:tabs>
        <w:autoSpaceDE w:val="0"/>
        <w:autoSpaceDN w:val="0"/>
        <w:adjustRightInd w:val="0"/>
        <w:spacing w:after="0" w:line="240" w:lineRule="auto"/>
        <w:jc w:val="both"/>
        <w:rPr>
          <w:rFonts w:ascii="Times New Roman" w:eastAsia="TimesNewRomanPSMT" w:hAnsi="Times New Roman" w:cs="Times New Roman"/>
          <w:sz w:val="28"/>
          <w:szCs w:val="24"/>
        </w:rPr>
      </w:pPr>
      <w:r w:rsidRPr="006E6963">
        <w:rPr>
          <w:rFonts w:ascii="Times New Roman" w:eastAsia="TimesNewRomanPSMT" w:hAnsi="Times New Roman" w:cs="Times New Roman"/>
          <w:sz w:val="28"/>
          <w:szCs w:val="24"/>
        </w:rPr>
        <w:t>я понял, что…</w:t>
      </w:r>
    </w:p>
    <w:p w:rsidR="006E6963" w:rsidRPr="006E6963" w:rsidRDefault="006E6963" w:rsidP="006E6963">
      <w:pPr>
        <w:pStyle w:val="a4"/>
        <w:numPr>
          <w:ilvl w:val="0"/>
          <w:numId w:val="12"/>
        </w:numPr>
        <w:tabs>
          <w:tab w:val="left" w:pos="851"/>
          <w:tab w:val="left" w:pos="993"/>
        </w:tabs>
        <w:autoSpaceDE w:val="0"/>
        <w:autoSpaceDN w:val="0"/>
        <w:adjustRightInd w:val="0"/>
        <w:spacing w:after="0" w:line="240" w:lineRule="auto"/>
        <w:jc w:val="both"/>
        <w:rPr>
          <w:rFonts w:ascii="Times New Roman" w:eastAsia="TimesNewRomanPSMT" w:hAnsi="Times New Roman" w:cs="Times New Roman"/>
          <w:sz w:val="28"/>
          <w:szCs w:val="24"/>
        </w:rPr>
      </w:pPr>
      <w:r w:rsidRPr="006E6963">
        <w:rPr>
          <w:rFonts w:ascii="Times New Roman" w:eastAsia="TimesNewRomanPSMT" w:hAnsi="Times New Roman" w:cs="Times New Roman"/>
          <w:sz w:val="28"/>
          <w:szCs w:val="24"/>
        </w:rPr>
        <w:lastRenderedPageBreak/>
        <w:t>я научился…</w:t>
      </w:r>
    </w:p>
    <w:p w:rsidR="006E6963" w:rsidRPr="006E6963" w:rsidRDefault="006E6963" w:rsidP="006E6963">
      <w:pPr>
        <w:pStyle w:val="a4"/>
        <w:numPr>
          <w:ilvl w:val="0"/>
          <w:numId w:val="12"/>
        </w:numPr>
        <w:tabs>
          <w:tab w:val="left" w:pos="851"/>
          <w:tab w:val="left" w:pos="993"/>
        </w:tabs>
        <w:autoSpaceDE w:val="0"/>
        <w:autoSpaceDN w:val="0"/>
        <w:adjustRightInd w:val="0"/>
        <w:spacing w:after="0" w:line="240" w:lineRule="auto"/>
        <w:jc w:val="both"/>
        <w:rPr>
          <w:rFonts w:ascii="Times New Roman" w:eastAsia="TimesNewRomanPSMT" w:hAnsi="Times New Roman" w:cs="Times New Roman"/>
          <w:sz w:val="28"/>
          <w:szCs w:val="24"/>
        </w:rPr>
      </w:pPr>
      <w:r w:rsidRPr="006E6963">
        <w:rPr>
          <w:rFonts w:ascii="Times New Roman" w:eastAsia="TimesNewRomanPSMT" w:hAnsi="Times New Roman" w:cs="Times New Roman"/>
          <w:sz w:val="28"/>
          <w:szCs w:val="24"/>
        </w:rPr>
        <w:t>я смог…</w:t>
      </w:r>
    </w:p>
    <w:p w:rsidR="006E6963" w:rsidRPr="006E6963" w:rsidRDefault="006E6963" w:rsidP="006E6963">
      <w:pPr>
        <w:pStyle w:val="a4"/>
        <w:numPr>
          <w:ilvl w:val="0"/>
          <w:numId w:val="12"/>
        </w:numPr>
        <w:tabs>
          <w:tab w:val="left" w:pos="851"/>
          <w:tab w:val="left" w:pos="993"/>
        </w:tabs>
        <w:autoSpaceDE w:val="0"/>
        <w:autoSpaceDN w:val="0"/>
        <w:adjustRightInd w:val="0"/>
        <w:spacing w:after="0" w:line="240" w:lineRule="auto"/>
        <w:jc w:val="both"/>
        <w:rPr>
          <w:rFonts w:ascii="Times New Roman" w:eastAsia="TimesNewRomanPSMT" w:hAnsi="Times New Roman" w:cs="Times New Roman"/>
          <w:sz w:val="28"/>
          <w:szCs w:val="24"/>
        </w:rPr>
      </w:pPr>
      <w:r w:rsidRPr="006E6963">
        <w:rPr>
          <w:rFonts w:ascii="Times New Roman" w:eastAsia="TimesNewRomanPSMT" w:hAnsi="Times New Roman" w:cs="Times New Roman"/>
          <w:sz w:val="28"/>
          <w:szCs w:val="24"/>
        </w:rPr>
        <w:t>было интересно узнать, что…</w:t>
      </w:r>
    </w:p>
    <w:p w:rsidR="006E6963" w:rsidRPr="006E6963" w:rsidRDefault="006E6963" w:rsidP="006E6963">
      <w:pPr>
        <w:pStyle w:val="a4"/>
        <w:numPr>
          <w:ilvl w:val="0"/>
          <w:numId w:val="12"/>
        </w:numPr>
        <w:tabs>
          <w:tab w:val="left" w:pos="851"/>
          <w:tab w:val="left" w:pos="993"/>
        </w:tabs>
        <w:autoSpaceDE w:val="0"/>
        <w:autoSpaceDN w:val="0"/>
        <w:adjustRightInd w:val="0"/>
        <w:spacing w:after="0" w:line="240" w:lineRule="auto"/>
        <w:jc w:val="both"/>
        <w:rPr>
          <w:rFonts w:ascii="Times New Roman" w:eastAsia="TimesNewRomanPSMT" w:hAnsi="Times New Roman" w:cs="Times New Roman"/>
          <w:sz w:val="28"/>
          <w:szCs w:val="24"/>
        </w:rPr>
      </w:pPr>
      <w:r w:rsidRPr="006E6963">
        <w:rPr>
          <w:rFonts w:ascii="Times New Roman" w:eastAsia="TimesNewRomanPSMT" w:hAnsi="Times New Roman" w:cs="Times New Roman"/>
          <w:sz w:val="28"/>
          <w:szCs w:val="24"/>
        </w:rPr>
        <w:t>меня удивило…</w:t>
      </w:r>
    </w:p>
    <w:p w:rsidR="00BF5E5C" w:rsidRPr="003C0578" w:rsidRDefault="006E6963" w:rsidP="006E6963">
      <w:pPr>
        <w:pStyle w:val="a4"/>
        <w:numPr>
          <w:ilvl w:val="0"/>
          <w:numId w:val="12"/>
        </w:numPr>
        <w:tabs>
          <w:tab w:val="left" w:pos="851"/>
          <w:tab w:val="left" w:pos="993"/>
        </w:tabs>
        <w:autoSpaceDE w:val="0"/>
        <w:autoSpaceDN w:val="0"/>
        <w:adjustRightInd w:val="0"/>
        <w:spacing w:after="0" w:line="240" w:lineRule="auto"/>
        <w:jc w:val="both"/>
        <w:rPr>
          <w:rFonts w:ascii="Times New Roman" w:hAnsi="Times New Roman" w:cs="Times New Roman"/>
          <w:sz w:val="28"/>
          <w:szCs w:val="28"/>
        </w:rPr>
      </w:pPr>
      <w:r w:rsidRPr="006E6963">
        <w:rPr>
          <w:rFonts w:ascii="Times New Roman" w:eastAsia="TimesNewRomanPSMT" w:hAnsi="Times New Roman" w:cs="Times New Roman"/>
          <w:sz w:val="28"/>
          <w:szCs w:val="24"/>
        </w:rPr>
        <w:t>мне захотелось…</w:t>
      </w:r>
    </w:p>
    <w:p w:rsidR="00BF5E5C" w:rsidRPr="003C0578" w:rsidRDefault="00BF5E5C" w:rsidP="003C0578">
      <w:pPr>
        <w:spacing w:before="240" w:after="240" w:line="276" w:lineRule="auto"/>
        <w:ind w:firstLine="709"/>
        <w:jc w:val="both"/>
        <w:rPr>
          <w:rFonts w:ascii="Times New Roman" w:hAnsi="Times New Roman" w:cs="Times New Roman"/>
          <w:sz w:val="28"/>
          <w:szCs w:val="28"/>
          <w:u w:val="single"/>
        </w:rPr>
      </w:pPr>
      <w:r w:rsidRPr="003C0578">
        <w:rPr>
          <w:rFonts w:ascii="Times New Roman" w:hAnsi="Times New Roman" w:cs="Times New Roman"/>
          <w:sz w:val="28"/>
          <w:szCs w:val="28"/>
          <w:u w:val="single"/>
        </w:rPr>
        <w:t>3. Инфраструктурный лист</w:t>
      </w:r>
    </w:p>
    <w:tbl>
      <w:tblPr>
        <w:tblStyle w:val="a3"/>
        <w:tblW w:w="0" w:type="auto"/>
        <w:tblLayout w:type="fixed"/>
        <w:tblLook w:val="04A0" w:firstRow="1" w:lastRow="0" w:firstColumn="1" w:lastColumn="0" w:noHBand="0" w:noVBand="1"/>
      </w:tblPr>
      <w:tblGrid>
        <w:gridCol w:w="1980"/>
        <w:gridCol w:w="5386"/>
        <w:gridCol w:w="1134"/>
        <w:gridCol w:w="986"/>
      </w:tblGrid>
      <w:tr w:rsidR="003E3058" w:rsidTr="00F465FC">
        <w:tc>
          <w:tcPr>
            <w:tcW w:w="1980" w:type="dxa"/>
            <w:vAlign w:val="center"/>
          </w:tcPr>
          <w:p w:rsidR="003E3058" w:rsidRPr="003E3058" w:rsidRDefault="003E3058" w:rsidP="003E3058">
            <w:pPr>
              <w:jc w:val="center"/>
              <w:rPr>
                <w:rFonts w:ascii="Times New Roman" w:hAnsi="Times New Roman" w:cs="Times New Roman"/>
                <w:i/>
                <w:sz w:val="24"/>
                <w:szCs w:val="28"/>
              </w:rPr>
            </w:pPr>
            <w:r w:rsidRPr="003E3058">
              <w:rPr>
                <w:rFonts w:ascii="Times New Roman" w:hAnsi="Times New Roman" w:cs="Times New Roman"/>
                <w:i/>
                <w:sz w:val="24"/>
                <w:szCs w:val="28"/>
              </w:rPr>
              <w:t>Наименование</w:t>
            </w:r>
          </w:p>
        </w:tc>
        <w:tc>
          <w:tcPr>
            <w:tcW w:w="5386" w:type="dxa"/>
            <w:vAlign w:val="center"/>
          </w:tcPr>
          <w:p w:rsidR="003E3058" w:rsidRPr="003E3058" w:rsidRDefault="003E3058" w:rsidP="003E3058">
            <w:pPr>
              <w:jc w:val="center"/>
              <w:rPr>
                <w:rFonts w:ascii="Times New Roman" w:hAnsi="Times New Roman" w:cs="Times New Roman"/>
                <w:i/>
                <w:sz w:val="24"/>
                <w:szCs w:val="28"/>
              </w:rPr>
            </w:pPr>
            <w:r w:rsidRPr="003E3058">
              <w:rPr>
                <w:rFonts w:ascii="Times New Roman" w:hAnsi="Times New Roman" w:cs="Times New Roman"/>
                <w:i/>
                <w:sz w:val="24"/>
                <w:szCs w:val="28"/>
              </w:rPr>
              <w:t>Рекомендуемые технические</w:t>
            </w:r>
            <w:r w:rsidRPr="003E3058">
              <w:rPr>
                <w:rFonts w:ascii="Times New Roman" w:hAnsi="Times New Roman" w:cs="Times New Roman"/>
                <w:i/>
                <w:sz w:val="24"/>
                <w:szCs w:val="28"/>
              </w:rPr>
              <w:t xml:space="preserve"> </w:t>
            </w:r>
            <w:r w:rsidRPr="003E3058">
              <w:rPr>
                <w:rFonts w:ascii="Times New Roman" w:hAnsi="Times New Roman" w:cs="Times New Roman"/>
                <w:i/>
                <w:sz w:val="24"/>
                <w:szCs w:val="28"/>
              </w:rPr>
              <w:t>характеристики с необходимыми</w:t>
            </w:r>
            <w:r w:rsidRPr="003E3058">
              <w:rPr>
                <w:rFonts w:ascii="Times New Roman" w:hAnsi="Times New Roman" w:cs="Times New Roman"/>
                <w:i/>
                <w:sz w:val="24"/>
                <w:szCs w:val="28"/>
              </w:rPr>
              <w:t xml:space="preserve"> </w:t>
            </w:r>
            <w:r w:rsidRPr="003E3058">
              <w:rPr>
                <w:rFonts w:ascii="Times New Roman" w:hAnsi="Times New Roman" w:cs="Times New Roman"/>
                <w:i/>
                <w:sz w:val="24"/>
                <w:szCs w:val="28"/>
              </w:rPr>
              <w:t>примечаниями</w:t>
            </w:r>
          </w:p>
        </w:tc>
        <w:tc>
          <w:tcPr>
            <w:tcW w:w="1134" w:type="dxa"/>
            <w:vAlign w:val="center"/>
          </w:tcPr>
          <w:p w:rsidR="003E3058" w:rsidRPr="00F465FC" w:rsidRDefault="003E3058" w:rsidP="00F465FC">
            <w:pPr>
              <w:jc w:val="center"/>
              <w:rPr>
                <w:rFonts w:ascii="Times New Roman" w:hAnsi="Times New Roman" w:cs="Times New Roman"/>
                <w:i/>
                <w:sz w:val="24"/>
                <w:szCs w:val="24"/>
              </w:rPr>
            </w:pPr>
            <w:r w:rsidRPr="00F465FC">
              <w:rPr>
                <w:rFonts w:ascii="Times New Roman" w:hAnsi="Times New Roman" w:cs="Times New Roman"/>
                <w:i/>
                <w:sz w:val="24"/>
                <w:szCs w:val="24"/>
              </w:rPr>
              <w:t>Кол-во</w:t>
            </w:r>
          </w:p>
        </w:tc>
        <w:tc>
          <w:tcPr>
            <w:tcW w:w="986" w:type="dxa"/>
            <w:vAlign w:val="center"/>
          </w:tcPr>
          <w:p w:rsidR="003E3058" w:rsidRPr="00F465FC" w:rsidRDefault="003E3058" w:rsidP="00F465FC">
            <w:pPr>
              <w:jc w:val="center"/>
              <w:rPr>
                <w:rFonts w:ascii="Times New Roman" w:hAnsi="Times New Roman" w:cs="Times New Roman"/>
                <w:i/>
                <w:sz w:val="24"/>
                <w:szCs w:val="24"/>
              </w:rPr>
            </w:pPr>
            <w:r w:rsidRPr="00F465FC">
              <w:rPr>
                <w:rFonts w:ascii="Times New Roman" w:hAnsi="Times New Roman" w:cs="Times New Roman"/>
                <w:i/>
                <w:sz w:val="24"/>
                <w:szCs w:val="24"/>
              </w:rPr>
              <w:t>На группу/</w:t>
            </w:r>
            <w:r w:rsidRPr="00F465FC">
              <w:rPr>
                <w:rFonts w:ascii="Times New Roman" w:hAnsi="Times New Roman" w:cs="Times New Roman"/>
                <w:i/>
                <w:sz w:val="24"/>
                <w:szCs w:val="24"/>
              </w:rPr>
              <w:t xml:space="preserve"> </w:t>
            </w:r>
            <w:r w:rsidRPr="00F465FC">
              <w:rPr>
                <w:rFonts w:ascii="Times New Roman" w:hAnsi="Times New Roman" w:cs="Times New Roman"/>
                <w:i/>
                <w:sz w:val="24"/>
                <w:szCs w:val="24"/>
              </w:rPr>
              <w:br/>
            </w:r>
            <w:r w:rsidRPr="00F465FC">
              <w:rPr>
                <w:rFonts w:ascii="Times New Roman" w:hAnsi="Times New Roman" w:cs="Times New Roman"/>
                <w:i/>
                <w:sz w:val="24"/>
                <w:szCs w:val="24"/>
              </w:rPr>
              <w:t>на 1 чел.</w:t>
            </w:r>
          </w:p>
        </w:tc>
      </w:tr>
      <w:tr w:rsidR="003E3058" w:rsidTr="00F465FC">
        <w:tc>
          <w:tcPr>
            <w:tcW w:w="1980" w:type="dxa"/>
          </w:tcPr>
          <w:p w:rsidR="003E3058" w:rsidRDefault="00367D64" w:rsidP="00F465FC">
            <w:pPr>
              <w:pStyle w:val="Default"/>
              <w:jc w:val="both"/>
              <w:rPr>
                <w:sz w:val="28"/>
                <w:szCs w:val="28"/>
              </w:rPr>
            </w:pPr>
            <w:r>
              <w:rPr>
                <w:sz w:val="23"/>
                <w:szCs w:val="23"/>
              </w:rPr>
              <w:t xml:space="preserve">Компьютер в сборе с монитором, компьютерная мышь, клавиатура </w:t>
            </w:r>
          </w:p>
        </w:tc>
        <w:tc>
          <w:tcPr>
            <w:tcW w:w="5386" w:type="dxa"/>
          </w:tcPr>
          <w:p w:rsidR="003E3058" w:rsidRDefault="00367D64" w:rsidP="006E0E83">
            <w:pPr>
              <w:pStyle w:val="Default"/>
              <w:jc w:val="both"/>
              <w:rPr>
                <w:sz w:val="28"/>
                <w:szCs w:val="28"/>
              </w:rPr>
            </w:pPr>
            <w:r>
              <w:rPr>
                <w:sz w:val="23"/>
                <w:szCs w:val="23"/>
              </w:rPr>
              <w:t xml:space="preserve">Процессор: Intel® Core™i7-7700 CPU @ 3.60GHz 3.60 GHz; Установленная память(ОЗУ): 8,00 ГБ; Тип системы: 64-разрядная операционная система, процессор х64; Видеоадаптеры: NVIDIA </w:t>
            </w:r>
          </w:p>
        </w:tc>
        <w:tc>
          <w:tcPr>
            <w:tcW w:w="1134" w:type="dxa"/>
          </w:tcPr>
          <w:p w:rsidR="003E3058" w:rsidRPr="00F465FC" w:rsidRDefault="00367D64" w:rsidP="0083583A">
            <w:pPr>
              <w:spacing w:line="276" w:lineRule="auto"/>
              <w:jc w:val="center"/>
              <w:rPr>
                <w:rFonts w:ascii="Times New Roman" w:hAnsi="Times New Roman" w:cs="Times New Roman"/>
                <w:sz w:val="24"/>
                <w:szCs w:val="24"/>
              </w:rPr>
            </w:pPr>
            <w:r w:rsidRPr="00F465FC">
              <w:rPr>
                <w:rFonts w:ascii="Times New Roman" w:hAnsi="Times New Roman" w:cs="Times New Roman"/>
                <w:sz w:val="24"/>
                <w:szCs w:val="24"/>
              </w:rPr>
              <w:t>1</w:t>
            </w:r>
            <w:r w:rsidR="0083583A">
              <w:rPr>
                <w:rFonts w:ascii="Times New Roman" w:hAnsi="Times New Roman" w:cs="Times New Roman"/>
                <w:sz w:val="24"/>
                <w:szCs w:val="24"/>
              </w:rPr>
              <w:t>3</w:t>
            </w:r>
          </w:p>
        </w:tc>
        <w:tc>
          <w:tcPr>
            <w:tcW w:w="986" w:type="dxa"/>
          </w:tcPr>
          <w:p w:rsidR="003E3058" w:rsidRPr="00F465FC" w:rsidRDefault="00367D64" w:rsidP="0083583A">
            <w:pPr>
              <w:spacing w:line="276" w:lineRule="auto"/>
              <w:jc w:val="center"/>
              <w:rPr>
                <w:rFonts w:ascii="Times New Roman" w:hAnsi="Times New Roman" w:cs="Times New Roman"/>
                <w:sz w:val="24"/>
                <w:szCs w:val="24"/>
              </w:rPr>
            </w:pPr>
            <w:r w:rsidRPr="00F465FC">
              <w:rPr>
                <w:rFonts w:ascii="Times New Roman" w:hAnsi="Times New Roman" w:cs="Times New Roman"/>
                <w:sz w:val="24"/>
                <w:szCs w:val="24"/>
              </w:rPr>
              <w:t>1</w:t>
            </w:r>
            <w:r w:rsidR="0083583A">
              <w:rPr>
                <w:rFonts w:ascii="Times New Roman" w:hAnsi="Times New Roman" w:cs="Times New Roman"/>
                <w:sz w:val="24"/>
                <w:szCs w:val="24"/>
              </w:rPr>
              <w:t>3</w:t>
            </w:r>
            <w:r w:rsidRPr="00F465FC">
              <w:rPr>
                <w:rFonts w:ascii="Times New Roman" w:hAnsi="Times New Roman" w:cs="Times New Roman"/>
                <w:sz w:val="24"/>
                <w:szCs w:val="24"/>
              </w:rPr>
              <w:t>/1</w:t>
            </w:r>
          </w:p>
        </w:tc>
      </w:tr>
      <w:tr w:rsidR="00F465FC" w:rsidTr="00F465FC">
        <w:tc>
          <w:tcPr>
            <w:tcW w:w="1980" w:type="dxa"/>
          </w:tcPr>
          <w:p w:rsidR="00F465FC" w:rsidRDefault="00F465FC" w:rsidP="00F465FC">
            <w:pPr>
              <w:pStyle w:val="Default"/>
              <w:rPr>
                <w:sz w:val="23"/>
                <w:szCs w:val="23"/>
              </w:rPr>
            </w:pPr>
            <w:r>
              <w:rPr>
                <w:sz w:val="23"/>
                <w:szCs w:val="23"/>
              </w:rPr>
              <w:t xml:space="preserve">Графический пакет Adobe CС не раньше 2020 </w:t>
            </w:r>
          </w:p>
        </w:tc>
        <w:tc>
          <w:tcPr>
            <w:tcW w:w="5386" w:type="dxa"/>
          </w:tcPr>
          <w:p w:rsidR="00F465FC" w:rsidRDefault="00F465FC" w:rsidP="0083583A">
            <w:pPr>
              <w:pStyle w:val="Default"/>
              <w:jc w:val="both"/>
              <w:rPr>
                <w:sz w:val="23"/>
                <w:szCs w:val="23"/>
              </w:rPr>
            </w:pPr>
            <w:r w:rsidRPr="00F465FC">
              <w:rPr>
                <w:sz w:val="23"/>
                <w:szCs w:val="23"/>
              </w:rPr>
              <w:t>Пакет прикладных программ в составе: редактор для создания и обработки растровых изображений, редактор для создания и обработки векторных изображений, редактор для создания макетов страниц для печатных и цифровых медиа, программа для комплексной работы с файлами формата .PDF, их предпечатной проверки и анализа ошибок. Программы в составе пакета синхронизируют цветовое пространство (цветовой профиль); работают в интеграции с разрешением растровых изображений в макетах через линкованность используемых элементов дизайна; связывают библиотеки цветов, паттернов между программами пакета; позволяют интегрировать данные в разных форматах между программами пакета через линкованность. Данный пакет прикладных программ должны работать с такими форматами файлов как: .psd, .tiff, .png, jpg/ .ai, .eps/ .indd, epub/ .pdf/ xd</w:t>
            </w:r>
            <w:r>
              <w:rPr>
                <w:sz w:val="23"/>
                <w:szCs w:val="23"/>
              </w:rPr>
              <w:t xml:space="preserve"> </w:t>
            </w:r>
          </w:p>
        </w:tc>
        <w:tc>
          <w:tcPr>
            <w:tcW w:w="1134" w:type="dxa"/>
          </w:tcPr>
          <w:p w:rsidR="00F465FC" w:rsidRPr="00F465FC" w:rsidRDefault="00F465FC" w:rsidP="0083583A">
            <w:pPr>
              <w:spacing w:line="276" w:lineRule="auto"/>
              <w:jc w:val="center"/>
              <w:rPr>
                <w:rFonts w:ascii="Times New Roman" w:hAnsi="Times New Roman" w:cs="Times New Roman"/>
                <w:sz w:val="24"/>
                <w:szCs w:val="24"/>
              </w:rPr>
            </w:pPr>
            <w:r w:rsidRPr="00F465FC">
              <w:rPr>
                <w:rFonts w:ascii="Times New Roman" w:hAnsi="Times New Roman" w:cs="Times New Roman"/>
                <w:sz w:val="24"/>
                <w:szCs w:val="24"/>
              </w:rPr>
              <w:t>1</w:t>
            </w:r>
            <w:r w:rsidR="0083583A">
              <w:rPr>
                <w:rFonts w:ascii="Times New Roman" w:hAnsi="Times New Roman" w:cs="Times New Roman"/>
                <w:sz w:val="24"/>
                <w:szCs w:val="24"/>
              </w:rPr>
              <w:t>3</w:t>
            </w:r>
          </w:p>
        </w:tc>
        <w:tc>
          <w:tcPr>
            <w:tcW w:w="986" w:type="dxa"/>
          </w:tcPr>
          <w:p w:rsidR="00F465FC" w:rsidRDefault="00F465FC" w:rsidP="0083583A">
            <w:pPr>
              <w:jc w:val="center"/>
            </w:pPr>
            <w:r w:rsidRPr="00C7751A">
              <w:rPr>
                <w:rFonts w:ascii="Times New Roman" w:hAnsi="Times New Roman" w:cs="Times New Roman"/>
                <w:sz w:val="24"/>
                <w:szCs w:val="24"/>
              </w:rPr>
              <w:t>1</w:t>
            </w:r>
            <w:r w:rsidR="0083583A">
              <w:rPr>
                <w:rFonts w:ascii="Times New Roman" w:hAnsi="Times New Roman" w:cs="Times New Roman"/>
                <w:sz w:val="24"/>
                <w:szCs w:val="24"/>
              </w:rPr>
              <w:t>3</w:t>
            </w:r>
            <w:r w:rsidRPr="00C7751A">
              <w:rPr>
                <w:rFonts w:ascii="Times New Roman" w:hAnsi="Times New Roman" w:cs="Times New Roman"/>
                <w:sz w:val="24"/>
                <w:szCs w:val="24"/>
              </w:rPr>
              <w:t>/1</w:t>
            </w:r>
          </w:p>
        </w:tc>
      </w:tr>
      <w:tr w:rsidR="00F465FC" w:rsidTr="00F465FC">
        <w:tc>
          <w:tcPr>
            <w:tcW w:w="1980" w:type="dxa"/>
          </w:tcPr>
          <w:p w:rsidR="00F465FC" w:rsidRDefault="00F465FC" w:rsidP="00F465FC">
            <w:pPr>
              <w:pStyle w:val="Default"/>
              <w:jc w:val="both"/>
              <w:rPr>
                <w:sz w:val="28"/>
                <w:szCs w:val="28"/>
              </w:rPr>
            </w:pPr>
            <w:r w:rsidRPr="00F465FC">
              <w:rPr>
                <w:sz w:val="23"/>
                <w:szCs w:val="23"/>
              </w:rPr>
              <w:t>Программа просмотра изображений</w:t>
            </w:r>
          </w:p>
        </w:tc>
        <w:tc>
          <w:tcPr>
            <w:tcW w:w="5386" w:type="dxa"/>
          </w:tcPr>
          <w:p w:rsidR="00F465FC" w:rsidRPr="00F465FC" w:rsidRDefault="00F465FC" w:rsidP="00F465FC">
            <w:pPr>
              <w:spacing w:line="276" w:lineRule="auto"/>
              <w:jc w:val="both"/>
              <w:rPr>
                <w:rFonts w:ascii="Times New Roman" w:hAnsi="Times New Roman" w:cs="Times New Roman"/>
                <w:color w:val="000000"/>
                <w:sz w:val="23"/>
                <w:szCs w:val="23"/>
              </w:rPr>
            </w:pPr>
            <w:r w:rsidRPr="00F465FC">
              <w:rPr>
                <w:rFonts w:ascii="Times New Roman" w:hAnsi="Times New Roman" w:cs="Times New Roman"/>
                <w:color w:val="000000"/>
                <w:sz w:val="23"/>
                <w:szCs w:val="23"/>
              </w:rPr>
              <w:t>Стандартный в составе операционной системы</w:t>
            </w:r>
          </w:p>
        </w:tc>
        <w:tc>
          <w:tcPr>
            <w:tcW w:w="1134" w:type="dxa"/>
          </w:tcPr>
          <w:p w:rsidR="00F465FC" w:rsidRPr="00F465FC" w:rsidRDefault="00F465FC" w:rsidP="0083583A">
            <w:pPr>
              <w:spacing w:line="276" w:lineRule="auto"/>
              <w:jc w:val="center"/>
              <w:rPr>
                <w:rFonts w:ascii="Times New Roman" w:hAnsi="Times New Roman" w:cs="Times New Roman"/>
                <w:sz w:val="24"/>
                <w:szCs w:val="24"/>
              </w:rPr>
            </w:pPr>
            <w:r w:rsidRPr="00F465FC">
              <w:rPr>
                <w:rFonts w:ascii="Times New Roman" w:hAnsi="Times New Roman" w:cs="Times New Roman"/>
                <w:sz w:val="24"/>
                <w:szCs w:val="24"/>
              </w:rPr>
              <w:t>1</w:t>
            </w:r>
            <w:r w:rsidR="0083583A">
              <w:rPr>
                <w:rFonts w:ascii="Times New Roman" w:hAnsi="Times New Roman" w:cs="Times New Roman"/>
                <w:sz w:val="24"/>
                <w:szCs w:val="24"/>
              </w:rPr>
              <w:t>3</w:t>
            </w:r>
          </w:p>
        </w:tc>
        <w:tc>
          <w:tcPr>
            <w:tcW w:w="986" w:type="dxa"/>
          </w:tcPr>
          <w:p w:rsidR="00F465FC" w:rsidRDefault="00F465FC" w:rsidP="0083583A">
            <w:pPr>
              <w:jc w:val="center"/>
            </w:pPr>
            <w:r w:rsidRPr="00C7751A">
              <w:rPr>
                <w:rFonts w:ascii="Times New Roman" w:hAnsi="Times New Roman" w:cs="Times New Roman"/>
                <w:sz w:val="24"/>
                <w:szCs w:val="24"/>
              </w:rPr>
              <w:t>1</w:t>
            </w:r>
            <w:r w:rsidR="0083583A">
              <w:rPr>
                <w:rFonts w:ascii="Times New Roman" w:hAnsi="Times New Roman" w:cs="Times New Roman"/>
                <w:sz w:val="24"/>
                <w:szCs w:val="24"/>
              </w:rPr>
              <w:t>3</w:t>
            </w:r>
            <w:r w:rsidRPr="00C7751A">
              <w:rPr>
                <w:rFonts w:ascii="Times New Roman" w:hAnsi="Times New Roman" w:cs="Times New Roman"/>
                <w:sz w:val="24"/>
                <w:szCs w:val="24"/>
              </w:rPr>
              <w:t>/1</w:t>
            </w:r>
          </w:p>
        </w:tc>
      </w:tr>
      <w:tr w:rsidR="00F465FC" w:rsidTr="00F465FC">
        <w:tc>
          <w:tcPr>
            <w:tcW w:w="1980" w:type="dxa"/>
          </w:tcPr>
          <w:p w:rsidR="00F465FC" w:rsidRPr="00F465FC" w:rsidRDefault="00F465FC" w:rsidP="00F465FC">
            <w:pPr>
              <w:pStyle w:val="Default"/>
              <w:jc w:val="both"/>
              <w:rPr>
                <w:sz w:val="23"/>
                <w:szCs w:val="23"/>
              </w:rPr>
            </w:pPr>
            <w:r w:rsidRPr="00F465FC">
              <w:rPr>
                <w:sz w:val="23"/>
                <w:szCs w:val="23"/>
              </w:rPr>
              <w:t>Офисный стол</w:t>
            </w:r>
          </w:p>
        </w:tc>
        <w:tc>
          <w:tcPr>
            <w:tcW w:w="5386" w:type="dxa"/>
          </w:tcPr>
          <w:p w:rsidR="00F465FC" w:rsidRPr="00F465FC" w:rsidRDefault="00F465FC" w:rsidP="00F465FC">
            <w:pPr>
              <w:spacing w:line="276" w:lineRule="auto"/>
              <w:jc w:val="both"/>
              <w:rPr>
                <w:rFonts w:ascii="Times New Roman" w:hAnsi="Times New Roman" w:cs="Times New Roman"/>
                <w:color w:val="000000"/>
                <w:sz w:val="23"/>
                <w:szCs w:val="23"/>
              </w:rPr>
            </w:pPr>
            <w:r w:rsidRPr="00F465FC">
              <w:rPr>
                <w:rFonts w:ascii="Times New Roman" w:hAnsi="Times New Roman" w:cs="Times New Roman"/>
                <w:color w:val="000000"/>
                <w:sz w:val="23"/>
                <w:szCs w:val="23"/>
              </w:rPr>
              <w:t>Ученический/офисный</w:t>
            </w:r>
          </w:p>
        </w:tc>
        <w:tc>
          <w:tcPr>
            <w:tcW w:w="1134" w:type="dxa"/>
          </w:tcPr>
          <w:p w:rsidR="00F465FC" w:rsidRPr="0083583A" w:rsidRDefault="00F465FC" w:rsidP="0083583A">
            <w:pPr>
              <w:spacing w:line="276" w:lineRule="auto"/>
              <w:jc w:val="center"/>
              <w:rPr>
                <w:rFonts w:ascii="Times New Roman" w:hAnsi="Times New Roman" w:cs="Times New Roman"/>
                <w:color w:val="000000"/>
                <w:sz w:val="24"/>
                <w:szCs w:val="24"/>
              </w:rPr>
            </w:pPr>
            <w:r w:rsidRPr="0083583A">
              <w:rPr>
                <w:rFonts w:ascii="Times New Roman" w:hAnsi="Times New Roman" w:cs="Times New Roman"/>
                <w:color w:val="000000"/>
                <w:sz w:val="24"/>
                <w:szCs w:val="24"/>
              </w:rPr>
              <w:t>1</w:t>
            </w:r>
            <w:r w:rsidR="0083583A" w:rsidRPr="0083583A">
              <w:rPr>
                <w:rFonts w:ascii="Times New Roman" w:hAnsi="Times New Roman" w:cs="Times New Roman"/>
                <w:color w:val="000000"/>
                <w:sz w:val="24"/>
                <w:szCs w:val="24"/>
              </w:rPr>
              <w:t>3</w:t>
            </w:r>
          </w:p>
        </w:tc>
        <w:tc>
          <w:tcPr>
            <w:tcW w:w="986" w:type="dxa"/>
          </w:tcPr>
          <w:p w:rsidR="00F465FC" w:rsidRPr="0083583A" w:rsidRDefault="00F465FC" w:rsidP="0083583A">
            <w:pPr>
              <w:jc w:val="center"/>
              <w:rPr>
                <w:rFonts w:ascii="Times New Roman" w:hAnsi="Times New Roman" w:cs="Times New Roman"/>
                <w:color w:val="000000"/>
                <w:sz w:val="24"/>
                <w:szCs w:val="24"/>
              </w:rPr>
            </w:pPr>
            <w:r w:rsidRPr="0083583A">
              <w:rPr>
                <w:rFonts w:ascii="Times New Roman" w:hAnsi="Times New Roman" w:cs="Times New Roman"/>
                <w:color w:val="000000"/>
                <w:sz w:val="24"/>
                <w:szCs w:val="24"/>
              </w:rPr>
              <w:t>1</w:t>
            </w:r>
            <w:r w:rsidR="0083583A" w:rsidRPr="0083583A">
              <w:rPr>
                <w:rFonts w:ascii="Times New Roman" w:hAnsi="Times New Roman" w:cs="Times New Roman"/>
                <w:color w:val="000000"/>
                <w:sz w:val="24"/>
                <w:szCs w:val="24"/>
              </w:rPr>
              <w:t>3</w:t>
            </w:r>
            <w:r w:rsidRPr="0083583A">
              <w:rPr>
                <w:rFonts w:ascii="Times New Roman" w:hAnsi="Times New Roman" w:cs="Times New Roman"/>
                <w:color w:val="000000"/>
                <w:sz w:val="24"/>
                <w:szCs w:val="24"/>
              </w:rPr>
              <w:t>/1</w:t>
            </w:r>
          </w:p>
        </w:tc>
      </w:tr>
      <w:tr w:rsidR="00F465FC" w:rsidTr="00F465FC">
        <w:tc>
          <w:tcPr>
            <w:tcW w:w="1980" w:type="dxa"/>
          </w:tcPr>
          <w:p w:rsidR="00F465FC" w:rsidRPr="00F465FC" w:rsidRDefault="00F465FC" w:rsidP="00F465FC">
            <w:pPr>
              <w:pStyle w:val="Default"/>
              <w:jc w:val="both"/>
              <w:rPr>
                <w:sz w:val="23"/>
                <w:szCs w:val="23"/>
              </w:rPr>
            </w:pPr>
            <w:r w:rsidRPr="00F465FC">
              <w:rPr>
                <w:sz w:val="23"/>
                <w:szCs w:val="23"/>
              </w:rPr>
              <w:t>Стул</w:t>
            </w:r>
          </w:p>
        </w:tc>
        <w:tc>
          <w:tcPr>
            <w:tcW w:w="5386" w:type="dxa"/>
          </w:tcPr>
          <w:p w:rsidR="00F465FC" w:rsidRPr="00F465FC" w:rsidRDefault="00F465FC" w:rsidP="00F465FC">
            <w:pPr>
              <w:spacing w:line="276" w:lineRule="auto"/>
              <w:jc w:val="both"/>
              <w:rPr>
                <w:rFonts w:ascii="Times New Roman" w:hAnsi="Times New Roman" w:cs="Times New Roman"/>
                <w:color w:val="000000"/>
                <w:sz w:val="23"/>
                <w:szCs w:val="23"/>
              </w:rPr>
            </w:pPr>
            <w:r w:rsidRPr="00F465FC">
              <w:rPr>
                <w:rFonts w:ascii="Times New Roman" w:hAnsi="Times New Roman" w:cs="Times New Roman"/>
                <w:color w:val="000000"/>
                <w:sz w:val="23"/>
                <w:szCs w:val="23"/>
              </w:rPr>
              <w:t>Ученический/офисный</w:t>
            </w:r>
          </w:p>
        </w:tc>
        <w:tc>
          <w:tcPr>
            <w:tcW w:w="1134" w:type="dxa"/>
          </w:tcPr>
          <w:p w:rsidR="00F465FC" w:rsidRPr="0083583A" w:rsidRDefault="00F465FC" w:rsidP="0083583A">
            <w:pPr>
              <w:spacing w:line="276" w:lineRule="auto"/>
              <w:jc w:val="center"/>
              <w:rPr>
                <w:rFonts w:ascii="Times New Roman" w:hAnsi="Times New Roman" w:cs="Times New Roman"/>
                <w:color w:val="000000"/>
                <w:sz w:val="24"/>
                <w:szCs w:val="24"/>
              </w:rPr>
            </w:pPr>
            <w:r w:rsidRPr="0083583A">
              <w:rPr>
                <w:rFonts w:ascii="Times New Roman" w:hAnsi="Times New Roman" w:cs="Times New Roman"/>
                <w:color w:val="000000"/>
                <w:sz w:val="24"/>
                <w:szCs w:val="24"/>
              </w:rPr>
              <w:t>1</w:t>
            </w:r>
            <w:r w:rsidR="0083583A" w:rsidRPr="0083583A">
              <w:rPr>
                <w:rFonts w:ascii="Times New Roman" w:hAnsi="Times New Roman" w:cs="Times New Roman"/>
                <w:color w:val="000000"/>
                <w:sz w:val="24"/>
                <w:szCs w:val="24"/>
              </w:rPr>
              <w:t>3</w:t>
            </w:r>
          </w:p>
        </w:tc>
        <w:tc>
          <w:tcPr>
            <w:tcW w:w="986" w:type="dxa"/>
          </w:tcPr>
          <w:p w:rsidR="00F465FC" w:rsidRPr="0083583A" w:rsidRDefault="00F465FC" w:rsidP="0083583A">
            <w:pPr>
              <w:jc w:val="center"/>
              <w:rPr>
                <w:rFonts w:ascii="Times New Roman" w:hAnsi="Times New Roman" w:cs="Times New Roman"/>
                <w:color w:val="000000"/>
                <w:sz w:val="24"/>
                <w:szCs w:val="24"/>
              </w:rPr>
            </w:pPr>
            <w:r w:rsidRPr="0083583A">
              <w:rPr>
                <w:rFonts w:ascii="Times New Roman" w:hAnsi="Times New Roman" w:cs="Times New Roman"/>
                <w:color w:val="000000"/>
                <w:sz w:val="24"/>
                <w:szCs w:val="24"/>
              </w:rPr>
              <w:t>1</w:t>
            </w:r>
            <w:r w:rsidR="0083583A" w:rsidRPr="0083583A">
              <w:rPr>
                <w:rFonts w:ascii="Times New Roman" w:hAnsi="Times New Roman" w:cs="Times New Roman"/>
                <w:color w:val="000000"/>
                <w:sz w:val="24"/>
                <w:szCs w:val="24"/>
              </w:rPr>
              <w:t>3</w:t>
            </w:r>
            <w:r w:rsidRPr="0083583A">
              <w:rPr>
                <w:rFonts w:ascii="Times New Roman" w:hAnsi="Times New Roman" w:cs="Times New Roman"/>
                <w:color w:val="000000"/>
                <w:sz w:val="24"/>
                <w:szCs w:val="24"/>
              </w:rPr>
              <w:t>/1</w:t>
            </w:r>
          </w:p>
        </w:tc>
      </w:tr>
      <w:tr w:rsidR="00F465FC" w:rsidTr="00F465FC">
        <w:tc>
          <w:tcPr>
            <w:tcW w:w="1980" w:type="dxa"/>
          </w:tcPr>
          <w:p w:rsidR="00F465FC" w:rsidRPr="00F465FC" w:rsidRDefault="00F465FC" w:rsidP="00F465FC">
            <w:pPr>
              <w:pStyle w:val="Default"/>
              <w:jc w:val="both"/>
              <w:rPr>
                <w:sz w:val="23"/>
                <w:szCs w:val="23"/>
              </w:rPr>
            </w:pPr>
            <w:r w:rsidRPr="00F465FC">
              <w:rPr>
                <w:sz w:val="23"/>
                <w:szCs w:val="23"/>
              </w:rPr>
              <w:t xml:space="preserve">Проектор </w:t>
            </w:r>
          </w:p>
        </w:tc>
        <w:tc>
          <w:tcPr>
            <w:tcW w:w="5386" w:type="dxa"/>
          </w:tcPr>
          <w:p w:rsidR="00F465FC" w:rsidRPr="00F465FC" w:rsidRDefault="00F465FC" w:rsidP="00F465FC">
            <w:pPr>
              <w:pStyle w:val="Default"/>
              <w:jc w:val="both"/>
              <w:rPr>
                <w:sz w:val="23"/>
                <w:szCs w:val="23"/>
              </w:rPr>
            </w:pPr>
            <w:r w:rsidRPr="00F465FC">
              <w:rPr>
                <w:sz w:val="23"/>
                <w:szCs w:val="23"/>
              </w:rPr>
              <w:t>Технология вывода DLP, 1024 x 768, 3600lm, 20000:1, VGA, HDMI</w:t>
            </w:r>
          </w:p>
        </w:tc>
        <w:tc>
          <w:tcPr>
            <w:tcW w:w="1134" w:type="dxa"/>
          </w:tcPr>
          <w:p w:rsidR="00F465FC" w:rsidRPr="0083583A" w:rsidRDefault="00F465FC" w:rsidP="0083583A">
            <w:pPr>
              <w:pStyle w:val="Default"/>
              <w:jc w:val="center"/>
            </w:pPr>
            <w:r w:rsidRPr="0083583A">
              <w:t>1</w:t>
            </w:r>
          </w:p>
        </w:tc>
        <w:tc>
          <w:tcPr>
            <w:tcW w:w="986" w:type="dxa"/>
          </w:tcPr>
          <w:p w:rsidR="00F465FC" w:rsidRPr="0083583A" w:rsidRDefault="00F465FC" w:rsidP="0083583A">
            <w:pPr>
              <w:pStyle w:val="Default"/>
              <w:jc w:val="center"/>
            </w:pPr>
            <w:r w:rsidRPr="0083583A">
              <w:t>1/1</w:t>
            </w:r>
          </w:p>
        </w:tc>
      </w:tr>
    </w:tbl>
    <w:p w:rsidR="00BF5E5C" w:rsidRPr="00023D69" w:rsidRDefault="00BF5E5C" w:rsidP="00023D69">
      <w:pPr>
        <w:spacing w:before="240" w:after="240" w:line="276" w:lineRule="auto"/>
        <w:ind w:firstLine="709"/>
        <w:jc w:val="both"/>
        <w:rPr>
          <w:rFonts w:ascii="Times New Roman" w:hAnsi="Times New Roman" w:cs="Times New Roman"/>
          <w:sz w:val="28"/>
          <w:szCs w:val="28"/>
          <w:u w:val="single"/>
        </w:rPr>
      </w:pPr>
      <w:r w:rsidRPr="00023D69">
        <w:rPr>
          <w:rFonts w:ascii="Times New Roman" w:hAnsi="Times New Roman" w:cs="Times New Roman"/>
          <w:sz w:val="28"/>
          <w:szCs w:val="28"/>
          <w:u w:val="single"/>
        </w:rPr>
        <w:t>4. Приложение</w:t>
      </w:r>
    </w:p>
    <w:p w:rsidR="00BF5E5C" w:rsidRPr="0083583A" w:rsidRDefault="00BF5E5C" w:rsidP="00D74087">
      <w:pPr>
        <w:spacing w:after="0" w:line="276" w:lineRule="auto"/>
        <w:ind w:firstLine="709"/>
        <w:jc w:val="both"/>
        <w:rPr>
          <w:rFonts w:ascii="Times New Roman" w:hAnsi="Times New Roman" w:cs="Times New Roman"/>
          <w:sz w:val="28"/>
          <w:szCs w:val="28"/>
        </w:rPr>
      </w:pPr>
      <w:r w:rsidRPr="0083583A">
        <w:rPr>
          <w:rFonts w:ascii="Times New Roman" w:hAnsi="Times New Roman" w:cs="Times New Roman"/>
          <w:sz w:val="28"/>
          <w:szCs w:val="28"/>
        </w:rPr>
        <w:t>Для реализации подготовительного этапа профессиональной пробы «</w:t>
      </w:r>
      <w:r w:rsidR="00023D69" w:rsidRPr="0083583A">
        <w:rPr>
          <w:rFonts w:ascii="Times New Roman" w:hAnsi="Times New Roman" w:cs="Times New Roman"/>
          <w:sz w:val="28"/>
          <w:szCs w:val="28"/>
        </w:rPr>
        <w:t>Графический д</w:t>
      </w:r>
      <w:r w:rsidRPr="0083583A">
        <w:rPr>
          <w:rFonts w:ascii="Times New Roman" w:hAnsi="Times New Roman" w:cs="Times New Roman"/>
          <w:sz w:val="28"/>
          <w:szCs w:val="28"/>
        </w:rPr>
        <w:t>изайнер» требуется мастерская (кабинет либо аудитория), оснащенная:</w:t>
      </w:r>
    </w:p>
    <w:p w:rsidR="00BF5E5C" w:rsidRPr="0083583A" w:rsidRDefault="00BF5E5C" w:rsidP="0083583A">
      <w:pPr>
        <w:pStyle w:val="a4"/>
        <w:numPr>
          <w:ilvl w:val="0"/>
          <w:numId w:val="12"/>
        </w:numPr>
        <w:tabs>
          <w:tab w:val="left" w:pos="851"/>
          <w:tab w:val="left" w:pos="993"/>
        </w:tabs>
        <w:autoSpaceDE w:val="0"/>
        <w:autoSpaceDN w:val="0"/>
        <w:adjustRightInd w:val="0"/>
        <w:spacing w:after="0" w:line="240" w:lineRule="auto"/>
        <w:ind w:left="0" w:firstLine="709"/>
        <w:jc w:val="both"/>
        <w:rPr>
          <w:rFonts w:ascii="Times New Roman" w:eastAsia="TimesNewRomanPSMT" w:hAnsi="Times New Roman" w:cs="Times New Roman"/>
          <w:sz w:val="28"/>
          <w:szCs w:val="24"/>
        </w:rPr>
      </w:pPr>
      <w:r w:rsidRPr="0083583A">
        <w:rPr>
          <w:rFonts w:ascii="Times New Roman" w:eastAsia="TimesNewRomanPSMT" w:hAnsi="Times New Roman" w:cs="Times New Roman"/>
          <w:sz w:val="28"/>
          <w:szCs w:val="24"/>
        </w:rPr>
        <w:lastRenderedPageBreak/>
        <w:t>мультимедийным проектором для демонстрации презентационного и</w:t>
      </w:r>
      <w:r w:rsidR="00023D69" w:rsidRPr="0083583A">
        <w:rPr>
          <w:rFonts w:ascii="Times New Roman" w:eastAsia="TimesNewRomanPSMT" w:hAnsi="Times New Roman" w:cs="Times New Roman"/>
          <w:sz w:val="28"/>
          <w:szCs w:val="24"/>
        </w:rPr>
        <w:t xml:space="preserve"> </w:t>
      </w:r>
      <w:r w:rsidRPr="0083583A">
        <w:rPr>
          <w:rFonts w:ascii="Times New Roman" w:eastAsia="TimesNewRomanPSMT" w:hAnsi="Times New Roman" w:cs="Times New Roman"/>
          <w:sz w:val="28"/>
          <w:szCs w:val="24"/>
        </w:rPr>
        <w:t>иллюстративного материала;</w:t>
      </w:r>
    </w:p>
    <w:p w:rsidR="00AB514F" w:rsidRPr="0083583A" w:rsidRDefault="00BF5E5C" w:rsidP="0083583A">
      <w:pPr>
        <w:pStyle w:val="a4"/>
        <w:numPr>
          <w:ilvl w:val="0"/>
          <w:numId w:val="12"/>
        </w:numPr>
        <w:tabs>
          <w:tab w:val="left" w:pos="851"/>
          <w:tab w:val="left" w:pos="993"/>
        </w:tabs>
        <w:autoSpaceDE w:val="0"/>
        <w:autoSpaceDN w:val="0"/>
        <w:adjustRightInd w:val="0"/>
        <w:spacing w:after="0" w:line="240" w:lineRule="auto"/>
        <w:ind w:left="0" w:firstLine="709"/>
        <w:jc w:val="both"/>
        <w:rPr>
          <w:rFonts w:ascii="Times New Roman" w:eastAsia="TimesNewRomanPSMT" w:hAnsi="Times New Roman" w:cs="Times New Roman"/>
          <w:sz w:val="28"/>
          <w:szCs w:val="24"/>
        </w:rPr>
      </w:pPr>
      <w:r w:rsidRPr="0083583A">
        <w:rPr>
          <w:rFonts w:ascii="Times New Roman" w:eastAsia="TimesNewRomanPSMT" w:hAnsi="Times New Roman" w:cs="Times New Roman"/>
          <w:sz w:val="28"/>
          <w:szCs w:val="24"/>
        </w:rPr>
        <w:t>рабочими местами обучающихся для в</w:t>
      </w:r>
      <w:bookmarkStart w:id="0" w:name="_GoBack"/>
      <w:bookmarkEnd w:id="0"/>
      <w:r w:rsidRPr="0083583A">
        <w:rPr>
          <w:rFonts w:ascii="Times New Roman" w:eastAsia="TimesNewRomanPSMT" w:hAnsi="Times New Roman" w:cs="Times New Roman"/>
          <w:sz w:val="28"/>
          <w:szCs w:val="24"/>
        </w:rPr>
        <w:t>ыполнения</w:t>
      </w:r>
      <w:r w:rsidR="00023D69" w:rsidRPr="0083583A">
        <w:rPr>
          <w:rFonts w:ascii="Times New Roman" w:eastAsia="TimesNewRomanPSMT" w:hAnsi="Times New Roman" w:cs="Times New Roman"/>
          <w:sz w:val="28"/>
          <w:szCs w:val="24"/>
        </w:rPr>
        <w:t xml:space="preserve"> </w:t>
      </w:r>
      <w:r w:rsidRPr="0083583A">
        <w:rPr>
          <w:rFonts w:ascii="Times New Roman" w:eastAsia="TimesNewRomanPSMT" w:hAnsi="Times New Roman" w:cs="Times New Roman"/>
          <w:sz w:val="28"/>
          <w:szCs w:val="24"/>
        </w:rPr>
        <w:t>творческого задания.</w:t>
      </w:r>
    </w:p>
    <w:sectPr w:rsidR="00AB514F" w:rsidRPr="0083583A" w:rsidSect="00F151E1">
      <w:footerReference w:type="default" r:id="rId114"/>
      <w:pgSz w:w="11906" w:h="16838"/>
      <w:pgMar w:top="993" w:right="850" w:bottom="426"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8DE" w:rsidRDefault="005358DE" w:rsidP="00F151E1">
      <w:pPr>
        <w:spacing w:after="0" w:line="240" w:lineRule="auto"/>
      </w:pPr>
      <w:r>
        <w:separator/>
      </w:r>
    </w:p>
  </w:endnote>
  <w:endnote w:type="continuationSeparator" w:id="0">
    <w:p w:rsidR="005358DE" w:rsidRDefault="005358DE" w:rsidP="00F15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675028"/>
      <w:docPartObj>
        <w:docPartGallery w:val="Page Numbers (Bottom of Page)"/>
        <w:docPartUnique/>
      </w:docPartObj>
    </w:sdtPr>
    <w:sdtContent>
      <w:p w:rsidR="00F151E1" w:rsidRDefault="00F151E1">
        <w:pPr>
          <w:pStyle w:val="a8"/>
          <w:jc w:val="right"/>
        </w:pPr>
        <w:r>
          <w:fldChar w:fldCharType="begin"/>
        </w:r>
        <w:r>
          <w:instrText>PAGE   \* MERGEFORMAT</w:instrText>
        </w:r>
        <w:r>
          <w:fldChar w:fldCharType="separate"/>
        </w:r>
        <w:r w:rsidR="00F025E3">
          <w:rPr>
            <w:noProof/>
          </w:rPr>
          <w:t>25</w:t>
        </w:r>
        <w:r>
          <w:fldChar w:fldCharType="end"/>
        </w:r>
      </w:p>
    </w:sdtContent>
  </w:sdt>
  <w:p w:rsidR="00F151E1" w:rsidRDefault="00F151E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8DE" w:rsidRDefault="005358DE" w:rsidP="00F151E1">
      <w:pPr>
        <w:spacing w:after="0" w:line="240" w:lineRule="auto"/>
      </w:pPr>
      <w:r>
        <w:separator/>
      </w:r>
    </w:p>
  </w:footnote>
  <w:footnote w:type="continuationSeparator" w:id="0">
    <w:p w:rsidR="005358DE" w:rsidRDefault="005358DE" w:rsidP="00F151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026F2"/>
    <w:multiLevelType w:val="multilevel"/>
    <w:tmpl w:val="9A34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56431"/>
    <w:multiLevelType w:val="multilevel"/>
    <w:tmpl w:val="DDA6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710F71"/>
    <w:multiLevelType w:val="multilevel"/>
    <w:tmpl w:val="088C2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0F1D17"/>
    <w:multiLevelType w:val="multilevel"/>
    <w:tmpl w:val="7ED2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380D65"/>
    <w:multiLevelType w:val="multilevel"/>
    <w:tmpl w:val="06EA7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0C24C2"/>
    <w:multiLevelType w:val="hybridMultilevel"/>
    <w:tmpl w:val="993C3314"/>
    <w:lvl w:ilvl="0" w:tplc="323458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38C3684"/>
    <w:multiLevelType w:val="multilevel"/>
    <w:tmpl w:val="320C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9B3393"/>
    <w:multiLevelType w:val="hybridMultilevel"/>
    <w:tmpl w:val="E904C616"/>
    <w:lvl w:ilvl="0" w:tplc="F10C020C">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C4A7FD9"/>
    <w:multiLevelType w:val="multilevel"/>
    <w:tmpl w:val="FDC06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0A4D3E"/>
    <w:multiLevelType w:val="multilevel"/>
    <w:tmpl w:val="2A40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CB0A3B"/>
    <w:multiLevelType w:val="hybridMultilevel"/>
    <w:tmpl w:val="306E7252"/>
    <w:lvl w:ilvl="0" w:tplc="323458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54E2862"/>
    <w:multiLevelType w:val="multilevel"/>
    <w:tmpl w:val="F98C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C33796"/>
    <w:multiLevelType w:val="hybridMultilevel"/>
    <w:tmpl w:val="8106460A"/>
    <w:lvl w:ilvl="0" w:tplc="323458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2"/>
  </w:num>
  <w:num w:numId="3">
    <w:abstractNumId w:val="6"/>
  </w:num>
  <w:num w:numId="4">
    <w:abstractNumId w:val="8"/>
  </w:num>
  <w:num w:numId="5">
    <w:abstractNumId w:val="11"/>
  </w:num>
  <w:num w:numId="6">
    <w:abstractNumId w:val="0"/>
  </w:num>
  <w:num w:numId="7">
    <w:abstractNumId w:val="9"/>
  </w:num>
  <w:num w:numId="8">
    <w:abstractNumId w:val="3"/>
  </w:num>
  <w:num w:numId="9">
    <w:abstractNumId w:val="4"/>
  </w:num>
  <w:num w:numId="10">
    <w:abstractNumId w:val="1"/>
  </w:num>
  <w:num w:numId="11">
    <w:abstractNumId w:val="2"/>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A57"/>
    <w:rsid w:val="00014859"/>
    <w:rsid w:val="00023D69"/>
    <w:rsid w:val="00044446"/>
    <w:rsid w:val="00050262"/>
    <w:rsid w:val="00050AC8"/>
    <w:rsid w:val="00071697"/>
    <w:rsid w:val="00090343"/>
    <w:rsid w:val="000C143C"/>
    <w:rsid w:val="000F0A57"/>
    <w:rsid w:val="001D2BAE"/>
    <w:rsid w:val="001E2653"/>
    <w:rsid w:val="00223359"/>
    <w:rsid w:val="002C40A4"/>
    <w:rsid w:val="003622E0"/>
    <w:rsid w:val="00367D64"/>
    <w:rsid w:val="003C0578"/>
    <w:rsid w:val="003E3058"/>
    <w:rsid w:val="00457AA0"/>
    <w:rsid w:val="004F5C94"/>
    <w:rsid w:val="00505D32"/>
    <w:rsid w:val="005314A6"/>
    <w:rsid w:val="005358DE"/>
    <w:rsid w:val="005759AD"/>
    <w:rsid w:val="005A0487"/>
    <w:rsid w:val="006510AE"/>
    <w:rsid w:val="006534C7"/>
    <w:rsid w:val="006A73DE"/>
    <w:rsid w:val="006A769E"/>
    <w:rsid w:val="006B3FB9"/>
    <w:rsid w:val="006D5227"/>
    <w:rsid w:val="006D7E30"/>
    <w:rsid w:val="006E0E83"/>
    <w:rsid w:val="006E6963"/>
    <w:rsid w:val="006E746E"/>
    <w:rsid w:val="007505B7"/>
    <w:rsid w:val="007C2B98"/>
    <w:rsid w:val="008333C2"/>
    <w:rsid w:val="0083583A"/>
    <w:rsid w:val="0083715F"/>
    <w:rsid w:val="008D1341"/>
    <w:rsid w:val="00932C78"/>
    <w:rsid w:val="00981446"/>
    <w:rsid w:val="009919CD"/>
    <w:rsid w:val="00A20FD0"/>
    <w:rsid w:val="00A3546D"/>
    <w:rsid w:val="00AE2BDD"/>
    <w:rsid w:val="00AE3189"/>
    <w:rsid w:val="00AF58A0"/>
    <w:rsid w:val="00B0108F"/>
    <w:rsid w:val="00B07CF2"/>
    <w:rsid w:val="00B12814"/>
    <w:rsid w:val="00B812F0"/>
    <w:rsid w:val="00B8259D"/>
    <w:rsid w:val="00B86478"/>
    <w:rsid w:val="00BE5A55"/>
    <w:rsid w:val="00BF5E5C"/>
    <w:rsid w:val="00C20ACC"/>
    <w:rsid w:val="00CC3722"/>
    <w:rsid w:val="00D05E24"/>
    <w:rsid w:val="00D74087"/>
    <w:rsid w:val="00E33437"/>
    <w:rsid w:val="00E40CE2"/>
    <w:rsid w:val="00E65126"/>
    <w:rsid w:val="00EC0C15"/>
    <w:rsid w:val="00EE7520"/>
    <w:rsid w:val="00F025E3"/>
    <w:rsid w:val="00F151E1"/>
    <w:rsid w:val="00F465FC"/>
    <w:rsid w:val="00F63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A4C81A-B865-4596-87C1-5AFF085F4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4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3546D"/>
    <w:pPr>
      <w:ind w:left="720"/>
      <w:contextualSpacing/>
    </w:pPr>
  </w:style>
  <w:style w:type="character" w:styleId="a5">
    <w:name w:val="Hyperlink"/>
    <w:basedOn w:val="a0"/>
    <w:uiPriority w:val="99"/>
    <w:unhideWhenUsed/>
    <w:rsid w:val="006D7E30"/>
    <w:rPr>
      <w:color w:val="0563C1" w:themeColor="hyperlink"/>
      <w:u w:val="single"/>
    </w:rPr>
  </w:style>
  <w:style w:type="paragraph" w:styleId="a6">
    <w:name w:val="header"/>
    <w:basedOn w:val="a"/>
    <w:link w:val="a7"/>
    <w:uiPriority w:val="99"/>
    <w:unhideWhenUsed/>
    <w:rsid w:val="00F151E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151E1"/>
  </w:style>
  <w:style w:type="paragraph" w:styleId="a8">
    <w:name w:val="footer"/>
    <w:basedOn w:val="a"/>
    <w:link w:val="a9"/>
    <w:uiPriority w:val="99"/>
    <w:unhideWhenUsed/>
    <w:rsid w:val="00F151E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151E1"/>
  </w:style>
  <w:style w:type="paragraph" w:customStyle="1" w:styleId="Default">
    <w:name w:val="Default"/>
    <w:rsid w:val="00367D6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212804">
      <w:bodyDiv w:val="1"/>
      <w:marLeft w:val="0"/>
      <w:marRight w:val="0"/>
      <w:marTop w:val="0"/>
      <w:marBottom w:val="0"/>
      <w:divBdr>
        <w:top w:val="none" w:sz="0" w:space="0" w:color="auto"/>
        <w:left w:val="none" w:sz="0" w:space="0" w:color="auto"/>
        <w:bottom w:val="none" w:sz="0" w:space="0" w:color="auto"/>
        <w:right w:val="none" w:sz="0" w:space="0" w:color="auto"/>
      </w:divBdr>
    </w:div>
    <w:div w:id="1845195792">
      <w:bodyDiv w:val="1"/>
      <w:marLeft w:val="0"/>
      <w:marRight w:val="0"/>
      <w:marTop w:val="0"/>
      <w:marBottom w:val="0"/>
      <w:divBdr>
        <w:top w:val="none" w:sz="0" w:space="0" w:color="auto"/>
        <w:left w:val="none" w:sz="0" w:space="0" w:color="auto"/>
        <w:bottom w:val="none" w:sz="0" w:space="0" w:color="auto"/>
        <w:right w:val="none" w:sz="0" w:space="0" w:color="auto"/>
      </w:divBdr>
    </w:div>
    <w:div w:id="2021857912">
      <w:bodyDiv w:val="1"/>
      <w:marLeft w:val="0"/>
      <w:marRight w:val="0"/>
      <w:marTop w:val="0"/>
      <w:marBottom w:val="0"/>
      <w:divBdr>
        <w:top w:val="none" w:sz="0" w:space="0" w:color="auto"/>
        <w:left w:val="none" w:sz="0" w:space="0" w:color="auto"/>
        <w:bottom w:val="none" w:sz="0" w:space="0" w:color="auto"/>
        <w:right w:val="none" w:sz="0" w:space="0" w:color="auto"/>
      </w:divBdr>
      <w:divsChild>
        <w:div w:id="437484406">
          <w:marLeft w:val="0"/>
          <w:marRight w:val="0"/>
          <w:marTop w:val="0"/>
          <w:marBottom w:val="0"/>
          <w:divBdr>
            <w:top w:val="none" w:sz="0" w:space="0" w:color="auto"/>
            <w:left w:val="none" w:sz="0" w:space="0" w:color="auto"/>
            <w:bottom w:val="none" w:sz="0" w:space="0" w:color="auto"/>
            <w:right w:val="none" w:sz="0" w:space="0" w:color="auto"/>
          </w:divBdr>
        </w:div>
        <w:div w:id="247006263">
          <w:marLeft w:val="0"/>
          <w:marRight w:val="0"/>
          <w:marTop w:val="180"/>
          <w:marBottom w:val="0"/>
          <w:divBdr>
            <w:top w:val="none" w:sz="0" w:space="0" w:color="auto"/>
            <w:left w:val="none" w:sz="0" w:space="0" w:color="auto"/>
            <w:bottom w:val="none" w:sz="0" w:space="0" w:color="auto"/>
            <w:right w:val="none" w:sz="0" w:space="0" w:color="auto"/>
          </w:divBdr>
        </w:div>
        <w:div w:id="931595405">
          <w:marLeft w:val="0"/>
          <w:marRight w:val="0"/>
          <w:marTop w:val="60"/>
          <w:marBottom w:val="0"/>
          <w:divBdr>
            <w:top w:val="none" w:sz="0" w:space="0" w:color="auto"/>
            <w:left w:val="none" w:sz="0" w:space="0" w:color="auto"/>
            <w:bottom w:val="none" w:sz="0" w:space="0" w:color="auto"/>
            <w:right w:val="none" w:sz="0" w:space="0" w:color="auto"/>
          </w:divBdr>
        </w:div>
        <w:div w:id="505482164">
          <w:marLeft w:val="0"/>
          <w:marRight w:val="0"/>
          <w:marTop w:val="60"/>
          <w:marBottom w:val="0"/>
          <w:divBdr>
            <w:top w:val="none" w:sz="0" w:space="0" w:color="auto"/>
            <w:left w:val="none" w:sz="0" w:space="0" w:color="auto"/>
            <w:bottom w:val="none" w:sz="0" w:space="0" w:color="auto"/>
            <w:right w:val="none" w:sz="0" w:space="0" w:color="auto"/>
          </w:divBdr>
        </w:div>
        <w:div w:id="1911427888">
          <w:marLeft w:val="0"/>
          <w:marRight w:val="0"/>
          <w:marTop w:val="60"/>
          <w:marBottom w:val="0"/>
          <w:divBdr>
            <w:top w:val="none" w:sz="0" w:space="0" w:color="auto"/>
            <w:left w:val="none" w:sz="0" w:space="0" w:color="auto"/>
            <w:bottom w:val="none" w:sz="0" w:space="0" w:color="auto"/>
            <w:right w:val="none" w:sz="0" w:space="0" w:color="auto"/>
          </w:divBdr>
        </w:div>
        <w:div w:id="955066766">
          <w:marLeft w:val="0"/>
          <w:marRight w:val="0"/>
          <w:marTop w:val="60"/>
          <w:marBottom w:val="0"/>
          <w:divBdr>
            <w:top w:val="none" w:sz="0" w:space="0" w:color="auto"/>
            <w:left w:val="none" w:sz="0" w:space="0" w:color="auto"/>
            <w:bottom w:val="none" w:sz="0" w:space="0" w:color="auto"/>
            <w:right w:val="none" w:sz="0" w:space="0" w:color="auto"/>
          </w:divBdr>
        </w:div>
        <w:div w:id="886256733">
          <w:marLeft w:val="0"/>
          <w:marRight w:val="0"/>
          <w:marTop w:val="60"/>
          <w:marBottom w:val="0"/>
          <w:divBdr>
            <w:top w:val="none" w:sz="0" w:space="0" w:color="auto"/>
            <w:left w:val="none" w:sz="0" w:space="0" w:color="auto"/>
            <w:bottom w:val="none" w:sz="0" w:space="0" w:color="auto"/>
            <w:right w:val="none" w:sz="0" w:space="0" w:color="auto"/>
          </w:divBdr>
        </w:div>
        <w:div w:id="1529218816">
          <w:marLeft w:val="0"/>
          <w:marRight w:val="0"/>
          <w:marTop w:val="60"/>
          <w:marBottom w:val="0"/>
          <w:divBdr>
            <w:top w:val="none" w:sz="0" w:space="0" w:color="auto"/>
            <w:left w:val="none" w:sz="0" w:space="0" w:color="auto"/>
            <w:bottom w:val="none" w:sz="0" w:space="0" w:color="auto"/>
            <w:right w:val="none" w:sz="0" w:space="0" w:color="auto"/>
          </w:divBdr>
        </w:div>
        <w:div w:id="598565978">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o.one/lessons/les8164/11.jpg" TargetMode="External"/><Relationship Id="rId21" Type="http://schemas.openxmlformats.org/officeDocument/2006/relationships/image" Target="media/image7.jpeg"/><Relationship Id="rId42" Type="http://schemas.openxmlformats.org/officeDocument/2006/relationships/hyperlink" Target="https://creativo.one/lessons/les8164/19.jpg" TargetMode="External"/><Relationship Id="rId47"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hyperlink" Target="https://creativo.one/lessons/les8164/32.jpg" TargetMode="External"/><Relationship Id="rId84" Type="http://schemas.openxmlformats.org/officeDocument/2006/relationships/hyperlink" Target="https://creativo.one/lessons/les8164/40.jpg" TargetMode="External"/><Relationship Id="rId89" Type="http://schemas.openxmlformats.org/officeDocument/2006/relationships/image" Target="media/image41.jpeg"/><Relationship Id="rId112" Type="http://schemas.openxmlformats.org/officeDocument/2006/relationships/hyperlink" Target="https://creativo.one/lessons/les8164/54.jpg" TargetMode="External"/><Relationship Id="rId16" Type="http://schemas.openxmlformats.org/officeDocument/2006/relationships/hyperlink" Target="https://creativo.one/lessons/les8164/06.jpg" TargetMode="External"/><Relationship Id="rId107" Type="http://schemas.openxmlformats.org/officeDocument/2006/relationships/image" Target="media/image50.jpeg"/><Relationship Id="rId11" Type="http://schemas.openxmlformats.org/officeDocument/2006/relationships/image" Target="media/image2.jpeg"/><Relationship Id="rId24" Type="http://schemas.openxmlformats.org/officeDocument/2006/relationships/hyperlink" Target="https://creativo.one/lessons/les8164/10.jpg" TargetMode="External"/><Relationship Id="rId32" Type="http://schemas.openxmlformats.org/officeDocument/2006/relationships/hyperlink" Target="https://creativo.one/lessons/les8164/14.jpg" TargetMode="External"/><Relationship Id="rId37" Type="http://schemas.openxmlformats.org/officeDocument/2006/relationships/image" Target="media/image15.jpeg"/><Relationship Id="rId40" Type="http://schemas.openxmlformats.org/officeDocument/2006/relationships/hyperlink" Target="https://creativo.one/lessons/les8164/18.jpg"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s://creativo.one/lessons/les8164/27.jpg" TargetMode="External"/><Relationship Id="rId66" Type="http://schemas.openxmlformats.org/officeDocument/2006/relationships/hyperlink" Target="https://creativo.one/lessons/les8164/31.jpg" TargetMode="External"/><Relationship Id="rId74" Type="http://schemas.openxmlformats.org/officeDocument/2006/relationships/hyperlink" Target="https://creativo.one/lessons/les8164/35.jpg" TargetMode="External"/><Relationship Id="rId79" Type="http://schemas.openxmlformats.org/officeDocument/2006/relationships/image" Target="media/image36.jpeg"/><Relationship Id="rId87" Type="http://schemas.openxmlformats.org/officeDocument/2006/relationships/image" Target="media/image40.jpeg"/><Relationship Id="rId102" Type="http://schemas.openxmlformats.org/officeDocument/2006/relationships/hyperlink" Target="https://creativo.one/lessons/les8164/49.jpg" TargetMode="External"/><Relationship Id="rId110" Type="http://schemas.openxmlformats.org/officeDocument/2006/relationships/hyperlink" Target="https://creativo.one/lessons/les8164/53.jpg" TargetMode="Externa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7.jpeg"/><Relationship Id="rId82" Type="http://schemas.openxmlformats.org/officeDocument/2006/relationships/hyperlink" Target="https://creativo.one/lessons/les8164/39.jpg" TargetMode="External"/><Relationship Id="rId90" Type="http://schemas.openxmlformats.org/officeDocument/2006/relationships/hyperlink" Target="https://creativo.one/lessons/les8164/43.jpg" TargetMode="External"/><Relationship Id="rId95" Type="http://schemas.openxmlformats.org/officeDocument/2006/relationships/image" Target="media/image44.jpeg"/><Relationship Id="rId19" Type="http://schemas.openxmlformats.org/officeDocument/2006/relationships/image" Target="media/image6.jpeg"/><Relationship Id="rId14" Type="http://schemas.openxmlformats.org/officeDocument/2006/relationships/hyperlink" Target="https://creativo.one/lessons/les8164/05.jpg" TargetMode="External"/><Relationship Id="rId22" Type="http://schemas.openxmlformats.org/officeDocument/2006/relationships/hyperlink" Target="https://creativo.one/lessons/les8164/09.jpg" TargetMode="External"/><Relationship Id="rId27" Type="http://schemas.openxmlformats.org/officeDocument/2006/relationships/image" Target="media/image10.jpeg"/><Relationship Id="rId30" Type="http://schemas.openxmlformats.org/officeDocument/2006/relationships/hyperlink" Target="https://creativo.one/lessons/les8164/13.jpg"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creativo.one/lessons/les8164/22.jpg" TargetMode="External"/><Relationship Id="rId56" Type="http://schemas.openxmlformats.org/officeDocument/2006/relationships/hyperlink" Target="https://creativo.one/lessons/les8164/26.jpg" TargetMode="External"/><Relationship Id="rId64" Type="http://schemas.openxmlformats.org/officeDocument/2006/relationships/hyperlink" Target="https://creativo.one/lessons/les8164/30.jpg" TargetMode="External"/><Relationship Id="rId69" Type="http://schemas.openxmlformats.org/officeDocument/2006/relationships/image" Target="media/image31.jpeg"/><Relationship Id="rId77" Type="http://schemas.openxmlformats.org/officeDocument/2006/relationships/image" Target="media/image35.jpeg"/><Relationship Id="rId100" Type="http://schemas.openxmlformats.org/officeDocument/2006/relationships/hyperlink" Target="https://creativo.one/lessons/les8164/48.jpg" TargetMode="External"/><Relationship Id="rId105" Type="http://schemas.openxmlformats.org/officeDocument/2006/relationships/image" Target="media/image49.jpeg"/><Relationship Id="rId113" Type="http://schemas.openxmlformats.org/officeDocument/2006/relationships/image" Target="media/image53.jpeg"/><Relationship Id="rId8" Type="http://schemas.openxmlformats.org/officeDocument/2006/relationships/hyperlink" Target="https://creativo.one/lessons/les8164/01.jpg" TargetMode="External"/><Relationship Id="rId51" Type="http://schemas.openxmlformats.org/officeDocument/2006/relationships/image" Target="media/image22.jpeg"/><Relationship Id="rId72" Type="http://schemas.openxmlformats.org/officeDocument/2006/relationships/hyperlink" Target="https://creativo.one/lessons/les8164/34.jpg" TargetMode="External"/><Relationship Id="rId80" Type="http://schemas.openxmlformats.org/officeDocument/2006/relationships/hyperlink" Target="https://creativo.one/lessons/les8164/38.jpg" TargetMode="External"/><Relationship Id="rId85" Type="http://schemas.openxmlformats.org/officeDocument/2006/relationships/image" Target="media/image39.jpeg"/><Relationship Id="rId93" Type="http://schemas.openxmlformats.org/officeDocument/2006/relationships/image" Target="media/image43.jpeg"/><Relationship Id="rId98" Type="http://schemas.openxmlformats.org/officeDocument/2006/relationships/hyperlink" Target="https://creativo.one/lessons/les8164/47.jpg" TargetMode="External"/><Relationship Id="rId3" Type="http://schemas.openxmlformats.org/officeDocument/2006/relationships/settings" Target="settings.xml"/><Relationship Id="rId12" Type="http://schemas.openxmlformats.org/officeDocument/2006/relationships/hyperlink" Target="https://creativo.one/lessons/les8164/04.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creativo.one/lessons/les8164/17.jpg" TargetMode="External"/><Relationship Id="rId46" Type="http://schemas.openxmlformats.org/officeDocument/2006/relationships/hyperlink" Target="https://creativo.one/lessons/les8164/21.jpg" TargetMode="External"/><Relationship Id="rId59" Type="http://schemas.openxmlformats.org/officeDocument/2006/relationships/image" Target="media/image26.jpeg"/><Relationship Id="rId67" Type="http://schemas.openxmlformats.org/officeDocument/2006/relationships/image" Target="media/image30.jpeg"/><Relationship Id="rId103" Type="http://schemas.openxmlformats.org/officeDocument/2006/relationships/image" Target="media/image48.jpeg"/><Relationship Id="rId108" Type="http://schemas.openxmlformats.org/officeDocument/2006/relationships/hyperlink" Target="https://creativo.one/lessons/les8164/52.jpg" TargetMode="External"/><Relationship Id="rId116" Type="http://schemas.openxmlformats.org/officeDocument/2006/relationships/theme" Target="theme/theme1.xml"/><Relationship Id="rId20" Type="http://schemas.openxmlformats.org/officeDocument/2006/relationships/hyperlink" Target="https://creativo.one/lessons/les8164/08.jpg" TargetMode="External"/><Relationship Id="rId41" Type="http://schemas.openxmlformats.org/officeDocument/2006/relationships/image" Target="media/image17.jpeg"/><Relationship Id="rId54" Type="http://schemas.openxmlformats.org/officeDocument/2006/relationships/hyperlink" Target="https://creativo.one/lessons/les8164/25.jpg" TargetMode="External"/><Relationship Id="rId62" Type="http://schemas.openxmlformats.org/officeDocument/2006/relationships/hyperlink" Target="https://creativo.one/lessons/les8164/29.jpg" TargetMode="External"/><Relationship Id="rId70" Type="http://schemas.openxmlformats.org/officeDocument/2006/relationships/hyperlink" Target="https://creativo.one/lessons/les8164/33.jpg" TargetMode="External"/><Relationship Id="rId75" Type="http://schemas.openxmlformats.org/officeDocument/2006/relationships/image" Target="media/image34.jpeg"/><Relationship Id="rId83" Type="http://schemas.openxmlformats.org/officeDocument/2006/relationships/image" Target="media/image38.jpeg"/><Relationship Id="rId88" Type="http://schemas.openxmlformats.org/officeDocument/2006/relationships/hyperlink" Target="https://creativo.one/lessons/les8164/42.jpg" TargetMode="External"/><Relationship Id="rId91" Type="http://schemas.openxmlformats.org/officeDocument/2006/relationships/image" Target="media/image42.jpeg"/><Relationship Id="rId96" Type="http://schemas.openxmlformats.org/officeDocument/2006/relationships/hyperlink" Target="https://creativo.one/lessons/les8164/46.jpg" TargetMode="External"/><Relationship Id="rId111"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creativo.one/lessons/les8164/12.jpg" TargetMode="External"/><Relationship Id="rId36" Type="http://schemas.openxmlformats.org/officeDocument/2006/relationships/hyperlink" Target="https://creativo.one/lessons/les8164/16.jpg" TargetMode="External"/><Relationship Id="rId49" Type="http://schemas.openxmlformats.org/officeDocument/2006/relationships/image" Target="media/image21.jpeg"/><Relationship Id="rId57" Type="http://schemas.openxmlformats.org/officeDocument/2006/relationships/image" Target="media/image25.jpeg"/><Relationship Id="rId106" Type="http://schemas.openxmlformats.org/officeDocument/2006/relationships/hyperlink" Target="https://creativo.one/lessons/les8164/51.jpg" TargetMode="External"/><Relationship Id="rId114" Type="http://schemas.openxmlformats.org/officeDocument/2006/relationships/footer" Target="footer1.xml"/><Relationship Id="rId10" Type="http://schemas.openxmlformats.org/officeDocument/2006/relationships/hyperlink" Target="https://creativo.one/lessons/les8164/03.jpg" TargetMode="External"/><Relationship Id="rId31" Type="http://schemas.openxmlformats.org/officeDocument/2006/relationships/image" Target="media/image12.jpeg"/><Relationship Id="rId44" Type="http://schemas.openxmlformats.org/officeDocument/2006/relationships/hyperlink" Target="https://creativo.one/lessons/les8164/20.jpg" TargetMode="External"/><Relationship Id="rId52" Type="http://schemas.openxmlformats.org/officeDocument/2006/relationships/hyperlink" Target="https://creativo.one/lessons/les8164/24.jpg" TargetMode="External"/><Relationship Id="rId60" Type="http://schemas.openxmlformats.org/officeDocument/2006/relationships/hyperlink" Target="https://creativo.one/lessons/les8164/28.jpg" TargetMode="External"/><Relationship Id="rId65" Type="http://schemas.openxmlformats.org/officeDocument/2006/relationships/image" Target="media/image29.jpeg"/><Relationship Id="rId73" Type="http://schemas.openxmlformats.org/officeDocument/2006/relationships/image" Target="media/image33.jpeg"/><Relationship Id="rId78" Type="http://schemas.openxmlformats.org/officeDocument/2006/relationships/hyperlink" Target="https://creativo.one/lessons/les8164/37.jpg" TargetMode="External"/><Relationship Id="rId81" Type="http://schemas.openxmlformats.org/officeDocument/2006/relationships/image" Target="media/image37.jpeg"/><Relationship Id="rId86" Type="http://schemas.openxmlformats.org/officeDocument/2006/relationships/hyperlink" Target="https://creativo.one/lessons/les8164/41.jpg" TargetMode="External"/><Relationship Id="rId94" Type="http://schemas.openxmlformats.org/officeDocument/2006/relationships/hyperlink" Target="https://creativo.one/lessons/les8164/45.jpg" TargetMode="External"/><Relationship Id="rId99" Type="http://schemas.openxmlformats.org/officeDocument/2006/relationships/image" Target="media/image46.jpeg"/><Relationship Id="rId101"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creativo.one/lessons/les8164/07.jpg" TargetMode="External"/><Relationship Id="rId39" Type="http://schemas.openxmlformats.org/officeDocument/2006/relationships/image" Target="media/image16.jpeg"/><Relationship Id="rId109" Type="http://schemas.openxmlformats.org/officeDocument/2006/relationships/image" Target="media/image51.jpeg"/><Relationship Id="rId34" Type="http://schemas.openxmlformats.org/officeDocument/2006/relationships/hyperlink" Target="https://creativo.one/lessons/les8164/15.jpg" TargetMode="External"/><Relationship Id="rId50" Type="http://schemas.openxmlformats.org/officeDocument/2006/relationships/hyperlink" Target="https://creativo.one/lessons/les8164/23.jpg" TargetMode="External"/><Relationship Id="rId55" Type="http://schemas.openxmlformats.org/officeDocument/2006/relationships/image" Target="media/image24.jpeg"/><Relationship Id="rId76" Type="http://schemas.openxmlformats.org/officeDocument/2006/relationships/hyperlink" Target="https://creativo.one/lessons/les8164/36.jpg" TargetMode="External"/><Relationship Id="rId97" Type="http://schemas.openxmlformats.org/officeDocument/2006/relationships/image" Target="media/image45.jpeg"/><Relationship Id="rId104" Type="http://schemas.openxmlformats.org/officeDocument/2006/relationships/hyperlink" Target="https://creativo.one/lessons/les8164/50.jpg" TargetMode="External"/><Relationship Id="rId7" Type="http://schemas.openxmlformats.org/officeDocument/2006/relationships/hyperlink" Target="https://creativo.one/lessons/risovanie/8164-risuem-goryaschuyu-spichku-v-illustrator.html" TargetMode="External"/><Relationship Id="rId71" Type="http://schemas.openxmlformats.org/officeDocument/2006/relationships/image" Target="media/image32.jpeg"/><Relationship Id="rId92" Type="http://schemas.openxmlformats.org/officeDocument/2006/relationships/hyperlink" Target="https://creativo.one/lessons/les8164/44.jpg" TargetMode="External"/><Relationship Id="rId2" Type="http://schemas.openxmlformats.org/officeDocument/2006/relationships/styles" Target="styles.xml"/><Relationship Id="rId2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2526</Words>
  <Characters>14399</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NenovaLP</dc:creator>
  <cp:keywords/>
  <dc:description/>
  <cp:lastModifiedBy>NenovaLP</cp:lastModifiedBy>
  <cp:revision>2</cp:revision>
  <dcterms:created xsi:type="dcterms:W3CDTF">2023-06-09T11:01:00Z</dcterms:created>
  <dcterms:modified xsi:type="dcterms:W3CDTF">2023-06-09T11:01:00Z</dcterms:modified>
</cp:coreProperties>
</file>