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4784" w14:textId="21D6142B" w:rsidR="00750902" w:rsidRPr="00750902" w:rsidRDefault="00750902" w:rsidP="00750902">
      <w:pPr>
        <w:rPr>
          <w:rFonts w:ascii="Times New Roman" w:hAnsi="Times New Roman" w:cs="Times New Roman"/>
          <w:sz w:val="32"/>
          <w:szCs w:val="32"/>
        </w:rPr>
      </w:pPr>
      <w:r w:rsidRPr="00750902">
        <w:rPr>
          <w:rFonts w:ascii="Times New Roman" w:hAnsi="Times New Roman" w:cs="Times New Roman"/>
          <w:sz w:val="32"/>
          <w:szCs w:val="32"/>
        </w:rPr>
        <w:t>Развитие познавательной активности детей</w:t>
      </w:r>
      <w:r w:rsidRPr="00750902">
        <w:rPr>
          <w:rFonts w:ascii="Times New Roman" w:hAnsi="Times New Roman" w:cs="Times New Roman"/>
          <w:sz w:val="32"/>
          <w:szCs w:val="32"/>
        </w:rPr>
        <w:t xml:space="preserve"> </w:t>
      </w:r>
      <w:r w:rsidRPr="00750902"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0902">
        <w:rPr>
          <w:rFonts w:ascii="Times New Roman" w:hAnsi="Times New Roman" w:cs="Times New Roman"/>
          <w:sz w:val="32"/>
          <w:szCs w:val="32"/>
        </w:rPr>
        <w:t>в процессе экспериментальной деятельности.</w:t>
      </w:r>
    </w:p>
    <w:p w14:paraId="524896A9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В современном стремительно меняющемся мире особо востребованы нестандартное мышление и креативный подход к решению проблем. Мы стремимся воспитать наших детей любознательными, активными, сообразительными и способными самостоятельно находить ответы на поставленные вопросы. Эта задача во многом зависит от нас, поэтому основная цель современного педагога заключается не в том, чтобы снабдить ребенка готовыми знаниями, а в том, чтобы научить его добывать эти знания самостоятельно из окружающего мира.</w:t>
      </w:r>
    </w:p>
    <w:p w14:paraId="3CDF9FAB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(ФГОС ДО) в области "Познавательное развитие" устанавливает следующие задачи: </w:t>
      </w:r>
    </w:p>
    <w:p w14:paraId="34ADC8CE" w14:textId="5C19E2E6" w:rsidR="00750902" w:rsidRPr="00750902" w:rsidRDefault="00750902" w:rsidP="007509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Развитие у дошкольников любознательности и познавательной мотивации; * Формирование познавательных действий;</w:t>
      </w:r>
    </w:p>
    <w:p w14:paraId="5789C8FE" w14:textId="4C6A2D0E" w:rsidR="00750902" w:rsidRPr="00750902" w:rsidRDefault="00750902" w:rsidP="007509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14:paraId="3B18E68E" w14:textId="5999D023" w:rsidR="00750902" w:rsidRPr="00750902" w:rsidRDefault="00750902" w:rsidP="007509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объектах окружающего мира, их свойствах и взаимосвязях.</w:t>
      </w:r>
    </w:p>
    <w:p w14:paraId="6A2855BE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наиболее благоприятным для развития познавательной активности: дети проявляют любознательность, задают множество вопросов, интересуются причинно-следственными связями, пытаются самостоятельно объяснить различные явления и стремятся к активному взаимодействию с окружающим миром. </w:t>
      </w:r>
    </w:p>
    <w:p w14:paraId="2818C7D4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Наша задача - поддерживать этот неподдельный интерес, помогать ребенку формулировать свои вопросы и создавать благоприятные условия для развития его эмоциональных, социальных и интеллектуальных качеств, таких как целенаправленность, инициативность и самостоятельность. Актуальность этих задач обусловила внедрение новых форм и методов обучения дошкольников. Одним из наиболее эффективных считается экспериментирование.</w:t>
      </w:r>
    </w:p>
    <w:p w14:paraId="55E08EA4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 Экспериментально-исследовательская деятельность является ключом к развитию познавательных способностей и важнейшим видом поисковой активности. Её суть заключается в создании условий для самостоятельного приобретения ребенком новых знаний путем практического взаимодействия с окружающим миром. Идея использования экспериментального метода в обучении детей поддерживалась выдающимися педагогами прошлого, такими как </w:t>
      </w:r>
      <w:proofErr w:type="gramStart"/>
      <w:r w:rsidRPr="00750902">
        <w:rPr>
          <w:rFonts w:ascii="Times New Roman" w:hAnsi="Times New Roman" w:cs="Times New Roman"/>
          <w:sz w:val="28"/>
          <w:szCs w:val="28"/>
        </w:rPr>
        <w:t>Я.А.</w:t>
      </w:r>
      <w:proofErr w:type="gramEnd"/>
      <w:r w:rsidRPr="00750902">
        <w:rPr>
          <w:rFonts w:ascii="Times New Roman" w:hAnsi="Times New Roman" w:cs="Times New Roman"/>
          <w:sz w:val="28"/>
          <w:szCs w:val="28"/>
        </w:rPr>
        <w:t xml:space="preserve"> Коменский, И.Г. Песталоцци и К.Д. Ушинский. В настоящее время детское экспериментирование широко освещается в работах современных </w:t>
      </w:r>
      <w:r w:rsidRPr="00750902">
        <w:rPr>
          <w:rFonts w:ascii="Times New Roman" w:hAnsi="Times New Roman" w:cs="Times New Roman"/>
          <w:sz w:val="28"/>
          <w:szCs w:val="28"/>
        </w:rPr>
        <w:lastRenderedPageBreak/>
        <w:t xml:space="preserve">ученых, таких как Н.Н. </w:t>
      </w:r>
      <w:proofErr w:type="spellStart"/>
      <w:r w:rsidRPr="00750902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75090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5090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50902">
        <w:rPr>
          <w:rFonts w:ascii="Times New Roman" w:hAnsi="Times New Roman" w:cs="Times New Roman"/>
          <w:sz w:val="28"/>
          <w:szCs w:val="28"/>
        </w:rPr>
        <w:t xml:space="preserve"> и О. Афанасьева. Экспериментальная деятельность способствует развитию у дошкольников: </w:t>
      </w:r>
    </w:p>
    <w:p w14:paraId="2D6AD8A8" w14:textId="24885876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Любознательности и интереса к познанию окружающего мира; </w:t>
      </w:r>
    </w:p>
    <w:p w14:paraId="4EA5A98A" w14:textId="6535BA31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Способности наблюдать, сравнивать, анализировать, обобщать и делать выводы; </w:t>
      </w:r>
    </w:p>
    <w:p w14:paraId="136F3315" w14:textId="51AB99C7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Творческого воображения и фантазии;</w:t>
      </w:r>
    </w:p>
    <w:p w14:paraId="343DA39E" w14:textId="7F540020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Мелкой моторики и сенсорных способностей; </w:t>
      </w:r>
    </w:p>
    <w:p w14:paraId="0346DCAF" w14:textId="0DD8CD87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Коммуникативных навыков и умения работать в команде; </w:t>
      </w:r>
    </w:p>
    <w:p w14:paraId="4802074B" w14:textId="274E6F23" w:rsidR="00750902" w:rsidRPr="00750902" w:rsidRDefault="00750902" w:rsidP="007509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Внимания, памяти и саморегуляции. </w:t>
      </w:r>
    </w:p>
    <w:p w14:paraId="4564F58A" w14:textId="77777777" w:rsid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Для того чтобы экспериментирование было максимально эффективным, необходимо соблюдать определенные условия:</w:t>
      </w:r>
    </w:p>
    <w:p w14:paraId="3F6D3731" w14:textId="1644EADC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и соответствие опытов их возрастным особенностям; </w:t>
      </w:r>
    </w:p>
    <w:p w14:paraId="672DCBFB" w14:textId="7931DDBD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Соответствие материалов и оборудования тематике и целям эксперимента; </w:t>
      </w:r>
    </w:p>
    <w:p w14:paraId="461339F9" w14:textId="460EFE1C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Наглядность и доступность проведения опытов; </w:t>
      </w:r>
    </w:p>
    <w:p w14:paraId="2D2D079A" w14:textId="16E25B08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Активное участие ребенка в постановке цели, подборе материалов и проведении эксперимента, а также в анализе полученных результатов; </w:t>
      </w:r>
    </w:p>
    <w:p w14:paraId="36EC623E" w14:textId="4909264C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Создание эмоционально благоприятной атмосферы для экспериментирования и поощрение инициативы детей.</w:t>
      </w:r>
    </w:p>
    <w:p w14:paraId="7C3D354B" w14:textId="3B0F6D84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Экспериментирование в образовательной деятельности дошкольников может быть реализовано в различных формах:</w:t>
      </w:r>
    </w:p>
    <w:p w14:paraId="503015DF" w14:textId="13F4C15C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Организованные эксперименты, проводимые под руководством воспитателя по заранее подготовленному плану;</w:t>
      </w:r>
    </w:p>
    <w:p w14:paraId="784A59E4" w14:textId="295899BF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Свободные эксперименты, которые дети могут проводить самостоятельно по собственной инициативе, используя материалы, имеющиеся в окружающей среде; </w:t>
      </w:r>
    </w:p>
    <w:p w14:paraId="3887E600" w14:textId="1453B586" w:rsidR="00750902" w:rsidRPr="00750902" w:rsidRDefault="00750902" w:rsidP="0075090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>Экспериментирование в повседневной жизни, когда ребенок получает возможность исследовать и познавать мир во время обычных действий, таких как игры, прогулки, наблюдения за природными явлениями или взаимодействие с бытовыми приборами.</w:t>
      </w:r>
    </w:p>
    <w:p w14:paraId="74BD7B49" w14:textId="57677F35" w:rsidR="007F57EF" w:rsidRPr="00750902" w:rsidRDefault="00750902">
      <w:pPr>
        <w:rPr>
          <w:rFonts w:ascii="Times New Roman" w:hAnsi="Times New Roman" w:cs="Times New Roman"/>
          <w:sz w:val="28"/>
          <w:szCs w:val="28"/>
        </w:rPr>
      </w:pPr>
      <w:r w:rsidRPr="00750902">
        <w:rPr>
          <w:rFonts w:ascii="Times New Roman" w:hAnsi="Times New Roman" w:cs="Times New Roman"/>
          <w:sz w:val="28"/>
          <w:szCs w:val="28"/>
        </w:rPr>
        <w:t xml:space="preserve"> Эффективное использование экспериментальной деятельности в дошкольном образовании позволяет заложить прочную основу для дальнейшего познавательного и интеллектуального развития детей, воспитать в них исследовательскую активность, нестандартное мышление и готовность к решению любых жизненных задач.</w:t>
      </w:r>
    </w:p>
    <w:sectPr w:rsidR="007F57EF" w:rsidRPr="0075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30C"/>
    <w:multiLevelType w:val="hybridMultilevel"/>
    <w:tmpl w:val="2E2C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E7B"/>
    <w:multiLevelType w:val="hybridMultilevel"/>
    <w:tmpl w:val="638E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7FFB"/>
    <w:multiLevelType w:val="hybridMultilevel"/>
    <w:tmpl w:val="7304C370"/>
    <w:lvl w:ilvl="0" w:tplc="2A9A9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19E"/>
    <w:multiLevelType w:val="hybridMultilevel"/>
    <w:tmpl w:val="067A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8120">
    <w:abstractNumId w:val="3"/>
  </w:num>
  <w:num w:numId="2" w16cid:durableId="1718892994">
    <w:abstractNumId w:val="2"/>
  </w:num>
  <w:num w:numId="3" w16cid:durableId="2084177593">
    <w:abstractNumId w:val="0"/>
  </w:num>
  <w:num w:numId="4" w16cid:durableId="9571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02"/>
    <w:rsid w:val="00750902"/>
    <w:rsid w:val="007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BB9"/>
  <w15:chartTrackingRefBased/>
  <w15:docId w15:val="{A03C487C-AD5B-48BA-AF99-9BC0A1C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9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9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9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9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9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9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9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9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509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09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09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09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09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509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509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509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509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0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09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50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509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5090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5090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5090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509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5090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509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 альбина</dc:creator>
  <cp:keywords/>
  <dc:description/>
  <cp:lastModifiedBy>маннанова альбина</cp:lastModifiedBy>
  <cp:revision>1</cp:revision>
  <dcterms:created xsi:type="dcterms:W3CDTF">2024-02-17T09:39:00Z</dcterms:created>
  <dcterms:modified xsi:type="dcterms:W3CDTF">2024-02-17T09:47:00Z</dcterms:modified>
</cp:coreProperties>
</file>