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B6" w:rsidRPr="00697EB6" w:rsidRDefault="00697EB6" w:rsidP="00697E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697EB6">
        <w:rPr>
          <w:rFonts w:ascii="Times New Roman" w:eastAsia="Times New Roman" w:hAnsi="Times New Roman" w:cs="Times New Roman"/>
          <w:bCs/>
          <w:color w:val="333333"/>
          <w:sz w:val="28"/>
          <w:u w:val="single"/>
          <w:lang w:eastAsia="ru-RU"/>
        </w:rPr>
        <w:t>Консультация для родителей</w:t>
      </w:r>
    </w:p>
    <w:p w:rsidR="00697EB6" w:rsidRPr="00697EB6" w:rsidRDefault="00697EB6" w:rsidP="00697E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697EB6">
        <w:rPr>
          <w:rFonts w:ascii="Times New Roman" w:eastAsia="Times New Roman" w:hAnsi="Times New Roman" w:cs="Times New Roman"/>
          <w:bCs/>
          <w:color w:val="333333"/>
          <w:sz w:val="28"/>
          <w:u w:val="single"/>
          <w:lang w:eastAsia="ru-RU"/>
        </w:rPr>
        <w:t>Речевые игры для дошколят</w:t>
      </w:r>
    </w:p>
    <w:p w:rsidR="00697EB6" w:rsidRPr="00697EB6" w:rsidRDefault="00697EB6" w:rsidP="00697E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697EB6">
        <w:rPr>
          <w:rFonts w:ascii="Times New Roman" w:eastAsia="Times New Roman" w:hAnsi="Times New Roman" w:cs="Times New Roman"/>
          <w:bCs/>
          <w:caps/>
          <w:color w:val="333333"/>
          <w:sz w:val="28"/>
          <w:u w:val="single"/>
          <w:lang w:eastAsia="ru-RU"/>
        </w:rPr>
        <w:t>        </w:t>
      </w:r>
    </w:p>
    <w:p w:rsidR="00697EB6" w:rsidRDefault="00697EB6" w:rsidP="00697E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7EB6" w:rsidRPr="00697EB6" w:rsidRDefault="00697EB6" w:rsidP="00697E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речи у дошкольников идет ускоренными темпами.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возрасте дети не только учатся произносить звуки, но и делать это правильно, параллельно пополняя собственный словарный запас.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родителей важно помочь своему чаду, для этого используются специальные речевые игры и упражнения для развития речи и постановки правильного речевого дыхания.</w:t>
      </w:r>
      <w:r w:rsidRPr="00697EB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697EB6" w:rsidRPr="00697EB6" w:rsidRDefault="00697EB6" w:rsidP="0069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color w:val="333333"/>
          <w:sz w:val="28"/>
          <w:u w:val="single"/>
          <w:lang w:eastAsia="ru-RU"/>
        </w:rPr>
      </w:pPr>
    </w:p>
    <w:p w:rsidR="00697EB6" w:rsidRPr="00697EB6" w:rsidRDefault="00697EB6" w:rsidP="00697EB6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</w:pPr>
      <w:r w:rsidRPr="00697EB6">
        <w:rPr>
          <w:rFonts w:ascii="Times New Roman" w:eastAsia="Times New Roman" w:hAnsi="Times New Roman" w:cs="Times New Roman"/>
          <w:b/>
          <w:bCs/>
          <w:i/>
          <w:caps/>
          <w:color w:val="333333"/>
          <w:sz w:val="28"/>
          <w:u w:val="single"/>
          <w:lang w:eastAsia="ru-RU"/>
        </w:rPr>
        <w:t>ДЛЯ ЧЕГО НЕОБХОДИМО ПРАВИЛЬНОЕ РЕЧЕВОЕ ДЫХАНИЕ?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можно услышать как дошкольники, произнося длинные фразы, сбиваются на середине, начиная говорить «</w:t>
      </w:r>
      <w:proofErr w:type="gramStart"/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взахлеб</w:t>
      </w:r>
      <w:proofErr w:type="gramEnd"/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или же заканчивают их едва слышным шепотом.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Причина этого в неправильном речевом дыхании.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просто не хватает воздуха, чтобы закончить фразу.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Речевое дыхание помогает детям не только четко произносить фразы, но и регулировать громкость собственного голоса в зависимости от ситуации.</w:t>
      </w:r>
    </w:p>
    <w:p w:rsidR="00697EB6" w:rsidRPr="00697EB6" w:rsidRDefault="00697EB6" w:rsidP="00697E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</w:pPr>
      <w:r w:rsidRPr="00697EB6">
        <w:rPr>
          <w:rFonts w:ascii="Times New Roman" w:eastAsia="Times New Roman" w:hAnsi="Times New Roman" w:cs="Times New Roman"/>
          <w:b/>
          <w:bCs/>
          <w:i/>
          <w:caps/>
          <w:color w:val="333333"/>
          <w:sz w:val="28"/>
          <w:u w:val="single"/>
          <w:lang w:eastAsia="ru-RU"/>
        </w:rPr>
        <w:t>ИГРЫ</w:t>
      </w:r>
    </w:p>
    <w:p w:rsidR="00697EB6" w:rsidRPr="00697EB6" w:rsidRDefault="00697EB6" w:rsidP="00697E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u w:val="single"/>
          <w:lang w:eastAsia="ru-RU"/>
        </w:rPr>
      </w:pPr>
      <w:r w:rsidRPr="00697EB6">
        <w:rPr>
          <w:rFonts w:ascii="Times New Roman" w:eastAsia="Times New Roman" w:hAnsi="Times New Roman" w:cs="Times New Roman"/>
          <w:b/>
          <w:bCs/>
          <w:i/>
          <w:caps/>
          <w:color w:val="333333"/>
          <w:sz w:val="28"/>
          <w:u w:val="single"/>
          <w:lang w:eastAsia="ru-RU"/>
        </w:rPr>
        <w:t>НА РАЗВИТИЕ РЕЧЕВОГО ДЫХАНИЯ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Игры, способствующие формированию правильного дыхания, родителям следует ограничивать по времени.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глубоких вдохов и выдохов у ребенка может закружиться голова.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Игра «Бантики»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игры понадобятся бумажные бантики, нитки и веревочка.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конец нитки необходимо привязать к веревочке, а второй к бантику.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на веревке закрепляются несколько бантов.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Задание: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необходимо, вдыхая через нос, дуть на бантики.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интереса можно внести соревновательный момент и дуть на бантики вместе с ребенком.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Выиграет тот, чей бантик улетит дальше, чем у соперника.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Аналогичным образом можно придумать много игр и сдувать с бумажных цветов, бумажные бабочки или слушать, как шумят листья в вазочке, когда на них дует «ветер».</w:t>
      </w:r>
    </w:p>
    <w:p w:rsidR="00697EB6" w:rsidRPr="00697EB6" w:rsidRDefault="00697EB6" w:rsidP="00697E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b/>
          <w:bCs/>
          <w:caps/>
          <w:color w:val="333333"/>
          <w:sz w:val="28"/>
          <w:lang w:eastAsia="ru-RU"/>
        </w:rPr>
        <w:t>ПОДВИЖНЫЕ ИГРЫ С РЕЧЕВЫМ СОПРОВОЖДЕНИЕМ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Речевые игры с движениями особенно нравятся дошкольникам.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акцент в них делается на движения, попутно дети пополняют словарный запас и учатся плавности речевого выдоха.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Игра «Урожай»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лучше принимать участие группе детей.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читает стих, а дети, повторяя за ним строчки, делают определенные движения.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огород пойдем (дети идут по кругу),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Урожай соберем.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моркови натаскаем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(присаживаются и выдергивают морковку),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картошки накопаем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делают вид, будто копают),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Срежем мы кочан капусты («срезают» капусту),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Круглый, сочный, очень вкусный (руками описывают круг три раза).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Щавеля нарвем немножко (дети, присаживаясь, «рвут» щавель)</w:t>
      </w:r>
    </w:p>
    <w:p w:rsidR="00697EB6" w:rsidRPr="00697EB6" w:rsidRDefault="00697EB6" w:rsidP="00697E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7E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вернемся по дорожке (дети, взявшись за руки, вновь идут по кругу).</w:t>
      </w:r>
    </w:p>
    <w:p w:rsidR="00385C49" w:rsidRDefault="00385C49"/>
    <w:sectPr w:rsidR="00385C49" w:rsidSect="0038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B6"/>
    <w:rsid w:val="00312A24"/>
    <w:rsid w:val="00385C49"/>
    <w:rsid w:val="0069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49"/>
  </w:style>
  <w:style w:type="paragraph" w:styleId="4">
    <w:name w:val="heading 4"/>
    <w:basedOn w:val="a"/>
    <w:link w:val="40"/>
    <w:uiPriority w:val="9"/>
    <w:qFormat/>
    <w:rsid w:val="00697E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97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7EB6"/>
    <w:rPr>
      <w:b/>
      <w:bCs/>
    </w:rPr>
  </w:style>
  <w:style w:type="paragraph" w:styleId="a4">
    <w:name w:val="Normal (Web)"/>
    <w:basedOn w:val="a"/>
    <w:uiPriority w:val="99"/>
    <w:semiHidden/>
    <w:unhideWhenUsed/>
    <w:rsid w:val="0069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7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2024-05-15T05:34:00Z</dcterms:created>
  <dcterms:modified xsi:type="dcterms:W3CDTF">2024-05-15T05:35:00Z</dcterms:modified>
</cp:coreProperties>
</file>