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7F" w:rsidRDefault="00B4649F" w:rsidP="008063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6FF">
        <w:rPr>
          <w:rFonts w:ascii="Times New Roman" w:hAnsi="Times New Roman" w:cs="Times New Roman"/>
          <w:b/>
          <w:bCs/>
          <w:sz w:val="28"/>
          <w:szCs w:val="28"/>
        </w:rPr>
        <w:t>Совместн</w:t>
      </w:r>
      <w:r w:rsidR="00F95B43">
        <w:rPr>
          <w:rFonts w:ascii="Times New Roman" w:hAnsi="Times New Roman" w:cs="Times New Roman"/>
          <w:b/>
          <w:bCs/>
          <w:sz w:val="28"/>
          <w:szCs w:val="28"/>
        </w:rPr>
        <w:t xml:space="preserve">ая деятельность </w:t>
      </w:r>
      <w:r w:rsidR="0080637F">
        <w:rPr>
          <w:rFonts w:ascii="Times New Roman" w:hAnsi="Times New Roman" w:cs="Times New Roman"/>
          <w:b/>
          <w:bCs/>
          <w:sz w:val="28"/>
          <w:szCs w:val="28"/>
        </w:rPr>
        <w:t xml:space="preserve"> на уроках в начальной</w:t>
      </w:r>
      <w:r w:rsidRPr="00EF66FF">
        <w:rPr>
          <w:rFonts w:ascii="Times New Roman" w:hAnsi="Times New Roman" w:cs="Times New Roman"/>
          <w:b/>
          <w:bCs/>
          <w:sz w:val="28"/>
          <w:szCs w:val="28"/>
        </w:rPr>
        <w:t xml:space="preserve"> школе</w:t>
      </w:r>
    </w:p>
    <w:p w:rsidR="00B4649F" w:rsidRPr="00EF66FF" w:rsidRDefault="00381E74" w:rsidP="008063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4649F" w:rsidRPr="0080637F" w:rsidRDefault="00B4649F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 xml:space="preserve">В современном образовании </w:t>
      </w:r>
      <w:r w:rsidR="0080637F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EF66FF">
        <w:rPr>
          <w:rFonts w:ascii="Times New Roman" w:hAnsi="Times New Roman" w:cs="Times New Roman"/>
          <w:sz w:val="28"/>
          <w:szCs w:val="28"/>
        </w:rPr>
        <w:t>особое значение придается взаимодействию уча</w:t>
      </w:r>
      <w:r w:rsidR="0080637F">
        <w:rPr>
          <w:rFonts w:ascii="Times New Roman" w:hAnsi="Times New Roman" w:cs="Times New Roman"/>
          <w:sz w:val="28"/>
          <w:szCs w:val="28"/>
        </w:rPr>
        <w:t>щихся на уроке</w:t>
      </w:r>
      <w:r w:rsidRPr="00EF66FF">
        <w:rPr>
          <w:rFonts w:ascii="Times New Roman" w:hAnsi="Times New Roman" w:cs="Times New Roman"/>
          <w:sz w:val="28"/>
          <w:szCs w:val="28"/>
        </w:rPr>
        <w:t xml:space="preserve">. </w:t>
      </w:r>
      <w:r w:rsidR="0080637F">
        <w:rPr>
          <w:rFonts w:ascii="Times New Roman" w:hAnsi="Times New Roman" w:cs="Times New Roman"/>
          <w:sz w:val="28"/>
          <w:szCs w:val="28"/>
        </w:rPr>
        <w:t>Такая работа</w:t>
      </w:r>
      <w:r w:rsidRPr="00EF66FF">
        <w:rPr>
          <w:rFonts w:ascii="Times New Roman" w:hAnsi="Times New Roman" w:cs="Times New Roman"/>
          <w:sz w:val="28"/>
          <w:szCs w:val="28"/>
        </w:rPr>
        <w:t xml:space="preserve"> играет ключевую роль в формировании успешной образовательной среды, способствует эффективному обучению и развитию личности каждого ребенка. Организация совместной деятельности на уроке становится неотъемлемой частью педагогической практики, поскольку позволяет создать условия для гармоничного взаимодействия всех участников образовательного процесса.</w:t>
      </w:r>
    </w:p>
    <w:p w:rsidR="00B4649F" w:rsidRPr="00EF66FF" w:rsidRDefault="0080637F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м</w:t>
      </w:r>
      <w:r w:rsidR="00B4649F" w:rsidRPr="00EF66FF">
        <w:rPr>
          <w:rFonts w:ascii="Times New Roman" w:hAnsi="Times New Roman" w:cs="Times New Roman"/>
          <w:sz w:val="28"/>
          <w:szCs w:val="28"/>
        </w:rPr>
        <w:t>одели совместной деятельности учащихся на уроке являются</w:t>
      </w:r>
      <w:r>
        <w:rPr>
          <w:rFonts w:ascii="Times New Roman" w:hAnsi="Times New Roman" w:cs="Times New Roman"/>
          <w:sz w:val="28"/>
          <w:szCs w:val="28"/>
        </w:rPr>
        <w:t xml:space="preserve"> ключевым фактором для эффективного</w:t>
      </w:r>
      <w:r w:rsidR="00B4649F" w:rsidRPr="00EF66FF">
        <w:rPr>
          <w:rFonts w:ascii="Times New Roman" w:hAnsi="Times New Roman" w:cs="Times New Roman"/>
          <w:sz w:val="28"/>
          <w:szCs w:val="28"/>
        </w:rPr>
        <w:t xml:space="preserve"> обучения в начальной школе</w:t>
      </w:r>
      <w:r>
        <w:rPr>
          <w:rFonts w:ascii="Times New Roman" w:hAnsi="Times New Roman" w:cs="Times New Roman"/>
          <w:sz w:val="28"/>
          <w:szCs w:val="28"/>
        </w:rPr>
        <w:t>, способствуют развитию коммуникативных навыков, умению работать в коллективе, повышают мотивацию в обучении</w:t>
      </w:r>
      <w:r w:rsidR="00547835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B4649F" w:rsidRPr="00EF66FF">
        <w:rPr>
          <w:rFonts w:ascii="Times New Roman" w:hAnsi="Times New Roman" w:cs="Times New Roman"/>
          <w:sz w:val="28"/>
          <w:szCs w:val="28"/>
        </w:rPr>
        <w:t>. Важно понимать, что урок – это не только передача знаний, но и возможность для формирования и реализации ли</w:t>
      </w:r>
      <w:r w:rsidR="00547835">
        <w:rPr>
          <w:rFonts w:ascii="Times New Roman" w:hAnsi="Times New Roman" w:cs="Times New Roman"/>
          <w:sz w:val="28"/>
          <w:szCs w:val="28"/>
        </w:rPr>
        <w:t>чностных особенностей детей</w:t>
      </w:r>
      <w:r w:rsidR="00B4649F" w:rsidRPr="00EF66FF">
        <w:rPr>
          <w:rFonts w:ascii="Times New Roman" w:hAnsi="Times New Roman" w:cs="Times New Roman"/>
          <w:sz w:val="28"/>
          <w:szCs w:val="28"/>
        </w:rPr>
        <w:t>. Развивая модели совместной деятельности, педагоги должны учитывать активную роль учащихся и создавать условия для их полноценного участия в учебном процессе. Это предполагает</w:t>
      </w:r>
      <w:r w:rsidR="00F95B43">
        <w:rPr>
          <w:rFonts w:ascii="Times New Roman" w:hAnsi="Times New Roman" w:cs="Times New Roman"/>
          <w:sz w:val="28"/>
          <w:szCs w:val="28"/>
        </w:rPr>
        <w:t xml:space="preserve"> использование различных видов</w:t>
      </w:r>
      <w:r w:rsidR="00B4649F" w:rsidRPr="00EF66FF">
        <w:rPr>
          <w:rFonts w:ascii="Times New Roman" w:hAnsi="Times New Roman" w:cs="Times New Roman"/>
          <w:sz w:val="28"/>
          <w:szCs w:val="28"/>
        </w:rPr>
        <w:t xml:space="preserve"> работы уча</w:t>
      </w:r>
      <w:r>
        <w:rPr>
          <w:rFonts w:ascii="Times New Roman" w:hAnsi="Times New Roman" w:cs="Times New Roman"/>
          <w:sz w:val="28"/>
          <w:szCs w:val="28"/>
        </w:rPr>
        <w:t>щихся для достижения общей цели</w:t>
      </w:r>
      <w:r w:rsidR="00B4649F" w:rsidRPr="00EF66FF">
        <w:rPr>
          <w:rFonts w:ascii="Times New Roman" w:hAnsi="Times New Roman" w:cs="Times New Roman"/>
          <w:sz w:val="28"/>
          <w:szCs w:val="28"/>
        </w:rPr>
        <w:t>.</w:t>
      </w:r>
      <w:r w:rsidR="004150F5">
        <w:rPr>
          <w:rFonts w:ascii="Times New Roman" w:hAnsi="Times New Roman" w:cs="Times New Roman"/>
          <w:sz w:val="28"/>
          <w:szCs w:val="28"/>
        </w:rPr>
        <w:t xml:space="preserve"> </w:t>
      </w:r>
      <w:r w:rsidR="00B4649F" w:rsidRPr="00EF66FF">
        <w:rPr>
          <w:rFonts w:ascii="Times New Roman" w:hAnsi="Times New Roman" w:cs="Times New Roman"/>
          <w:sz w:val="28"/>
          <w:szCs w:val="28"/>
        </w:rPr>
        <w:t xml:space="preserve">С учетом появления новых технологий и изменений в отношениях между учителем и учениками, возникают новые </w:t>
      </w:r>
      <w:r w:rsidR="00F55948">
        <w:rPr>
          <w:rFonts w:ascii="Times New Roman" w:hAnsi="Times New Roman" w:cs="Times New Roman"/>
          <w:sz w:val="28"/>
          <w:szCs w:val="28"/>
        </w:rPr>
        <w:t>возможности</w:t>
      </w:r>
      <w:r w:rsidR="00B4649F" w:rsidRPr="00EF66F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4649F" w:rsidRPr="00EF66FF">
        <w:rPr>
          <w:rFonts w:ascii="Times New Roman" w:hAnsi="Times New Roman" w:cs="Times New Roman"/>
          <w:sz w:val="28"/>
          <w:szCs w:val="28"/>
        </w:rPr>
        <w:t>обучения.</w:t>
      </w:r>
    </w:p>
    <w:p w:rsidR="00B4649F" w:rsidRDefault="00547835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учащихся на уроке отражае</w:t>
      </w:r>
      <w:r w:rsidR="00B4649F" w:rsidRPr="00EF66FF">
        <w:rPr>
          <w:rFonts w:ascii="Times New Roman" w:hAnsi="Times New Roman" w:cs="Times New Roman"/>
          <w:sz w:val="28"/>
          <w:szCs w:val="28"/>
        </w:rPr>
        <w:t>т включение школьников в разнообразные виды образовательной деятельности с учетом их активной позиции, индивидуальных особенностей и современных тенденций в образовании</w:t>
      </w:r>
      <w:proofErr w:type="gramStart"/>
      <w:r w:rsidR="00F559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50F5">
        <w:rPr>
          <w:rFonts w:ascii="Times New Roman" w:hAnsi="Times New Roman" w:cs="Times New Roman"/>
          <w:sz w:val="28"/>
          <w:szCs w:val="28"/>
        </w:rPr>
        <w:t xml:space="preserve"> Она </w:t>
      </w:r>
      <w:r w:rsidR="00B4649F" w:rsidRPr="00EF66FF">
        <w:rPr>
          <w:rFonts w:ascii="Times New Roman" w:hAnsi="Times New Roman" w:cs="Times New Roman"/>
          <w:sz w:val="28"/>
          <w:szCs w:val="28"/>
        </w:rPr>
        <w:t>способствует не только эффективному усвоению учебного материала, но и развитию социальных навыков, умений коммуникации, а также самостоятельности и ответственности у детей.</w:t>
      </w:r>
    </w:p>
    <w:p w:rsidR="00547835" w:rsidRPr="00EF66FF" w:rsidRDefault="00547835" w:rsidP="00547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Одной из распространенных моделей является коллективное обсуждение задания, где дети обмениваются мнениями, аргументируют свою точку зрения и приходят к общему выводу. Такой подход способствует развитию критического мышления, коммуникативных навыков и умению слушать</w:t>
      </w:r>
      <w:r w:rsidR="004150F5">
        <w:rPr>
          <w:rFonts w:ascii="Times New Roman" w:hAnsi="Times New Roman" w:cs="Times New Roman"/>
          <w:sz w:val="28"/>
          <w:szCs w:val="28"/>
        </w:rPr>
        <w:t xml:space="preserve"> и слышать</w:t>
      </w:r>
      <w:r w:rsidRPr="00EF66FF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B4649F" w:rsidRPr="00EF66FF" w:rsidRDefault="00B4649F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 xml:space="preserve">Принципы совместной работы учащихся на уроке основываются на активном включении всех участников процесса. </w:t>
      </w:r>
      <w:r w:rsidR="000D71FA">
        <w:rPr>
          <w:rFonts w:ascii="Times New Roman" w:hAnsi="Times New Roman" w:cs="Times New Roman"/>
          <w:sz w:val="28"/>
          <w:szCs w:val="28"/>
        </w:rPr>
        <w:t>Важным является</w:t>
      </w:r>
      <w:r w:rsidRPr="00EF66FF">
        <w:rPr>
          <w:rFonts w:ascii="Times New Roman" w:hAnsi="Times New Roman" w:cs="Times New Roman"/>
          <w:sz w:val="28"/>
          <w:szCs w:val="28"/>
        </w:rPr>
        <w:t xml:space="preserve"> выявление различных позиций и взглядов учащихся на общие объекты изучения, поощрение групповой работы и сотрудничества, а также учет индивидуальных о</w:t>
      </w:r>
      <w:r w:rsidR="000D71FA">
        <w:rPr>
          <w:rFonts w:ascii="Times New Roman" w:hAnsi="Times New Roman" w:cs="Times New Roman"/>
          <w:sz w:val="28"/>
          <w:szCs w:val="28"/>
        </w:rPr>
        <w:t>собенностей каждого ученика.</w:t>
      </w:r>
      <w:r w:rsidRPr="00EF66FF">
        <w:rPr>
          <w:rFonts w:ascii="Times New Roman" w:hAnsi="Times New Roman" w:cs="Times New Roman"/>
          <w:sz w:val="28"/>
          <w:szCs w:val="28"/>
        </w:rPr>
        <w:t xml:space="preserve"> Такой подход способствует не только более глубокому усвоению знаний, но и развитию критического мышления и умения аргументировать свою точку зрения.</w:t>
      </w:r>
    </w:p>
    <w:p w:rsidR="00B4649F" w:rsidRPr="00EF66FF" w:rsidRDefault="00B4649F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lastRenderedPageBreak/>
        <w:t xml:space="preserve">Один из способов организации совместной деятельности </w:t>
      </w:r>
      <w:r w:rsidR="004150F5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EF66FF">
        <w:rPr>
          <w:rFonts w:ascii="Times New Roman" w:hAnsi="Times New Roman" w:cs="Times New Roman"/>
          <w:sz w:val="28"/>
          <w:szCs w:val="28"/>
        </w:rPr>
        <w:t xml:space="preserve"> на уроке – работа в малых группах. При этом важн</w:t>
      </w:r>
      <w:r w:rsidR="00547835">
        <w:rPr>
          <w:rFonts w:ascii="Times New Roman" w:hAnsi="Times New Roman" w:cs="Times New Roman"/>
          <w:sz w:val="28"/>
          <w:szCs w:val="28"/>
        </w:rPr>
        <w:t>о помнить о цели и структуре</w:t>
      </w:r>
      <w:r w:rsidRPr="00EF66FF">
        <w:rPr>
          <w:rFonts w:ascii="Times New Roman" w:hAnsi="Times New Roman" w:cs="Times New Roman"/>
          <w:sz w:val="28"/>
          <w:szCs w:val="28"/>
        </w:rPr>
        <w:t xml:space="preserve"> </w:t>
      </w:r>
      <w:r w:rsidR="00547835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EF66FF">
        <w:rPr>
          <w:rFonts w:ascii="Times New Roman" w:hAnsi="Times New Roman" w:cs="Times New Roman"/>
          <w:sz w:val="28"/>
          <w:szCs w:val="28"/>
        </w:rPr>
        <w:t>работы, о взаимодействии участников груп</w:t>
      </w:r>
      <w:r w:rsidR="000D71FA">
        <w:rPr>
          <w:rFonts w:ascii="Times New Roman" w:hAnsi="Times New Roman" w:cs="Times New Roman"/>
          <w:sz w:val="28"/>
          <w:szCs w:val="28"/>
        </w:rPr>
        <w:t>пы для достижения общей цели. Кроме того, дол</w:t>
      </w:r>
      <w:r w:rsidR="00547835">
        <w:rPr>
          <w:rFonts w:ascii="Times New Roman" w:hAnsi="Times New Roman" w:cs="Times New Roman"/>
          <w:sz w:val="28"/>
          <w:szCs w:val="28"/>
        </w:rPr>
        <w:t>жны быть</w:t>
      </w:r>
      <w:r w:rsidR="000D71FA">
        <w:rPr>
          <w:rFonts w:ascii="Times New Roman" w:hAnsi="Times New Roman" w:cs="Times New Roman"/>
          <w:sz w:val="28"/>
          <w:szCs w:val="28"/>
        </w:rPr>
        <w:t xml:space="preserve"> созданы условия</w:t>
      </w:r>
      <w:r w:rsidRPr="00EF66FF">
        <w:rPr>
          <w:rFonts w:ascii="Times New Roman" w:hAnsi="Times New Roman" w:cs="Times New Roman"/>
          <w:sz w:val="28"/>
          <w:szCs w:val="28"/>
        </w:rPr>
        <w:t xml:space="preserve"> для обсуждения, выработки согласованных решений и взаимопомощи между учащимися</w:t>
      </w:r>
      <w:r w:rsidR="002B0E8B" w:rsidRPr="00EF66FF">
        <w:rPr>
          <w:rFonts w:ascii="Times New Roman" w:hAnsi="Times New Roman" w:cs="Times New Roman"/>
          <w:sz w:val="28"/>
          <w:szCs w:val="28"/>
        </w:rPr>
        <w:t>, распределения роли в группе</w:t>
      </w:r>
      <w:r w:rsidRPr="00EF66FF">
        <w:rPr>
          <w:rFonts w:ascii="Times New Roman" w:hAnsi="Times New Roman" w:cs="Times New Roman"/>
          <w:sz w:val="28"/>
          <w:szCs w:val="28"/>
        </w:rPr>
        <w:t>.</w:t>
      </w:r>
    </w:p>
    <w:p w:rsidR="00AA0DB6" w:rsidRDefault="00B4649F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Этот процесс требует внимательного планирования и организации со стороны учителя. Важно помнить, что в работе с группами детей каждый ученик должен иметь возможность высказать свое мнение</w:t>
      </w:r>
      <w:r w:rsidR="00AA0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D34" w:rsidRPr="00EF66FF" w:rsidRDefault="000D71FA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</w:t>
      </w:r>
      <w:r w:rsidR="00805D34" w:rsidRPr="00EF66FF">
        <w:rPr>
          <w:rFonts w:ascii="Times New Roman" w:hAnsi="Times New Roman" w:cs="Times New Roman"/>
          <w:sz w:val="28"/>
          <w:szCs w:val="28"/>
        </w:rPr>
        <w:t xml:space="preserve"> организации совместной работы учащихся на уроке важно учитывать и социально-эмоциональные потребности каждого ученика. Создание благоприятной образовательной среды, включающей элементы сотрудничества, поддержки, и взаимопонимания, является залогом успешного взаимодействия всех участни</w:t>
      </w:r>
      <w:r>
        <w:rPr>
          <w:rFonts w:ascii="Times New Roman" w:hAnsi="Times New Roman" w:cs="Times New Roman"/>
          <w:sz w:val="28"/>
          <w:szCs w:val="28"/>
        </w:rPr>
        <w:t>ков образовательного процесса</w:t>
      </w:r>
      <w:r w:rsidR="00805D34" w:rsidRPr="00EF6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F31" w:rsidRDefault="00805D34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Эффективная совместная работа учащихся на уроке требует от педагогов гибкости, терпимости, и понимания. Педагоги должны проявлять умение находить баланс между индивидуальным подходом к каждому ученику и организацией коллективной деятельности, способствующей общему развитию всего класса.</w:t>
      </w:r>
    </w:p>
    <w:p w:rsidR="00547835" w:rsidRPr="00547835" w:rsidRDefault="00547835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Принципы совместной работы учащихся на уроке включают в себя взаимовыручку, взаимопомощь, уважение мнения собеседника, умение находить компромиссы. Педагоги должны создать атмосферу в классе, где каждый ученик чувствует себя важным, где уважае</w:t>
      </w:r>
      <w:r w:rsidR="00AA0DB6">
        <w:rPr>
          <w:rFonts w:ascii="Times New Roman" w:hAnsi="Times New Roman" w:cs="Times New Roman"/>
          <w:sz w:val="28"/>
          <w:szCs w:val="28"/>
        </w:rPr>
        <w:t>тся чужое мнение и способности.</w:t>
      </w:r>
    </w:p>
    <w:p w:rsidR="00020F31" w:rsidRDefault="00020F31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Алгоритмы совместной деятельности н</w:t>
      </w:r>
      <w:r w:rsidR="00547835">
        <w:rPr>
          <w:rFonts w:ascii="Times New Roman" w:hAnsi="Times New Roman" w:cs="Times New Roman"/>
          <w:sz w:val="28"/>
          <w:szCs w:val="28"/>
        </w:rPr>
        <w:t>а уроке помогают увидеть структуру</w:t>
      </w:r>
      <w:r w:rsidRPr="00EF66F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47835">
        <w:rPr>
          <w:rFonts w:ascii="Times New Roman" w:hAnsi="Times New Roman" w:cs="Times New Roman"/>
          <w:sz w:val="28"/>
          <w:szCs w:val="28"/>
        </w:rPr>
        <w:t>а</w:t>
      </w:r>
      <w:r w:rsidRPr="00EF66FF">
        <w:rPr>
          <w:rFonts w:ascii="Times New Roman" w:hAnsi="Times New Roman" w:cs="Times New Roman"/>
          <w:sz w:val="28"/>
          <w:szCs w:val="28"/>
        </w:rPr>
        <w:t xml:space="preserve"> обучения и делают его более понятным и организованным. Этапы сотрудничества могут включать в себя планирование задач, распределение ролей, выполнение з</w:t>
      </w:r>
      <w:r w:rsidR="000D71FA">
        <w:rPr>
          <w:rFonts w:ascii="Times New Roman" w:hAnsi="Times New Roman" w:cs="Times New Roman"/>
          <w:sz w:val="28"/>
          <w:szCs w:val="28"/>
        </w:rPr>
        <w:t>аданий и анализ результатов.</w:t>
      </w:r>
      <w:r w:rsidRPr="00EF66FF">
        <w:rPr>
          <w:rFonts w:ascii="Times New Roman" w:hAnsi="Times New Roman" w:cs="Times New Roman"/>
          <w:sz w:val="28"/>
          <w:szCs w:val="28"/>
        </w:rPr>
        <w:t xml:space="preserve"> Так</w:t>
      </w:r>
      <w:r w:rsidR="000D6DE8">
        <w:rPr>
          <w:rFonts w:ascii="Times New Roman" w:hAnsi="Times New Roman" w:cs="Times New Roman"/>
          <w:sz w:val="28"/>
          <w:szCs w:val="28"/>
        </w:rPr>
        <w:t xml:space="preserve">ой подход способствует </w:t>
      </w:r>
      <w:r w:rsidRPr="00EF66FF">
        <w:rPr>
          <w:rFonts w:ascii="Times New Roman" w:hAnsi="Times New Roman" w:cs="Times New Roman"/>
          <w:sz w:val="28"/>
          <w:szCs w:val="28"/>
        </w:rPr>
        <w:t xml:space="preserve"> формированию ко</w:t>
      </w:r>
      <w:r w:rsidR="000D6DE8">
        <w:rPr>
          <w:rFonts w:ascii="Times New Roman" w:hAnsi="Times New Roman" w:cs="Times New Roman"/>
          <w:sz w:val="28"/>
          <w:szCs w:val="28"/>
        </w:rPr>
        <w:t>ммуникативных навыков учащихся.</w:t>
      </w:r>
    </w:p>
    <w:p w:rsidR="00DC7477" w:rsidRPr="00EF66FF" w:rsidRDefault="00DC7477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Алгоритмы совместной деятельности учащихся на уроке могут быть разнообразными: от парной работы до групповых проектов. Важно, чтобы каждый ученик чувствовал себя частью команды, где ему доверяют и где он может внести вклад в общее дело</w:t>
      </w:r>
    </w:p>
    <w:p w:rsidR="00020F31" w:rsidRPr="00EF66FF" w:rsidRDefault="000D71FA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0F31" w:rsidRPr="00EF66FF">
        <w:rPr>
          <w:rFonts w:ascii="Times New Roman" w:hAnsi="Times New Roman" w:cs="Times New Roman"/>
          <w:sz w:val="28"/>
          <w:szCs w:val="28"/>
        </w:rPr>
        <w:t xml:space="preserve">недрение моделей, принципов и алгоритмов совместной деятельности учащихся на уроке имеет большое значение для развития </w:t>
      </w:r>
      <w:r w:rsidR="00DC7477">
        <w:rPr>
          <w:rFonts w:ascii="Times New Roman" w:hAnsi="Times New Roman" w:cs="Times New Roman"/>
          <w:sz w:val="28"/>
          <w:szCs w:val="28"/>
        </w:rPr>
        <w:t>образовательного процесса. С</w:t>
      </w:r>
      <w:r w:rsidR="00020F31" w:rsidRPr="00EF66FF">
        <w:rPr>
          <w:rFonts w:ascii="Times New Roman" w:hAnsi="Times New Roman" w:cs="Times New Roman"/>
          <w:sz w:val="28"/>
          <w:szCs w:val="28"/>
        </w:rPr>
        <w:t>пособствует не только улучшению учебных результатов, но и формированию важных навыков и компетенций учащихся, необходимых для успешной жизни в современном мире.</w:t>
      </w:r>
    </w:p>
    <w:p w:rsidR="00081D9A" w:rsidRPr="00EF66FF" w:rsidRDefault="00081D9A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важно понимать, что урок не просто механическое перечисление фактов, а уникальная возможность для формирования и развития личности </w:t>
      </w:r>
      <w:r w:rsidR="008E66E9">
        <w:rPr>
          <w:rFonts w:ascii="Times New Roman" w:hAnsi="Times New Roman" w:cs="Times New Roman"/>
          <w:sz w:val="28"/>
          <w:szCs w:val="28"/>
        </w:rPr>
        <w:t>каждого ребенка. Урок - пространство</w:t>
      </w:r>
      <w:r w:rsidRPr="00EF66FF">
        <w:rPr>
          <w:rFonts w:ascii="Times New Roman" w:hAnsi="Times New Roman" w:cs="Times New Roman"/>
          <w:sz w:val="28"/>
          <w:szCs w:val="28"/>
        </w:rPr>
        <w:t>, где реализуются индивидуальные потребности и способности каждого у</w:t>
      </w:r>
      <w:r w:rsidR="008E66E9">
        <w:rPr>
          <w:rFonts w:ascii="Times New Roman" w:hAnsi="Times New Roman" w:cs="Times New Roman"/>
          <w:sz w:val="28"/>
          <w:szCs w:val="28"/>
        </w:rPr>
        <w:t>ченика</w:t>
      </w:r>
      <w:r w:rsidRPr="00EF66FF">
        <w:rPr>
          <w:rFonts w:ascii="Times New Roman" w:hAnsi="Times New Roman" w:cs="Times New Roman"/>
          <w:sz w:val="28"/>
          <w:szCs w:val="28"/>
        </w:rPr>
        <w:t>.</w:t>
      </w:r>
    </w:p>
    <w:p w:rsidR="00081D9A" w:rsidRDefault="00081D9A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Одним из ключевых моментов в организации совместной деятельности является умение учителя создавать среду, где учащиеся чувствуют себя комфортно и могут проявить с</w:t>
      </w:r>
      <w:r w:rsidR="00DC7477">
        <w:rPr>
          <w:rFonts w:ascii="Times New Roman" w:hAnsi="Times New Roman" w:cs="Times New Roman"/>
          <w:sz w:val="28"/>
          <w:szCs w:val="28"/>
        </w:rPr>
        <w:t xml:space="preserve">вои индивидуальные способности. </w:t>
      </w:r>
      <w:r w:rsidRPr="00EF66FF">
        <w:rPr>
          <w:rFonts w:ascii="Times New Roman" w:hAnsi="Times New Roman" w:cs="Times New Roman"/>
          <w:sz w:val="28"/>
          <w:szCs w:val="28"/>
        </w:rPr>
        <w:t>Такой подход способствует не только обогащению знаний учащихся, но и формированию позитивного взаимодей</w:t>
      </w:r>
      <w:r w:rsidR="008E66E9">
        <w:rPr>
          <w:rFonts w:ascii="Times New Roman" w:hAnsi="Times New Roman" w:cs="Times New Roman"/>
          <w:sz w:val="28"/>
          <w:szCs w:val="28"/>
        </w:rPr>
        <w:t>ствия между учителем</w:t>
      </w:r>
      <w:r w:rsidRPr="00EF66F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DC7477">
        <w:rPr>
          <w:rFonts w:ascii="Times New Roman" w:hAnsi="Times New Roman" w:cs="Times New Roman"/>
          <w:sz w:val="28"/>
          <w:szCs w:val="28"/>
        </w:rPr>
        <w:t xml:space="preserve">ьми. Ведёт к </w:t>
      </w:r>
      <w:r w:rsidRPr="00EF66FF">
        <w:rPr>
          <w:rFonts w:ascii="Times New Roman" w:hAnsi="Times New Roman" w:cs="Times New Roman"/>
          <w:sz w:val="28"/>
          <w:szCs w:val="28"/>
        </w:rPr>
        <w:t>созданию гармоничной образовательной среды, где каждый ребенок может раскрыть свой потенциал и стать уверенным в себе и своих силах.</w:t>
      </w:r>
    </w:p>
    <w:p w:rsidR="00081D9A" w:rsidRPr="00EF66FF" w:rsidRDefault="00081D9A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Важно, чтобы все участники образовательного процесса умели эффективно взаимодействовать между собой, с учетом своих функциональных ролей и целей. Организация совместной деятельности требует от учителей специальных навыков и знаний по вовлечению всех сторо</w:t>
      </w:r>
      <w:r w:rsidR="000C273D">
        <w:rPr>
          <w:rFonts w:ascii="Times New Roman" w:hAnsi="Times New Roman" w:cs="Times New Roman"/>
          <w:sz w:val="28"/>
          <w:szCs w:val="28"/>
        </w:rPr>
        <w:t>н в образовательный процесс</w:t>
      </w:r>
      <w:r w:rsidRPr="00EF6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D9A" w:rsidRPr="00EF66FF" w:rsidRDefault="00081D9A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Особое внимание следует уделить научно-методическому сопровождению деятельности учителей на основе совместной деятельности субъектов образовательного пространства. Такой подход позволяет учителям обмениваться опытом, разрабатывать совместные стратегии работы, адаптировать методы обучения под потребности конкретной группы учащихся и создавать благоприятно</w:t>
      </w:r>
      <w:r w:rsidR="000C273D">
        <w:rPr>
          <w:rFonts w:ascii="Times New Roman" w:hAnsi="Times New Roman" w:cs="Times New Roman"/>
          <w:sz w:val="28"/>
          <w:szCs w:val="28"/>
        </w:rPr>
        <w:t>е образовательное окружение</w:t>
      </w:r>
      <w:r w:rsidRPr="00EF66FF">
        <w:rPr>
          <w:rFonts w:ascii="Times New Roman" w:hAnsi="Times New Roman" w:cs="Times New Roman"/>
          <w:sz w:val="28"/>
          <w:szCs w:val="28"/>
        </w:rPr>
        <w:t>.</w:t>
      </w:r>
    </w:p>
    <w:p w:rsidR="00081D9A" w:rsidRPr="00EF66FF" w:rsidRDefault="00081D9A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66FF">
        <w:rPr>
          <w:rFonts w:ascii="Times New Roman" w:hAnsi="Times New Roman" w:cs="Times New Roman"/>
          <w:sz w:val="28"/>
          <w:szCs w:val="28"/>
        </w:rPr>
        <w:t>Таким образом, организация совместной деятельности на уроке в начальной школе требует не только знаний о моделях и принципах совместной работы, но и постоянного анализа, сопровождения и повышения профессиональных компетенций педагогов для достижения наилучших результатов в обучении учащихся.</w:t>
      </w:r>
    </w:p>
    <w:p w:rsidR="00081D9A" w:rsidRPr="00EF66FF" w:rsidRDefault="00081D9A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F31" w:rsidRPr="00EF66FF" w:rsidRDefault="00020F31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559" w:rsidRPr="00EF66FF" w:rsidRDefault="00EC3559" w:rsidP="00EF6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3559" w:rsidRPr="00EF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DB" w:rsidRDefault="00CF35DB" w:rsidP="00381E74">
      <w:pPr>
        <w:spacing w:after="0" w:line="240" w:lineRule="auto"/>
      </w:pPr>
      <w:r>
        <w:separator/>
      </w:r>
    </w:p>
  </w:endnote>
  <w:endnote w:type="continuationSeparator" w:id="0">
    <w:p w:rsidR="00CF35DB" w:rsidRDefault="00CF35DB" w:rsidP="0038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DB" w:rsidRDefault="00CF35DB" w:rsidP="00381E74">
      <w:pPr>
        <w:spacing w:after="0" w:line="240" w:lineRule="auto"/>
      </w:pPr>
      <w:r>
        <w:separator/>
      </w:r>
    </w:p>
  </w:footnote>
  <w:footnote w:type="continuationSeparator" w:id="0">
    <w:p w:rsidR="00CF35DB" w:rsidRDefault="00CF35DB" w:rsidP="0038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4"/>
    <w:rsid w:val="00020F31"/>
    <w:rsid w:val="00081D9A"/>
    <w:rsid w:val="000C273D"/>
    <w:rsid w:val="000D6DE8"/>
    <w:rsid w:val="000D71FA"/>
    <w:rsid w:val="001454FE"/>
    <w:rsid w:val="002B0E8B"/>
    <w:rsid w:val="00381E74"/>
    <w:rsid w:val="004150F5"/>
    <w:rsid w:val="00547835"/>
    <w:rsid w:val="005F5CB4"/>
    <w:rsid w:val="00702D3E"/>
    <w:rsid w:val="00805D34"/>
    <w:rsid w:val="0080637F"/>
    <w:rsid w:val="008E66E9"/>
    <w:rsid w:val="00AA0DB6"/>
    <w:rsid w:val="00B4649F"/>
    <w:rsid w:val="00CF35DB"/>
    <w:rsid w:val="00DC7477"/>
    <w:rsid w:val="00E504EF"/>
    <w:rsid w:val="00EC3559"/>
    <w:rsid w:val="00EF66FF"/>
    <w:rsid w:val="00F55948"/>
    <w:rsid w:val="00F84199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E74"/>
  </w:style>
  <w:style w:type="paragraph" w:styleId="a7">
    <w:name w:val="footer"/>
    <w:basedOn w:val="a"/>
    <w:link w:val="a8"/>
    <w:uiPriority w:val="99"/>
    <w:unhideWhenUsed/>
    <w:rsid w:val="0038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E74"/>
  </w:style>
  <w:style w:type="paragraph" w:styleId="a7">
    <w:name w:val="footer"/>
    <w:basedOn w:val="a"/>
    <w:link w:val="a8"/>
    <w:uiPriority w:val="99"/>
    <w:unhideWhenUsed/>
    <w:rsid w:val="0038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2024-06-28T02:27:00Z</dcterms:created>
  <dcterms:modified xsi:type="dcterms:W3CDTF">2024-06-28T04:35:00Z</dcterms:modified>
</cp:coreProperties>
</file>