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66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bookmarkStart w:id="0" w:name="_GoBack"/>
      <w:r w:rsidRPr="00253B3B">
        <w:rPr>
          <w:rFonts w:ascii="Times New Roman" w:hAnsi="Times New Roman" w:cs="Times New Roman"/>
          <w:b/>
          <w:spacing w:val="-8"/>
          <w:sz w:val="28"/>
          <w:szCs w:val="28"/>
        </w:rPr>
        <w:t>Обучение монологической    речи</w:t>
      </w:r>
    </w:p>
    <w:bookmarkEnd w:id="0"/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Монологическая   речь представляет собой непрерывное изложение мысли одним лицом, обращенным  к одному  или нескольким лицам, с целью достижения на них определенного воздействия.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К монологу относится речь, которую произносит один человек: это рассказ учителя, развернутый от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softHyphen/>
        <w:t>вет ученика. Монологическая речь имеет боль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softHyphen/>
        <w:t>шую композиционную сложность, требует завершенности мысли, более строгого соблюдения грамматических правил, строгой логики и последовательности при изложении того, что хочет сказать произносящий монолог. Монологическая речь представ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ляет большие трудности по сравнению с диалогической речью, ее формирование у учащихся, особенно на уроках английского языка, представляет специальную задачу, которую педагогам приходится решать на протяжении всех лет обучения. </w:t>
      </w:r>
    </w:p>
    <w:p w:rsidR="00D02E66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Монологическая речь в большей степени «планируема» и «подготовляема» [</w:t>
      </w:r>
      <w:r>
        <w:rPr>
          <w:rFonts w:ascii="Times New Roman" w:hAnsi="Times New Roman" w:cs="Times New Roman"/>
          <w:spacing w:val="-8"/>
          <w:sz w:val="28"/>
          <w:szCs w:val="28"/>
        </w:rPr>
        <w:t>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135]. В такой речи все продумано: последовательность в изложении мыслей, языковая форма и т.д.</w:t>
      </w:r>
    </w:p>
    <w:p w:rsidR="00D02E66" w:rsidRPr="00DD6A36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Она преимущественно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контекстна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, строится, как правило, без учета экстралингвистического характера</w:t>
      </w:r>
      <w:r w:rsidRPr="00F126A9">
        <w:rPr>
          <w:rFonts w:ascii="Times New Roman" w:hAnsi="Times New Roman" w:cs="Times New Roman"/>
          <w:spacing w:val="-8"/>
          <w:sz w:val="28"/>
          <w:szCs w:val="28"/>
        </w:rPr>
        <w:t xml:space="preserve"> [15,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F126A9">
        <w:rPr>
          <w:rFonts w:ascii="Times New Roman" w:hAnsi="Times New Roman" w:cs="Times New Roman"/>
          <w:spacing w:val="-8"/>
          <w:sz w:val="28"/>
          <w:szCs w:val="28"/>
        </w:rPr>
        <w:t xml:space="preserve">. 117].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Однако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,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она может быть и ситуативной, «неподготовленной», например, спонтанное высказывание</w:t>
      </w:r>
      <w:r w:rsidRPr="00401A9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Важными качествами монологической речи является её полнота и связанность мыслей, непрерывность и последовательность, ясность и логичность высказывания, благодаря которым становится возможной   законченность и завершенность мысли в высказывании [</w:t>
      </w:r>
      <w:r>
        <w:rPr>
          <w:rFonts w:ascii="Times New Roman" w:hAnsi="Times New Roman" w:cs="Times New Roman"/>
          <w:spacing w:val="-8"/>
          <w:sz w:val="28"/>
          <w:szCs w:val="28"/>
        </w:rPr>
        <w:t>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 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138].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Основная цель обучения монологической речи состоит в формирован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ии у у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>чащихся монологических умений.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Под монологическими умениями понимают умения правильно и последовательно излагать свои мысли, делать это достаточно полно и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коммуникативно-мотивированно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а также правильно, в языковом отношении,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>пользоваться  средствами иностранного языка для выражения мыслей при говорении [</w:t>
      </w:r>
      <w:r>
        <w:rPr>
          <w:rFonts w:ascii="Times New Roman" w:hAnsi="Times New Roman" w:cs="Times New Roman"/>
          <w:spacing w:val="-8"/>
          <w:sz w:val="28"/>
          <w:szCs w:val="28"/>
        </w:rPr>
        <w:t>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 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138].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Монологическое высказывание – действие, осуществляемое субъектом речевой деятельности - учащимися, выражающими свое личностное отношение к окружающей действительности [</w:t>
      </w:r>
      <w:r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F282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113].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Таким образом, учащийся совершает речевой поступок, в котором будет отражаться отношение говорящего к предмету суждения.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Процесс порождения монологического высказывания протекает в трех фазах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[2</w:t>
      </w:r>
      <w:r w:rsidRPr="002F282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114]. Необходимо на них подробно остановиться: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Первая фаза – мотивационно-побудительная. Характеризуется единством потребности как исходного пункта,  мотива и цели действия. Нахождение учителем потребности, мотивов имеет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важное значение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при организации обучения устной речи и помогает в преодолении всевозможных трудностей. Соответственно, путь от мысли к речи начинается с мотива и цели речевых действий.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На второй –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аналитико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–синтетической фазе, происходит  зарождение и формулировка замысла, не имеющего языкового воплощения. На этом этапе ученик сталкивается с трудностями, из–за отсутствия точных </w:t>
      </w:r>
      <w:r>
        <w:rPr>
          <w:rFonts w:ascii="Times New Roman" w:hAnsi="Times New Roman" w:cs="Times New Roman"/>
          <w:spacing w:val="-8"/>
          <w:sz w:val="28"/>
          <w:szCs w:val="28"/>
        </w:rPr>
        <w:t>знаний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по поводу</w:t>
      </w:r>
      <w:r>
        <w:rPr>
          <w:rFonts w:ascii="Times New Roman" w:hAnsi="Times New Roman" w:cs="Times New Roman"/>
          <w:spacing w:val="-8"/>
          <w:sz w:val="28"/>
          <w:szCs w:val="28"/>
        </w:rPr>
        <w:t>: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как и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что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 сказать на иностранном языке.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Осуществление монологического высказывания осуществляется на третьей фазе - исполнительной. Ученик осуществляет фонацию и интонирование своего высказывания.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Учителю же следует управлять процессом обучения речевым действиям монолога на всех трех этапах.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Способность обучающихся строить высказывание в монологической форме предполагает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сформированность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многих умений, как умения композиционно правильно построить монолог.</w:t>
      </w:r>
    </w:p>
    <w:p w:rsidR="00D02E66" w:rsidRPr="00253B3B" w:rsidRDefault="00D02E66" w:rsidP="00D02E6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Монологическое высказывание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трехкомпонентно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по структуре и включает зачин, главную часть и заключение. Говорящий ученик должен представить тему сообщения, развить его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 подвести итог. По словам  И.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А. Зимней,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говорящему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>нужно выстроить многоуровневую «пирамиду высказывания», где вершиной ее станет замысел [</w:t>
      </w:r>
      <w:r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F282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115].</w:t>
      </w:r>
    </w:p>
    <w:p w:rsidR="00B137CC" w:rsidRDefault="00B137CC"/>
    <w:sectPr w:rsidR="00B1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1"/>
    <w:rsid w:val="00504201"/>
    <w:rsid w:val="00B137CC"/>
    <w:rsid w:val="00D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6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6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2025-01-10T13:13:00Z</dcterms:created>
  <dcterms:modified xsi:type="dcterms:W3CDTF">2025-01-10T13:13:00Z</dcterms:modified>
</cp:coreProperties>
</file>