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3C3" w:rsidRDefault="00986B45" w:rsidP="003F1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82.3pt;margin-top:-34.55pt;width:586.9pt;height:835.75pt;z-index:-251649024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  <v:textbox style="mso-next-textbox:#_x0000_s1031">
              <w:txbxContent>
                <w:p w:rsidR="00986B45" w:rsidRDefault="00986B45"/>
              </w:txbxContent>
            </v:textbox>
          </v:shape>
        </w:pict>
      </w:r>
    </w:p>
    <w:p w:rsidR="007113C3" w:rsidRDefault="007113C3" w:rsidP="003F1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113C3" w:rsidRDefault="007113C3" w:rsidP="003F1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113C3" w:rsidRDefault="007113C3" w:rsidP="003F1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113C3" w:rsidRDefault="007113C3" w:rsidP="007647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7113C3" w:rsidRPr="007647D4" w:rsidRDefault="007113C3" w:rsidP="007113C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7030A0"/>
          <w:sz w:val="96"/>
          <w:szCs w:val="96"/>
          <w:lang w:eastAsia="ru-RU"/>
        </w:rPr>
      </w:pPr>
      <w:r w:rsidRPr="007647D4">
        <w:rPr>
          <w:rFonts w:ascii="Times New Roman" w:eastAsia="Times New Roman" w:hAnsi="Times New Roman" w:cs="Times New Roman"/>
          <w:b/>
          <w:color w:val="7030A0"/>
          <w:sz w:val="96"/>
          <w:szCs w:val="96"/>
          <w:lang w:eastAsia="ru-RU"/>
        </w:rPr>
        <w:t>Педагогические технологии</w:t>
      </w:r>
    </w:p>
    <w:p w:rsidR="007113C3" w:rsidRPr="007647D4" w:rsidRDefault="007113C3" w:rsidP="007113C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</w:pPr>
      <w:r w:rsidRPr="007647D4"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  <w:t>(картотека)</w:t>
      </w:r>
    </w:p>
    <w:p w:rsidR="007113C3" w:rsidRDefault="007113C3" w:rsidP="003F1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113C3" w:rsidRDefault="007113C3" w:rsidP="003F1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113C3" w:rsidRDefault="007113C3" w:rsidP="003F1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4584700" cy="3438525"/>
            <wp:effectExtent l="19050" t="0" r="6350" b="0"/>
            <wp:docPr id="2" name="Рисунок 2" descr="D:\лена\сессия май 2018\игра\педтехнологии\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лена\сессия май 2018\игра\педтехнологии\0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740" cy="34438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113C3" w:rsidRDefault="007113C3" w:rsidP="003F1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113C3" w:rsidRDefault="007113C3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CA0391" w:rsidRDefault="00CA0391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A0391" w:rsidRDefault="00CA0391" w:rsidP="003E2C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Содержание</w:t>
      </w:r>
    </w:p>
    <w:p w:rsidR="003E2C1C" w:rsidRDefault="003E2C1C" w:rsidP="003E2C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7230"/>
        <w:gridCol w:w="1100"/>
      </w:tblGrid>
      <w:tr w:rsidR="00CA0391" w:rsidRPr="003E2C1C" w:rsidTr="003E2C1C">
        <w:tc>
          <w:tcPr>
            <w:tcW w:w="675" w:type="dxa"/>
          </w:tcPr>
          <w:p w:rsidR="00CA0391" w:rsidRPr="003E2C1C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2C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230" w:type="dxa"/>
          </w:tcPr>
          <w:p w:rsidR="00CA0391" w:rsidRPr="003E2C1C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2C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технологии</w:t>
            </w:r>
          </w:p>
        </w:tc>
        <w:tc>
          <w:tcPr>
            <w:tcW w:w="1100" w:type="dxa"/>
          </w:tcPr>
          <w:p w:rsidR="00CA0391" w:rsidRPr="003E2C1C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2C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Стр.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30" w:type="dxa"/>
          </w:tcPr>
          <w:p w:rsidR="00CA0391" w:rsidRPr="00CA0391" w:rsidRDefault="00CA0391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hAnsi="Times New Roman" w:cs="Times New Roman"/>
                <w:sz w:val="28"/>
                <w:szCs w:val="28"/>
              </w:rPr>
              <w:t>Педагогическая технология (определение)</w:t>
            </w:r>
            <w:r w:rsidR="00986B45">
              <w:rPr>
                <w:rFonts w:ascii="Times New Roman" w:hAnsi="Times New Roman" w:cs="Times New Roman"/>
                <w:sz w:val="28"/>
                <w:szCs w:val="28"/>
              </w:rPr>
              <w:t>………………...</w:t>
            </w:r>
          </w:p>
        </w:tc>
        <w:tc>
          <w:tcPr>
            <w:tcW w:w="1100" w:type="dxa"/>
          </w:tcPr>
          <w:p w:rsidR="00CA0391" w:rsidRPr="00CA0391" w:rsidRDefault="00EE7BC5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30" w:type="dxa"/>
          </w:tcPr>
          <w:p w:rsidR="00CA0391" w:rsidRPr="00CA0391" w:rsidRDefault="00CA0391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  <w:proofErr w:type="spellStart"/>
            <w:r w:rsidRPr="00CA0391">
              <w:rPr>
                <w:rFonts w:ascii="Times New Roman" w:hAnsi="Times New Roman" w:cs="Times New Roman"/>
                <w:sz w:val="28"/>
                <w:szCs w:val="28"/>
              </w:rPr>
              <w:t>разноуровневого</w:t>
            </w:r>
            <w:proofErr w:type="spellEnd"/>
            <w:r w:rsidRPr="00CA0391">
              <w:rPr>
                <w:rFonts w:ascii="Times New Roman" w:hAnsi="Times New Roman" w:cs="Times New Roman"/>
                <w:sz w:val="28"/>
                <w:szCs w:val="28"/>
              </w:rPr>
              <w:t xml:space="preserve">  обучения</w:t>
            </w:r>
            <w:r w:rsidR="00986B45"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</w:p>
        </w:tc>
        <w:tc>
          <w:tcPr>
            <w:tcW w:w="1100" w:type="dxa"/>
          </w:tcPr>
          <w:p w:rsidR="00CA0391" w:rsidRPr="00CA0391" w:rsidRDefault="00EE7BC5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30" w:type="dxa"/>
          </w:tcPr>
          <w:p w:rsidR="00CA0391" w:rsidRPr="00CA0391" w:rsidRDefault="00CA0391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Технология дистанционного обучения</w:t>
            </w:r>
            <w:r w:rsidR="00986B4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……………………..</w:t>
            </w:r>
          </w:p>
        </w:tc>
        <w:tc>
          <w:tcPr>
            <w:tcW w:w="1100" w:type="dxa"/>
          </w:tcPr>
          <w:p w:rsidR="00CA0391" w:rsidRPr="00CA0391" w:rsidRDefault="00EE7BC5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30" w:type="dxa"/>
          </w:tcPr>
          <w:p w:rsidR="00CA0391" w:rsidRPr="00CA0391" w:rsidRDefault="00CA0391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hAnsi="Times New Roman" w:cs="Times New Roman"/>
                <w:sz w:val="28"/>
                <w:szCs w:val="28"/>
              </w:rPr>
              <w:t>Технология программированного обучения</w:t>
            </w:r>
            <w:r w:rsidR="00986B45">
              <w:rPr>
                <w:rFonts w:ascii="Times New Roman" w:hAnsi="Times New Roman" w:cs="Times New Roman"/>
                <w:sz w:val="28"/>
                <w:szCs w:val="28"/>
              </w:rPr>
              <w:t>……………….</w:t>
            </w:r>
          </w:p>
        </w:tc>
        <w:tc>
          <w:tcPr>
            <w:tcW w:w="1100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30" w:type="dxa"/>
          </w:tcPr>
          <w:p w:rsidR="00CA0391" w:rsidRPr="00CA0391" w:rsidRDefault="00CA0391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адаптивного обучения</w:t>
            </w:r>
            <w:r w:rsidR="00986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</w:t>
            </w:r>
          </w:p>
        </w:tc>
        <w:tc>
          <w:tcPr>
            <w:tcW w:w="1100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30" w:type="dxa"/>
          </w:tcPr>
          <w:p w:rsidR="00CA0391" w:rsidRPr="00CA0391" w:rsidRDefault="00CA0391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«ТРИЗ»</w:t>
            </w:r>
            <w:r w:rsidR="00986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………………………………………….</w:t>
            </w:r>
          </w:p>
        </w:tc>
        <w:tc>
          <w:tcPr>
            <w:tcW w:w="1100" w:type="dxa"/>
          </w:tcPr>
          <w:p w:rsidR="00CA0391" w:rsidRPr="00CA0391" w:rsidRDefault="00442E2F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230" w:type="dxa"/>
          </w:tcPr>
          <w:p w:rsidR="00CA0391" w:rsidRPr="00CA0391" w:rsidRDefault="00442E2F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ориентированная технология</w:t>
            </w:r>
            <w:r w:rsidR="00986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………………….</w:t>
            </w:r>
          </w:p>
        </w:tc>
        <w:tc>
          <w:tcPr>
            <w:tcW w:w="1100" w:type="dxa"/>
          </w:tcPr>
          <w:p w:rsidR="00CA0391" w:rsidRPr="00CA0391" w:rsidRDefault="00442E2F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230" w:type="dxa"/>
          </w:tcPr>
          <w:p w:rsidR="00CA0391" w:rsidRPr="00CA0391" w:rsidRDefault="00442E2F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технологии</w:t>
            </w:r>
            <w:r w:rsidR="00986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………………………….</w:t>
            </w:r>
          </w:p>
        </w:tc>
        <w:tc>
          <w:tcPr>
            <w:tcW w:w="1100" w:type="dxa"/>
          </w:tcPr>
          <w:p w:rsidR="00CA0391" w:rsidRPr="00CA0391" w:rsidRDefault="00442E2F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230" w:type="dxa"/>
          </w:tcPr>
          <w:p w:rsidR="00CA0391" w:rsidRPr="00CA0391" w:rsidRDefault="00442E2F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технологии</w:t>
            </w:r>
            <w:r w:rsidR="00986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</w:t>
            </w:r>
          </w:p>
        </w:tc>
        <w:tc>
          <w:tcPr>
            <w:tcW w:w="1100" w:type="dxa"/>
          </w:tcPr>
          <w:p w:rsidR="00CA0391" w:rsidRPr="00CA0391" w:rsidRDefault="00442E2F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230" w:type="dxa"/>
          </w:tcPr>
          <w:p w:rsidR="00CA0391" w:rsidRPr="00CA0391" w:rsidRDefault="00442E2F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проектного обучения</w:t>
            </w:r>
            <w:r w:rsidR="00986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…………………………..</w:t>
            </w:r>
          </w:p>
        </w:tc>
        <w:tc>
          <w:tcPr>
            <w:tcW w:w="1100" w:type="dxa"/>
          </w:tcPr>
          <w:p w:rsidR="00CA0391" w:rsidRPr="00CA0391" w:rsidRDefault="00442E2F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230" w:type="dxa"/>
          </w:tcPr>
          <w:p w:rsidR="00CA0391" w:rsidRPr="00CA0391" w:rsidRDefault="00442E2F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репродуктивного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мобучения</w:t>
            </w:r>
            <w:proofErr w:type="spellEnd"/>
            <w:r w:rsidR="00986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………………….</w:t>
            </w:r>
          </w:p>
        </w:tc>
        <w:tc>
          <w:tcPr>
            <w:tcW w:w="1100" w:type="dxa"/>
          </w:tcPr>
          <w:p w:rsidR="00CA0391" w:rsidRPr="00CA0391" w:rsidRDefault="00442E2F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230" w:type="dxa"/>
          </w:tcPr>
          <w:p w:rsidR="00CA0391" w:rsidRPr="00CA0391" w:rsidRDefault="00442E2F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коллективного обучения</w:t>
            </w:r>
            <w:r w:rsidR="00986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…..............................</w:t>
            </w:r>
          </w:p>
        </w:tc>
        <w:tc>
          <w:tcPr>
            <w:tcW w:w="1100" w:type="dxa"/>
          </w:tcPr>
          <w:p w:rsidR="00CA0391" w:rsidRPr="00CA0391" w:rsidRDefault="00442E2F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230" w:type="dxa"/>
          </w:tcPr>
          <w:p w:rsidR="00CA0391" w:rsidRPr="00CA0391" w:rsidRDefault="00442E2F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модульного обучения</w:t>
            </w:r>
            <w:r w:rsidR="00986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………………………….</w:t>
            </w:r>
          </w:p>
        </w:tc>
        <w:tc>
          <w:tcPr>
            <w:tcW w:w="1100" w:type="dxa"/>
          </w:tcPr>
          <w:p w:rsidR="00CA0391" w:rsidRPr="00CA0391" w:rsidRDefault="00442E2F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230" w:type="dxa"/>
          </w:tcPr>
          <w:p w:rsidR="00CA0391" w:rsidRPr="00CA0391" w:rsidRDefault="00442E2F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Компьютерные технологии обучения</w:t>
            </w:r>
            <w:r w:rsidR="00986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</w:t>
            </w:r>
          </w:p>
        </w:tc>
        <w:tc>
          <w:tcPr>
            <w:tcW w:w="1100" w:type="dxa"/>
          </w:tcPr>
          <w:p w:rsidR="00CA0391" w:rsidRPr="00CA0391" w:rsidRDefault="00442E2F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230" w:type="dxa"/>
          </w:tcPr>
          <w:p w:rsidR="00CA0391" w:rsidRPr="00CA0391" w:rsidRDefault="00442E2F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концентрированного обучения</w:t>
            </w:r>
            <w:r w:rsidR="00986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……………….</w:t>
            </w:r>
          </w:p>
        </w:tc>
        <w:tc>
          <w:tcPr>
            <w:tcW w:w="1100" w:type="dxa"/>
          </w:tcPr>
          <w:p w:rsidR="00CA0391" w:rsidRPr="00CA0391" w:rsidRDefault="00442E2F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230" w:type="dxa"/>
          </w:tcPr>
          <w:p w:rsidR="00CA0391" w:rsidRPr="00CA0391" w:rsidRDefault="00442E2F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Интерактивные технологии</w:t>
            </w:r>
            <w:r w:rsidR="00986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</w:t>
            </w:r>
          </w:p>
        </w:tc>
        <w:tc>
          <w:tcPr>
            <w:tcW w:w="1100" w:type="dxa"/>
          </w:tcPr>
          <w:p w:rsidR="00CA0391" w:rsidRPr="00CA0391" w:rsidRDefault="00442E2F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230" w:type="dxa"/>
          </w:tcPr>
          <w:p w:rsidR="00CA0391" w:rsidRPr="00CA0391" w:rsidRDefault="00442E2F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поэтапного формирования умственных действий</w:t>
            </w:r>
            <w:r w:rsidR="00986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</w:t>
            </w:r>
          </w:p>
        </w:tc>
        <w:tc>
          <w:tcPr>
            <w:tcW w:w="1100" w:type="dxa"/>
          </w:tcPr>
          <w:p w:rsidR="00CA0391" w:rsidRPr="00CA0391" w:rsidRDefault="00442E2F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230" w:type="dxa"/>
          </w:tcPr>
          <w:p w:rsidR="00CA0391" w:rsidRPr="00CA0391" w:rsidRDefault="00442E2F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Технология свободного обучения Марии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Монтес</w:t>
            </w:r>
            <w:r w:rsidR="00EE7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</w:t>
            </w:r>
            <w:proofErr w:type="spellEnd"/>
            <w:r w:rsidR="00986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</w:t>
            </w:r>
          </w:p>
        </w:tc>
        <w:tc>
          <w:tcPr>
            <w:tcW w:w="1100" w:type="dxa"/>
          </w:tcPr>
          <w:p w:rsidR="00CA0391" w:rsidRPr="00CA0391" w:rsidRDefault="00EE7BC5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230" w:type="dxa"/>
          </w:tcPr>
          <w:p w:rsidR="00CA0391" w:rsidRPr="00CA0391" w:rsidRDefault="00EE7BC5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Портфолио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дошкольника»</w:t>
            </w:r>
            <w:r w:rsidR="00986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…………………...</w:t>
            </w:r>
          </w:p>
        </w:tc>
        <w:tc>
          <w:tcPr>
            <w:tcW w:w="1100" w:type="dxa"/>
          </w:tcPr>
          <w:p w:rsidR="00CA0391" w:rsidRPr="00CA0391" w:rsidRDefault="00EE7BC5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EE7BC5" w:rsidRPr="00CA0391" w:rsidTr="003E2C1C">
        <w:tc>
          <w:tcPr>
            <w:tcW w:w="675" w:type="dxa"/>
          </w:tcPr>
          <w:p w:rsidR="00EE7BC5" w:rsidRPr="00CA0391" w:rsidRDefault="00EE7BC5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230" w:type="dxa"/>
          </w:tcPr>
          <w:p w:rsidR="00EE7BC5" w:rsidRDefault="00EE7BC5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проблемного обучения</w:t>
            </w:r>
            <w:r w:rsidR="00986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</w:t>
            </w:r>
          </w:p>
        </w:tc>
        <w:tc>
          <w:tcPr>
            <w:tcW w:w="1100" w:type="dxa"/>
          </w:tcPr>
          <w:p w:rsidR="00EE7BC5" w:rsidRDefault="00EE7BC5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</w:tbl>
    <w:p w:rsidR="00CA0391" w:rsidRPr="00CA0391" w:rsidRDefault="00CA0391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391" w:rsidRDefault="00CA0391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A0391" w:rsidRDefault="00CA0391" w:rsidP="00CA039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0391" w:rsidRDefault="00CA0391" w:rsidP="00CA039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0391" w:rsidRDefault="00CA0391" w:rsidP="00CA039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0391" w:rsidRDefault="00CA0391" w:rsidP="00CA039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0391" w:rsidRDefault="00CA0391" w:rsidP="00CA039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0391" w:rsidRDefault="00CA0391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7BC5" w:rsidRDefault="00EE7BC5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37AF9" w:rsidRPr="00C27A32" w:rsidRDefault="00637AF9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7A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Педагогическая технологи</w:t>
      </w:r>
      <w:proofErr w:type="gramStart"/>
      <w:r w:rsidRPr="00C27A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gramEnd"/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система методов, которые осуществляются в каком- либо процессе.</w:t>
      </w:r>
    </w:p>
    <w:p w:rsidR="00C27A32" w:rsidRDefault="00C27A32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37AF9" w:rsidRPr="00C27A32" w:rsidRDefault="00637AF9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7A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Отличие от методик</w:t>
      </w:r>
      <w:proofErr w:type="gramStart"/>
      <w:r w:rsidRPr="00C27A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и-</w:t>
      </w:r>
      <w:proofErr w:type="gramEnd"/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технология представляет более или менее жёстко запрограммированный процесс 9алгоритм) взаимодействия преподавателя и учащихся, который будет гарантировать достижение поставленной цели. </w:t>
      </w:r>
    </w:p>
    <w:p w:rsidR="00C27A32" w:rsidRDefault="00C27A32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37AF9" w:rsidRPr="00C27A32" w:rsidRDefault="00637AF9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C27A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Педтехнологии</w:t>
      </w:r>
      <w:proofErr w:type="spellEnd"/>
      <w:r w:rsidRPr="00C27A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различаются по основаниям:</w:t>
      </w:r>
    </w:p>
    <w:p w:rsidR="00637AF9" w:rsidRPr="00C27A32" w:rsidRDefault="00637AF9" w:rsidP="00C27A32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источнику возникновения,</w:t>
      </w:r>
    </w:p>
    <w:p w:rsidR="00637AF9" w:rsidRPr="00C27A32" w:rsidRDefault="00637AF9" w:rsidP="00C27A32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>По целям и задачам,</w:t>
      </w:r>
    </w:p>
    <w:p w:rsidR="00637AF9" w:rsidRPr="00C27A32" w:rsidRDefault="00637AF9" w:rsidP="00C27A32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возможностям педагогических средств,</w:t>
      </w:r>
    </w:p>
    <w:p w:rsidR="00637AF9" w:rsidRPr="00C27A32" w:rsidRDefault="00637AF9" w:rsidP="00C27A32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>По функциям учителя,</w:t>
      </w:r>
    </w:p>
    <w:p w:rsidR="00637AF9" w:rsidRPr="00C27A32" w:rsidRDefault="00637AF9" w:rsidP="00C27A32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стороне </w:t>
      </w:r>
      <w:proofErr w:type="gramStart"/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>реализуемого</w:t>
      </w:r>
      <w:proofErr w:type="gramEnd"/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>педпроцесса</w:t>
      </w:r>
      <w:proofErr w:type="spellEnd"/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27A32" w:rsidRDefault="00C27A32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37AF9" w:rsidRPr="00C27A32" w:rsidRDefault="00637AF9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>Любая технологи</w:t>
      </w:r>
      <w:proofErr w:type="gramStart"/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>я-</w:t>
      </w:r>
      <w:proofErr w:type="gramEnd"/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теоретически осмысленная педагогическая деятельность, и в то же время направленная на реализацию научных идей в практику, следовательно, </w:t>
      </w:r>
      <w:proofErr w:type="spellStart"/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>педтехнология</w:t>
      </w:r>
      <w:proofErr w:type="spellEnd"/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занимает промежуток между наукой и опытом, объединяет теорию и практику.</w:t>
      </w:r>
    </w:p>
    <w:p w:rsidR="00637AF9" w:rsidRDefault="00637AF9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Таким образом </w:t>
      </w:r>
      <w:proofErr w:type="spellStart"/>
      <w:r w:rsidRPr="00C27A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педтехнологи</w:t>
      </w:r>
      <w:proofErr w:type="gramStart"/>
      <w:r w:rsidRPr="00C27A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  <w:proofErr w:type="spellEnd"/>
      <w:r w:rsidRPr="00C27A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</w:t>
      </w:r>
      <w:proofErr w:type="gramEnd"/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система теоретически обоснованных принципов и правил, а также соответствующих приёмов и методов эффективного </w:t>
      </w:r>
      <w:r w:rsidR="00C27A32"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>достижения педагогом целей воспитания, обучения, развития.</w:t>
      </w:r>
    </w:p>
    <w:p w:rsidR="00C27A32" w:rsidRPr="00C27A32" w:rsidRDefault="00C27A32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27A32" w:rsidRPr="00C27A32" w:rsidRDefault="00C27A32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27A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Признаки </w:t>
      </w:r>
      <w:proofErr w:type="spellStart"/>
      <w:r w:rsidRPr="00C27A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педтехнологии</w:t>
      </w:r>
      <w:proofErr w:type="spellEnd"/>
      <w:r w:rsidRPr="00C27A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C27A32" w:rsidRPr="00C27A32" w:rsidRDefault="00C27A32" w:rsidP="00C27A32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 (</w:t>
      </w:r>
      <w:proofErr w:type="gramStart"/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>д.б</w:t>
      </w:r>
      <w:proofErr w:type="gramEnd"/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>. конкретная, чётко запрограммирована),</w:t>
      </w:r>
    </w:p>
    <w:p w:rsidR="00C27A32" w:rsidRPr="00C27A32" w:rsidRDefault="00C27A32" w:rsidP="00C27A32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>Диагностичность</w:t>
      </w:r>
      <w:proofErr w:type="spellEnd"/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C27A32" w:rsidRPr="00C27A32" w:rsidRDefault="00C27A32" w:rsidP="00C27A32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Структурность,</w:t>
      </w:r>
    </w:p>
    <w:p w:rsidR="00C27A32" w:rsidRPr="00C27A32" w:rsidRDefault="00C27A32" w:rsidP="00C27A32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>Оптимальность (</w:t>
      </w:r>
      <w:proofErr w:type="gramStart"/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>д.б</w:t>
      </w:r>
      <w:proofErr w:type="gramEnd"/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>. перечень условий).</w:t>
      </w:r>
    </w:p>
    <w:p w:rsidR="00C27A32" w:rsidRDefault="00C27A32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27A32" w:rsidRPr="00C27A32" w:rsidRDefault="00C27A32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>Педтехнология</w:t>
      </w:r>
      <w:proofErr w:type="spellEnd"/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отличается от педагогического опыта, так как это не просто воспроизведение действий, а мыс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</w:t>
      </w:r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>ь, выведенная из опыта.</w:t>
      </w:r>
    </w:p>
    <w:p w:rsidR="00637AF9" w:rsidRPr="00C27A32" w:rsidRDefault="00637AF9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7AF9" w:rsidRDefault="00637AF9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37AF9" w:rsidRDefault="00637AF9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37AF9" w:rsidRDefault="00637AF9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13331" w:rsidRDefault="007113C3" w:rsidP="009E69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9E69F2">
        <w:rPr>
          <w:rFonts w:ascii="Times New Roman" w:eastAsia="Times New Roman" w:hAnsi="Times New Roman" w:cs="Times New Roman"/>
          <w:b/>
          <w:noProof/>
          <w:color w:val="C00000"/>
          <w:sz w:val="40"/>
          <w:szCs w:val="40"/>
          <w:lang w:eastAsia="ru-RU"/>
        </w:rPr>
        <w:lastRenderedPageBreak/>
        <w:drawing>
          <wp:anchor distT="0" distB="0" distL="114300" distR="114300" simplePos="0" relativeHeight="25164800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85875" cy="1285875"/>
            <wp:effectExtent l="19050" t="0" r="9525" b="0"/>
            <wp:wrapSquare wrapText="bothSides"/>
            <wp:docPr id="3" name="Рисунок 3" descr="D:\лена\сессия май 2018\игра\педтехнологии\depositphotos_5446959-stock-photo-floral-rainbow-with-happy-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лена\сессия май 2018\игра\педтехнологии\depositphotos_5446959-stock-photo-floral-rainbow-with-happy-childre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4741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 xml:space="preserve">Технология </w:t>
      </w:r>
      <w:proofErr w:type="spellStart"/>
      <w:r w:rsidR="00D14741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разноуровневого</w:t>
      </w:r>
      <w:proofErr w:type="spellEnd"/>
      <w:r w:rsidR="00D14741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 обучения</w:t>
      </w:r>
    </w:p>
    <w:p w:rsidR="004A169B" w:rsidRPr="004A169B" w:rsidRDefault="004A169B" w:rsidP="004A1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4A169B">
        <w:rPr>
          <w:rFonts w:ascii="Times New Roman" w:hAnsi="Times New Roman" w:cs="Times New Roman"/>
          <w:color w:val="000000"/>
          <w:sz w:val="24"/>
          <w:szCs w:val="24"/>
        </w:rPr>
        <w:t xml:space="preserve">Значительный вклад в разработку теоретических основ процесса дифференцированного обучения учащихся внесли психологи </w:t>
      </w:r>
      <w:proofErr w:type="spellStart"/>
      <w:r w:rsidRPr="004A169B">
        <w:rPr>
          <w:rFonts w:ascii="Times New Roman" w:hAnsi="Times New Roman" w:cs="Times New Roman"/>
          <w:color w:val="000000"/>
          <w:sz w:val="24"/>
          <w:szCs w:val="24"/>
        </w:rPr>
        <w:t>Л.С.Выготский</w:t>
      </w:r>
      <w:proofErr w:type="spellEnd"/>
      <w:r w:rsidRPr="004A169B">
        <w:rPr>
          <w:rFonts w:ascii="Times New Roman" w:hAnsi="Times New Roman" w:cs="Times New Roman"/>
          <w:color w:val="000000"/>
          <w:sz w:val="24"/>
          <w:szCs w:val="24"/>
        </w:rPr>
        <w:t xml:space="preserve">, В.В.Давыдов, А.Н.Леонтьев, Л.С.Рубинштейн и многие др.; </w:t>
      </w:r>
      <w:proofErr w:type="spellStart"/>
      <w:r w:rsidRPr="004A169B">
        <w:rPr>
          <w:rFonts w:ascii="Times New Roman" w:hAnsi="Times New Roman" w:cs="Times New Roman"/>
          <w:color w:val="000000"/>
          <w:sz w:val="24"/>
          <w:szCs w:val="24"/>
        </w:rPr>
        <w:t>дидакты</w:t>
      </w:r>
      <w:proofErr w:type="spellEnd"/>
      <w:r w:rsidRPr="004A1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69B">
        <w:rPr>
          <w:rFonts w:ascii="Times New Roman" w:hAnsi="Times New Roman" w:cs="Times New Roman"/>
          <w:color w:val="000000"/>
          <w:sz w:val="24"/>
          <w:szCs w:val="24"/>
        </w:rPr>
        <w:t>Ю.К.Бабанский</w:t>
      </w:r>
      <w:proofErr w:type="spellEnd"/>
      <w:r w:rsidRPr="004A169B">
        <w:rPr>
          <w:rFonts w:ascii="Times New Roman" w:hAnsi="Times New Roman" w:cs="Times New Roman"/>
          <w:color w:val="000000"/>
          <w:sz w:val="24"/>
          <w:szCs w:val="24"/>
        </w:rPr>
        <w:t xml:space="preserve">, Б.П.Есипов, </w:t>
      </w:r>
      <w:proofErr w:type="spellStart"/>
      <w:r w:rsidRPr="004A169B">
        <w:rPr>
          <w:rFonts w:ascii="Times New Roman" w:hAnsi="Times New Roman" w:cs="Times New Roman"/>
          <w:color w:val="000000"/>
          <w:sz w:val="24"/>
          <w:szCs w:val="24"/>
        </w:rPr>
        <w:t>Л.В.Занков</w:t>
      </w:r>
      <w:proofErr w:type="spellEnd"/>
      <w:r w:rsidRPr="004A169B">
        <w:rPr>
          <w:rFonts w:ascii="Times New Roman" w:hAnsi="Times New Roman" w:cs="Times New Roman"/>
          <w:color w:val="000000"/>
          <w:sz w:val="24"/>
          <w:szCs w:val="24"/>
        </w:rPr>
        <w:t xml:space="preserve"> и др.</w:t>
      </w:r>
    </w:p>
    <w:p w:rsidR="00297B12" w:rsidRPr="00713331" w:rsidRDefault="00F6545D" w:rsidP="00303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147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Разноуровневое</w:t>
      </w:r>
      <w:proofErr w:type="spellEnd"/>
      <w:r w:rsidRPr="00D147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обучение</w:t>
      </w: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 педагогическая технология организации учебного процесса, в рамках которого предполагается разный уровень усвоения учебного материала, то есть глубина и сложность одного и того же учебного материала р</w:t>
      </w:r>
      <w:r w:rsidR="003F136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азлична</w:t>
      </w: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r w:rsidR="00303B9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 возможность каждому обучающемуся</w:t>
      </w: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овладевать учебным материалом </w:t>
      </w:r>
      <w:r w:rsidR="003F13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разном уровне</w:t>
      </w: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ниже базового, в зависимости от способностей и индивидуальных особенн</w:t>
      </w:r>
      <w:r w:rsidR="00303B9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остей личности каждого обучающегося</w:t>
      </w: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250FF" w:rsidRDefault="001250FF" w:rsidP="001250FF">
      <w:pPr>
        <w:pStyle w:val="a4"/>
        <w:spacing w:before="0" w:beforeAutospacing="0" w:after="240" w:afterAutospacing="0"/>
        <w:jc w:val="both"/>
        <w:textAlignment w:val="baseline"/>
      </w:pPr>
      <w:r w:rsidRPr="001250FF">
        <w:rPr>
          <w:b/>
        </w:rPr>
        <w:t>Цель</w:t>
      </w:r>
      <w:r w:rsidRPr="001250FF">
        <w:t xml:space="preserve"> дифференциации процесса обучения – обеспечить каждому учащемуся условия для максимального развития его способностей, склонностей, удовлетворения познавательных интересов, потребностей в процессе освоения содержания образования. Под дифференциацией понимается способ организации учебного процесса, при котором учитываются индивидуально-типологические особенности личности; создаются группы учащихся, в которых элементы дидактической системы (цели, содержание, методы, формы, результаты) различаются.</w:t>
      </w:r>
    </w:p>
    <w:p w:rsidR="001250FF" w:rsidRPr="001250FF" w:rsidRDefault="001250FF" w:rsidP="001250FF">
      <w:pPr>
        <w:pStyle w:val="a4"/>
        <w:spacing w:before="0" w:beforeAutospacing="0" w:after="240" w:afterAutospacing="0"/>
        <w:jc w:val="both"/>
        <w:textAlignment w:val="baseline"/>
        <w:rPr>
          <w:b/>
        </w:rPr>
      </w:pPr>
      <w:r w:rsidRPr="001250FF">
        <w:rPr>
          <w:b/>
        </w:rPr>
        <w:t xml:space="preserve">Обеспечение </w:t>
      </w:r>
      <w:proofErr w:type="spellStart"/>
      <w:r w:rsidRPr="001250FF">
        <w:rPr>
          <w:b/>
        </w:rPr>
        <w:t>разноуровневого</w:t>
      </w:r>
      <w:proofErr w:type="spellEnd"/>
      <w:r w:rsidRPr="001250FF">
        <w:rPr>
          <w:b/>
        </w:rPr>
        <w:t xml:space="preserve"> обучения предусматривает, в частности, решение:</w:t>
      </w:r>
    </w:p>
    <w:p w:rsidR="001250FF" w:rsidRPr="001250FF" w:rsidRDefault="001250FF" w:rsidP="001250FF">
      <w:pPr>
        <w:pStyle w:val="a4"/>
        <w:spacing w:before="0" w:beforeAutospacing="0" w:after="240" w:afterAutospacing="0"/>
        <w:jc w:val="both"/>
        <w:textAlignment w:val="baseline"/>
      </w:pPr>
      <w:r w:rsidRPr="001250FF">
        <w:t xml:space="preserve">1. Психологических задач (определение индивидуально-личностных особенностей учащихся, типов их развития на основе выявления качеств внимания, памяти, мышления, работоспособности, </w:t>
      </w:r>
      <w:proofErr w:type="spellStart"/>
      <w:r w:rsidRPr="001250FF">
        <w:t>сформированности</w:t>
      </w:r>
      <w:proofErr w:type="spellEnd"/>
      <w:r w:rsidRPr="001250FF">
        <w:t xml:space="preserve"> компонентов учебной деятельности и т. п.).</w:t>
      </w:r>
    </w:p>
    <w:p w:rsidR="001250FF" w:rsidRPr="001250FF" w:rsidRDefault="001250FF" w:rsidP="001250FF">
      <w:pPr>
        <w:pStyle w:val="a4"/>
        <w:spacing w:before="0" w:beforeAutospacing="0" w:after="240" w:afterAutospacing="0"/>
        <w:jc w:val="both"/>
        <w:textAlignment w:val="baseline"/>
      </w:pPr>
      <w:r w:rsidRPr="001250FF">
        <w:t>2. Предметно-дидактических задач (разработка учебного материала, его гибкое структурирование), обеспечивающих изоморфизм структур содержания и типологического пространства учебно-познавательных возможностей учащихся.</w:t>
      </w:r>
    </w:p>
    <w:p w:rsidR="001250FF" w:rsidRPr="001250FF" w:rsidRDefault="001250FF" w:rsidP="001250FF">
      <w:pPr>
        <w:pStyle w:val="a4"/>
        <w:spacing w:before="0" w:beforeAutospacing="0" w:after="240" w:afterAutospacing="0"/>
        <w:jc w:val="both"/>
        <w:textAlignment w:val="baseline"/>
      </w:pPr>
      <w:r w:rsidRPr="001250FF">
        <w:t>3. Реализации принципа «воспитывающего обучения».</w:t>
      </w:r>
    </w:p>
    <w:p w:rsidR="00713331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Причины, позволяющие считать этот метод продуктивным в системе образования:</w:t>
      </w: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3331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1.Повышается активность; </w:t>
      </w:r>
    </w:p>
    <w:p w:rsidR="00713331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2.Повышается работоспособность; </w:t>
      </w:r>
    </w:p>
    <w:p w:rsidR="00713331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3.Повышается мотивация к изучению; </w:t>
      </w:r>
    </w:p>
    <w:p w:rsidR="00DD240A" w:rsidRPr="003F136C" w:rsidRDefault="00DD240A" w:rsidP="003F136C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>4.Улучшается качество знаний.</w:t>
      </w:r>
    </w:p>
    <w:p w:rsidR="00713331" w:rsidRPr="00713331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3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</w:t>
      </w:r>
      <w:r w:rsidR="00303B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дение такой организации образовательного </w:t>
      </w:r>
      <w:r w:rsidRPr="007133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процесса приводит к необходимости: </w:t>
      </w:r>
    </w:p>
    <w:p w:rsidR="00713331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разработки четких требований к каждому уровню</w:t>
      </w:r>
      <w:proofErr w:type="gramStart"/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исходя из целей обучения; </w:t>
      </w:r>
    </w:p>
    <w:p w:rsidR="00DD240A" w:rsidRPr="00713331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разр</w:t>
      </w:r>
      <w:r w:rsidR="00303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аботки критериев отбора обучающихся</w:t>
      </w: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соответствующий уровень.</w:t>
      </w:r>
    </w:p>
    <w:p w:rsidR="00713331" w:rsidRPr="00713331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3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Основу технологии </w:t>
      </w:r>
      <w:proofErr w:type="spellStart"/>
      <w:r w:rsidRPr="007133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разноуровневого</w:t>
      </w:r>
      <w:proofErr w:type="spellEnd"/>
      <w:r w:rsidRPr="007133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обучения составляют: </w:t>
      </w:r>
    </w:p>
    <w:p w:rsidR="00713331" w:rsidRPr="00303B9D" w:rsidRDefault="00DD240A" w:rsidP="00303B9D">
      <w:pPr>
        <w:pStyle w:val="a3"/>
        <w:numPr>
          <w:ilvl w:val="0"/>
          <w:numId w:val="1"/>
        </w:num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3B9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</w:t>
      </w:r>
      <w:r w:rsidR="00303B9D" w:rsidRPr="00303B9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гогическая диагностика обучающегося</w:t>
      </w:r>
      <w:r w:rsidRPr="00303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End"/>
    </w:p>
    <w:p w:rsidR="00713331" w:rsidRPr="00303B9D" w:rsidRDefault="00DD240A" w:rsidP="00303B9D">
      <w:pPr>
        <w:pStyle w:val="a3"/>
        <w:numPr>
          <w:ilvl w:val="0"/>
          <w:numId w:val="1"/>
        </w:num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B9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сетевое планирование;</w:t>
      </w:r>
    </w:p>
    <w:p w:rsidR="00713331" w:rsidRPr="00303B9D" w:rsidRDefault="00DD240A" w:rsidP="00303B9D">
      <w:pPr>
        <w:pStyle w:val="a3"/>
        <w:numPr>
          <w:ilvl w:val="0"/>
          <w:numId w:val="1"/>
        </w:num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3B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разноуровневый</w:t>
      </w:r>
      <w:proofErr w:type="spellEnd"/>
      <w:r w:rsidRPr="00303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дидактический материал. </w:t>
      </w:r>
    </w:p>
    <w:p w:rsidR="00303B9D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Сетевой план – это модель учебного процесса, которая позволяет каждому учащемуся видеть наглядно все, что он должен выполнить за одно занятие, неделю, месяц, семестр и т.д. и стать личностью действующей, т. е. субъектом обучения. </w:t>
      </w:r>
    </w:p>
    <w:p w:rsidR="00DD240A" w:rsidRPr="00713331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Разноуровневый</w:t>
      </w:r>
      <w:proofErr w:type="spellEnd"/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дидактический материал - структурированное и дозированное по объему содержание осваиваемого курса наряду с развивающими рефлексивными педагогическими технологиями, которые являются гарантами саморазвития личности.</w:t>
      </w:r>
    </w:p>
    <w:p w:rsidR="00713331" w:rsidRPr="00303B9D" w:rsidRDefault="00DD240A" w:rsidP="00303B9D">
      <w:pPr>
        <w:shd w:val="clear" w:color="auto" w:fill="FFFFFF"/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3B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структуре уровневой дифференциации по </w:t>
      </w:r>
      <w:proofErr w:type="spellStart"/>
      <w:r w:rsidRPr="00303B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обученности</w:t>
      </w:r>
      <w:proofErr w:type="spellEnd"/>
      <w:r w:rsidRPr="00303B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выделяют, как правило, три уровня:</w:t>
      </w:r>
    </w:p>
    <w:p w:rsidR="00713331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F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минимальный (государственный стандарт), </w:t>
      </w:r>
    </w:p>
    <w:p w:rsidR="00713331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F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базовый</w:t>
      </w:r>
      <w:proofErr w:type="gramStart"/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240A" w:rsidRPr="00713331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3F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вариативный (творческий или  усложненный (продвинутый в формулировке некоторых авторов).</w:t>
      </w:r>
      <w:proofErr w:type="gramEnd"/>
    </w:p>
    <w:p w:rsidR="00DD240A" w:rsidRPr="00713331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отбора учащихся в тот или иной уровень: результаты тестирования на знание базового материала; желание самих учащихся; рекомендации психолога.</w:t>
      </w:r>
      <w:r w:rsid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</w:t>
      </w: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подвижны по своему составу.</w:t>
      </w:r>
    </w:p>
    <w:p w:rsidR="00DD240A" w:rsidRPr="00713331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Особенностью использования технологии</w:t>
      </w: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уровневого обучения является: необходимость проектирования целей трех уровней - репродуктивных, конструктивных, творче</w:t>
      </w:r>
      <w:r w:rsidR="00303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ских. Для каждого уровня педагог  определяет, что воспитанник </w:t>
      </w: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данном уровне должен узнать, понять, суметь.</w:t>
      </w:r>
    </w:p>
    <w:p w:rsidR="00713331" w:rsidRPr="00303B9D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3B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принципы технологии </w:t>
      </w:r>
      <w:proofErr w:type="spellStart"/>
      <w:r w:rsidRPr="00303B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разноуровнего</w:t>
      </w:r>
      <w:proofErr w:type="spellEnd"/>
      <w:r w:rsidRPr="00303B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обучения: </w:t>
      </w:r>
    </w:p>
    <w:p w:rsidR="00713331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всеобщая талантливость – нет бесталанных людей,</w:t>
      </w:r>
      <w:r w:rsid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есть </w:t>
      </w:r>
      <w:proofErr w:type="gramStart"/>
      <w:r w:rsid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занятые</w:t>
      </w:r>
      <w:proofErr w:type="gramEnd"/>
      <w:r w:rsid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своим делом;</w:t>
      </w:r>
    </w:p>
    <w:p w:rsidR="00713331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взаимное превосходство – если у кого-то, что-то получается хуже, чем у других значит что-то должно получиться лучше; это что-то нужно искать; </w:t>
      </w:r>
    </w:p>
    <w:p w:rsidR="00DD240A" w:rsidRPr="00713331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неизбежность перемен – ни одно суждение о человеке не может быть окончательным. Чтобы эта работа давала свои результаты надо, чтобы она была не спонтанной, а целенаправленной и систематичной.</w:t>
      </w:r>
    </w:p>
    <w:p w:rsidR="00DD240A" w:rsidRPr="00713331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</w:t>
      </w:r>
      <w:proofErr w:type="spellStart"/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разноуровневого</w:t>
      </w:r>
      <w:proofErr w:type="spellEnd"/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предполагает создание педагогических условий для включения каждого ученика в деятельность, соответствующую зоне его ближайшего развития.</w:t>
      </w:r>
    </w:p>
    <w:p w:rsidR="00EC23C4" w:rsidRPr="009E69F2" w:rsidRDefault="007113C3" w:rsidP="009E69F2">
      <w:pPr>
        <w:pStyle w:val="a4"/>
        <w:jc w:val="center"/>
        <w:rPr>
          <w:color w:val="C00000"/>
          <w:sz w:val="40"/>
          <w:szCs w:val="40"/>
        </w:rPr>
      </w:pPr>
      <w:r w:rsidRPr="009E69F2">
        <w:rPr>
          <w:b/>
          <w:bCs/>
          <w:iCs/>
          <w:noProof/>
          <w:color w:val="C00000"/>
          <w:sz w:val="40"/>
          <w:szCs w:val="40"/>
        </w:rPr>
        <w:lastRenderedPageBreak/>
        <w:drawing>
          <wp:anchor distT="0" distB="0" distL="114300" distR="114300" simplePos="0" relativeHeight="25164902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24305" cy="1152525"/>
            <wp:effectExtent l="19050" t="0" r="4445" b="0"/>
            <wp:wrapSquare wrapText="bothSides"/>
            <wp:docPr id="4" name="Рисунок 4" descr="D:\лена\сессия май 2018\игра\педтехнологии\Happy-summer-vacation-Together-on-the-Internet-v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лена\сессия май 2018\игра\педтехнологии\Happy-summer-vacation-Together-on-the-Internet-ve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4741">
        <w:rPr>
          <w:b/>
          <w:bCs/>
          <w:iCs/>
          <w:color w:val="C00000"/>
          <w:sz w:val="40"/>
          <w:szCs w:val="40"/>
        </w:rPr>
        <w:t>Технология д</w:t>
      </w:r>
      <w:r w:rsidR="00EC23C4" w:rsidRPr="009E69F2">
        <w:rPr>
          <w:b/>
          <w:bCs/>
          <w:iCs/>
          <w:color w:val="C00000"/>
          <w:sz w:val="40"/>
          <w:szCs w:val="40"/>
        </w:rPr>
        <w:t>истанцио</w:t>
      </w:r>
      <w:r w:rsidR="00D14741">
        <w:rPr>
          <w:b/>
          <w:bCs/>
          <w:iCs/>
          <w:color w:val="C00000"/>
          <w:sz w:val="40"/>
          <w:szCs w:val="40"/>
        </w:rPr>
        <w:t>нного</w:t>
      </w:r>
      <w:r w:rsidR="00EC23C4" w:rsidRPr="009E69F2">
        <w:rPr>
          <w:b/>
          <w:bCs/>
          <w:iCs/>
          <w:color w:val="C00000"/>
          <w:sz w:val="40"/>
          <w:szCs w:val="40"/>
        </w:rPr>
        <w:t xml:space="preserve"> обучени</w:t>
      </w:r>
      <w:r w:rsidR="00D14741">
        <w:rPr>
          <w:b/>
          <w:bCs/>
          <w:iCs/>
          <w:color w:val="C00000"/>
          <w:sz w:val="40"/>
          <w:szCs w:val="40"/>
        </w:rPr>
        <w:t>я</w:t>
      </w:r>
    </w:p>
    <w:p w:rsidR="00EC23C4" w:rsidRDefault="00EC23C4" w:rsidP="00EC23C4">
      <w:pPr>
        <w:pStyle w:val="a4"/>
      </w:pPr>
      <w:proofErr w:type="gramStart"/>
      <w:r w:rsidRPr="00D14741">
        <w:rPr>
          <w:b/>
          <w:bCs/>
          <w:iCs/>
        </w:rPr>
        <w:t>Дистанционное обучение</w:t>
      </w:r>
      <w:r w:rsidRPr="00EC23C4">
        <w:rPr>
          <w:rStyle w:val="apple-converted-space"/>
        </w:rPr>
        <w:t> </w:t>
      </w:r>
      <w:r w:rsidRPr="00EC23C4">
        <w:t xml:space="preserve">– форма организации образовательного процесса, базирующаяся на принципе активизации самостоятельной работы обучающегося в компьютерной среде. </w:t>
      </w:r>
      <w:proofErr w:type="gramEnd"/>
    </w:p>
    <w:p w:rsidR="00EC23C4" w:rsidRPr="00EC23C4" w:rsidRDefault="00EC23C4" w:rsidP="00EC23C4">
      <w:pPr>
        <w:pStyle w:val="a4"/>
      </w:pPr>
      <w:r w:rsidRPr="00EC23C4">
        <w:t>Для технологии дистанционного обучения характерно следующее: обучающиеся в основном отдалены от преподавателя в пространстве и (или) во времени, в то же время они имеют возможность с помощью средств компьютерной коммуникации поддерживать диалог с преподавателем и другими субъектами образовательного процесса.</w:t>
      </w:r>
    </w:p>
    <w:p w:rsidR="00EC23C4" w:rsidRPr="00EC23C4" w:rsidRDefault="00D14741" w:rsidP="00EC23C4">
      <w:pPr>
        <w:pStyle w:val="a4"/>
        <w:jc w:val="center"/>
        <w:rPr>
          <w:b/>
        </w:rPr>
      </w:pPr>
      <w:r>
        <w:rPr>
          <w:b/>
        </w:rPr>
        <w:t>Т</w:t>
      </w:r>
      <w:r w:rsidR="00EC23C4" w:rsidRPr="00EC23C4">
        <w:rPr>
          <w:b/>
        </w:rPr>
        <w:t>ехнологии в процессе обучения обеспечивают:</w:t>
      </w:r>
    </w:p>
    <w:p w:rsidR="00EC23C4" w:rsidRPr="00EC23C4" w:rsidRDefault="00EC23C4" w:rsidP="002C5078">
      <w:pPr>
        <w:pStyle w:val="a4"/>
        <w:numPr>
          <w:ilvl w:val="0"/>
          <w:numId w:val="4"/>
        </w:numPr>
        <w:tabs>
          <w:tab w:val="clear" w:pos="720"/>
          <w:tab w:val="num" w:pos="142"/>
        </w:tabs>
        <w:ind w:left="0" w:firstLine="0"/>
      </w:pPr>
      <w:r w:rsidRPr="00EC23C4">
        <w:t>неограниченные возможности сбора, хранения, передачи, преобразования, анализа и применения разнообразной по своей природе информации;</w:t>
      </w:r>
    </w:p>
    <w:p w:rsidR="00EC23C4" w:rsidRPr="00EC23C4" w:rsidRDefault="00EC23C4" w:rsidP="002C5078">
      <w:pPr>
        <w:pStyle w:val="a4"/>
        <w:numPr>
          <w:ilvl w:val="0"/>
          <w:numId w:val="4"/>
        </w:numPr>
        <w:tabs>
          <w:tab w:val="clear" w:pos="720"/>
          <w:tab w:val="num" w:pos="142"/>
        </w:tabs>
        <w:ind w:left="0" w:firstLine="0"/>
      </w:pPr>
      <w:r w:rsidRPr="00EC23C4">
        <w:t>повышение доступности образования с расширением форм получения образования;</w:t>
      </w:r>
    </w:p>
    <w:p w:rsidR="00EC23C4" w:rsidRPr="00EC23C4" w:rsidRDefault="00EC23C4" w:rsidP="002C5078">
      <w:pPr>
        <w:pStyle w:val="a4"/>
        <w:numPr>
          <w:ilvl w:val="0"/>
          <w:numId w:val="4"/>
        </w:numPr>
        <w:tabs>
          <w:tab w:val="clear" w:pos="720"/>
          <w:tab w:val="num" w:pos="142"/>
        </w:tabs>
        <w:ind w:left="0" w:firstLine="0"/>
      </w:pPr>
      <w:r w:rsidRPr="00EC23C4">
        <w:t>обеспечение непрерывности получения образования и повышения квалификации в течение всего активного периода жизни;</w:t>
      </w:r>
    </w:p>
    <w:p w:rsidR="00EC23C4" w:rsidRPr="00EC23C4" w:rsidRDefault="00EC23C4" w:rsidP="002C5078">
      <w:pPr>
        <w:pStyle w:val="a4"/>
        <w:numPr>
          <w:ilvl w:val="0"/>
          <w:numId w:val="4"/>
        </w:numPr>
        <w:tabs>
          <w:tab w:val="clear" w:pos="720"/>
          <w:tab w:val="num" w:pos="142"/>
        </w:tabs>
        <w:ind w:left="0" w:firstLine="0"/>
      </w:pPr>
      <w:r w:rsidRPr="00EC23C4">
        <w:t>развитие личностно-ориентированного обучения, дополнительного и опережающего образования;</w:t>
      </w:r>
    </w:p>
    <w:p w:rsidR="00EC23C4" w:rsidRPr="00EC23C4" w:rsidRDefault="00EC23C4" w:rsidP="002C5078">
      <w:pPr>
        <w:pStyle w:val="a4"/>
        <w:numPr>
          <w:ilvl w:val="0"/>
          <w:numId w:val="4"/>
        </w:numPr>
        <w:tabs>
          <w:tab w:val="clear" w:pos="720"/>
          <w:tab w:val="num" w:pos="142"/>
        </w:tabs>
        <w:ind w:left="0" w:firstLine="0"/>
      </w:pPr>
      <w:r w:rsidRPr="00EC23C4">
        <w:t xml:space="preserve">расширение и совершенствование </w:t>
      </w:r>
      <w:proofErr w:type="spellStart"/>
      <w:r w:rsidRPr="00EC23C4">
        <w:t>организационно-методичес-кого</w:t>
      </w:r>
      <w:proofErr w:type="spellEnd"/>
      <w:r w:rsidRPr="00EC23C4">
        <w:t xml:space="preserve"> обеспечения образовательного процесса;</w:t>
      </w:r>
    </w:p>
    <w:p w:rsidR="00EC23C4" w:rsidRPr="00EC23C4" w:rsidRDefault="00EC23C4" w:rsidP="002C5078">
      <w:pPr>
        <w:pStyle w:val="a4"/>
        <w:numPr>
          <w:ilvl w:val="0"/>
          <w:numId w:val="4"/>
        </w:numPr>
        <w:tabs>
          <w:tab w:val="clear" w:pos="720"/>
          <w:tab w:val="num" w:pos="142"/>
        </w:tabs>
        <w:ind w:left="0" w:firstLine="0"/>
      </w:pPr>
      <w:r w:rsidRPr="00EC23C4">
        <w:t>повышение активности субъектов в организации образовательного процесса;</w:t>
      </w:r>
    </w:p>
    <w:p w:rsidR="00EC23C4" w:rsidRPr="00EC23C4" w:rsidRDefault="00EC23C4" w:rsidP="002C5078">
      <w:pPr>
        <w:pStyle w:val="a4"/>
        <w:numPr>
          <w:ilvl w:val="0"/>
          <w:numId w:val="4"/>
        </w:numPr>
        <w:tabs>
          <w:tab w:val="clear" w:pos="720"/>
          <w:tab w:val="num" w:pos="142"/>
        </w:tabs>
        <w:ind w:left="0" w:firstLine="0"/>
      </w:pPr>
      <w:r w:rsidRPr="00EC23C4">
        <w:t>значительное совершенствование методического и программного обеспечения образовательного процесса;</w:t>
      </w:r>
    </w:p>
    <w:p w:rsidR="00EC23C4" w:rsidRPr="00EC23C4" w:rsidRDefault="00EC23C4" w:rsidP="002C5078">
      <w:pPr>
        <w:pStyle w:val="a4"/>
        <w:numPr>
          <w:ilvl w:val="0"/>
          <w:numId w:val="4"/>
        </w:numPr>
        <w:tabs>
          <w:tab w:val="clear" w:pos="720"/>
          <w:tab w:val="num" w:pos="142"/>
        </w:tabs>
        <w:ind w:left="0" w:firstLine="0"/>
      </w:pPr>
      <w:r w:rsidRPr="00EC23C4">
        <w:t>возможность выбора и реализации индивидуальной траектории и темпа обучения;</w:t>
      </w:r>
    </w:p>
    <w:p w:rsidR="00EC23C4" w:rsidRPr="00EC23C4" w:rsidRDefault="00EC23C4" w:rsidP="002C5078">
      <w:pPr>
        <w:pStyle w:val="a4"/>
        <w:numPr>
          <w:ilvl w:val="0"/>
          <w:numId w:val="4"/>
        </w:numPr>
        <w:tabs>
          <w:tab w:val="clear" w:pos="720"/>
          <w:tab w:val="num" w:pos="142"/>
        </w:tabs>
        <w:ind w:left="0" w:firstLine="0"/>
      </w:pPr>
      <w:r w:rsidRPr="00EC23C4">
        <w:t xml:space="preserve">развитие самостоятельной творческой поисковой деятельности </w:t>
      </w:r>
      <w:proofErr w:type="gramStart"/>
      <w:r w:rsidRPr="00EC23C4">
        <w:t>обучающихся</w:t>
      </w:r>
      <w:proofErr w:type="gramEnd"/>
      <w:r w:rsidRPr="00EC23C4">
        <w:t>;</w:t>
      </w:r>
    </w:p>
    <w:p w:rsidR="00EC23C4" w:rsidRPr="00EC23C4" w:rsidRDefault="00EC23C4" w:rsidP="002C5078">
      <w:pPr>
        <w:pStyle w:val="a4"/>
        <w:numPr>
          <w:ilvl w:val="0"/>
          <w:numId w:val="4"/>
        </w:numPr>
        <w:tabs>
          <w:tab w:val="clear" w:pos="720"/>
          <w:tab w:val="num" w:pos="142"/>
        </w:tabs>
        <w:ind w:left="0" w:firstLine="0"/>
      </w:pPr>
      <w:r w:rsidRPr="00EC23C4">
        <w:t>повышение мотивационной стороны обучения;</w:t>
      </w:r>
    </w:p>
    <w:p w:rsidR="00EC23C4" w:rsidRDefault="00EC23C4" w:rsidP="002C5078">
      <w:pPr>
        <w:pStyle w:val="a4"/>
        <w:numPr>
          <w:ilvl w:val="0"/>
          <w:numId w:val="4"/>
        </w:numPr>
        <w:tabs>
          <w:tab w:val="clear" w:pos="720"/>
          <w:tab w:val="num" w:pos="142"/>
        </w:tabs>
        <w:ind w:left="0" w:firstLine="0"/>
      </w:pPr>
      <w:r w:rsidRPr="00EC23C4">
        <w:t>независимость образовательного проце</w:t>
      </w:r>
      <w:r w:rsidR="00D4297C">
        <w:t>сса от места и времени обучения.</w:t>
      </w:r>
    </w:p>
    <w:p w:rsidR="00D4297C" w:rsidRPr="00D4297C" w:rsidRDefault="00D4297C" w:rsidP="00D4297C">
      <w:pPr>
        <w:pStyle w:val="a4"/>
        <w:rPr>
          <w:color w:val="000000"/>
        </w:rPr>
      </w:pPr>
      <w:r w:rsidRPr="00D4297C">
        <w:rPr>
          <w:b/>
          <w:bCs/>
          <w:i/>
          <w:iCs/>
          <w:color w:val="000000"/>
        </w:rPr>
        <w:t>Преимущества дистанционного обучения</w:t>
      </w:r>
      <w:r w:rsidRPr="00D4297C">
        <w:rPr>
          <w:color w:val="000000"/>
        </w:rPr>
        <w:t>:</w:t>
      </w:r>
    </w:p>
    <w:p w:rsidR="00D4297C" w:rsidRPr="00D4297C" w:rsidRDefault="00D4297C" w:rsidP="00D4297C">
      <w:pPr>
        <w:pStyle w:val="a4"/>
        <w:numPr>
          <w:ilvl w:val="0"/>
          <w:numId w:val="40"/>
        </w:numPr>
        <w:rPr>
          <w:color w:val="000000"/>
        </w:rPr>
      </w:pPr>
      <w:r w:rsidRPr="00D4297C">
        <w:rPr>
          <w:color w:val="000000"/>
        </w:rPr>
        <w:t>возможность удаленного обучения иностранцев, инвалидов и людей с различными отклонениями;</w:t>
      </w:r>
    </w:p>
    <w:p w:rsidR="00D4297C" w:rsidRPr="00D4297C" w:rsidRDefault="00D4297C" w:rsidP="00D4297C">
      <w:pPr>
        <w:pStyle w:val="a4"/>
        <w:numPr>
          <w:ilvl w:val="0"/>
          <w:numId w:val="40"/>
        </w:numPr>
        <w:rPr>
          <w:color w:val="000000"/>
        </w:rPr>
      </w:pPr>
      <w:r w:rsidRPr="00D4297C">
        <w:rPr>
          <w:color w:val="000000"/>
        </w:rPr>
        <w:t>возможность обучаться в индивидуальном темпе;</w:t>
      </w:r>
    </w:p>
    <w:p w:rsidR="00D4297C" w:rsidRPr="00D4297C" w:rsidRDefault="00D4297C" w:rsidP="00D4297C">
      <w:pPr>
        <w:pStyle w:val="a4"/>
        <w:numPr>
          <w:ilvl w:val="0"/>
          <w:numId w:val="40"/>
        </w:numPr>
        <w:rPr>
          <w:color w:val="000000"/>
        </w:rPr>
      </w:pPr>
      <w:r w:rsidRPr="00D4297C">
        <w:rPr>
          <w:color w:val="000000"/>
        </w:rPr>
        <w:t>свободный доступ учащихся к базам данных, библиотечным каталогам и другим информационным ресурсам;</w:t>
      </w:r>
    </w:p>
    <w:p w:rsidR="00D4297C" w:rsidRPr="00D4297C" w:rsidRDefault="00D4297C" w:rsidP="00D4297C">
      <w:pPr>
        <w:pStyle w:val="a4"/>
        <w:numPr>
          <w:ilvl w:val="0"/>
          <w:numId w:val="40"/>
        </w:numPr>
        <w:rPr>
          <w:color w:val="000000"/>
        </w:rPr>
      </w:pPr>
      <w:r w:rsidRPr="00D4297C">
        <w:rPr>
          <w:color w:val="000000"/>
        </w:rPr>
        <w:t>удобство при ведении личных дел учащихся;</w:t>
      </w:r>
    </w:p>
    <w:p w:rsidR="00D4297C" w:rsidRPr="00D4297C" w:rsidRDefault="00D4297C" w:rsidP="00D4297C">
      <w:pPr>
        <w:pStyle w:val="a4"/>
        <w:numPr>
          <w:ilvl w:val="0"/>
          <w:numId w:val="40"/>
        </w:numPr>
        <w:rPr>
          <w:color w:val="000000"/>
        </w:rPr>
      </w:pPr>
      <w:r w:rsidRPr="00D4297C">
        <w:rPr>
          <w:color w:val="000000"/>
        </w:rPr>
        <w:t>интерактивность (возможность быстрого обмена информацией);</w:t>
      </w:r>
    </w:p>
    <w:p w:rsidR="00D4297C" w:rsidRPr="00D4297C" w:rsidRDefault="00D4297C" w:rsidP="00D4297C">
      <w:pPr>
        <w:pStyle w:val="a4"/>
        <w:numPr>
          <w:ilvl w:val="0"/>
          <w:numId w:val="40"/>
        </w:numPr>
        <w:rPr>
          <w:color w:val="000000"/>
        </w:rPr>
      </w:pPr>
      <w:r w:rsidRPr="00D4297C">
        <w:rPr>
          <w:color w:val="000000"/>
        </w:rPr>
        <w:t>возможность проходить тестирование в режиме прямого доступа.</w:t>
      </w:r>
    </w:p>
    <w:p w:rsidR="00D4297C" w:rsidRPr="00D4297C" w:rsidRDefault="00D4297C" w:rsidP="00D4297C">
      <w:pPr>
        <w:pStyle w:val="a4"/>
        <w:rPr>
          <w:color w:val="000000"/>
        </w:rPr>
      </w:pPr>
      <w:r w:rsidRPr="00D4297C">
        <w:rPr>
          <w:b/>
          <w:bCs/>
          <w:i/>
          <w:iCs/>
          <w:color w:val="000000"/>
        </w:rPr>
        <w:t>Недостатки</w:t>
      </w:r>
      <w:r w:rsidRPr="00D4297C">
        <w:rPr>
          <w:color w:val="000000"/>
        </w:rPr>
        <w:t>:</w:t>
      </w:r>
    </w:p>
    <w:p w:rsidR="00D4297C" w:rsidRPr="00D4297C" w:rsidRDefault="00D4297C" w:rsidP="00D4297C">
      <w:pPr>
        <w:pStyle w:val="a4"/>
        <w:numPr>
          <w:ilvl w:val="0"/>
          <w:numId w:val="41"/>
        </w:numPr>
        <w:rPr>
          <w:color w:val="000000"/>
        </w:rPr>
      </w:pPr>
      <w:r w:rsidRPr="00D4297C">
        <w:rPr>
          <w:color w:val="000000"/>
        </w:rPr>
        <w:t>отсутствие личного общения с преподавателем;</w:t>
      </w:r>
    </w:p>
    <w:p w:rsidR="00D4297C" w:rsidRPr="00D4297C" w:rsidRDefault="00D4297C" w:rsidP="00D4297C">
      <w:pPr>
        <w:pStyle w:val="a4"/>
        <w:numPr>
          <w:ilvl w:val="0"/>
          <w:numId w:val="41"/>
        </w:numPr>
        <w:rPr>
          <w:color w:val="000000"/>
        </w:rPr>
      </w:pPr>
      <w:r w:rsidRPr="00D4297C">
        <w:rPr>
          <w:color w:val="000000"/>
        </w:rPr>
        <w:t>необходимость жесткой самодисциплины, самоконтроля;</w:t>
      </w:r>
    </w:p>
    <w:p w:rsidR="00D4297C" w:rsidRPr="00D4297C" w:rsidRDefault="00D4297C" w:rsidP="00D4297C">
      <w:pPr>
        <w:pStyle w:val="a4"/>
        <w:numPr>
          <w:ilvl w:val="0"/>
          <w:numId w:val="41"/>
        </w:numPr>
        <w:rPr>
          <w:color w:val="000000"/>
        </w:rPr>
      </w:pPr>
      <w:r w:rsidRPr="00D4297C">
        <w:rPr>
          <w:color w:val="000000"/>
        </w:rPr>
        <w:t>необходимость использования специальной техники (персональный компьютер, доступ в Интернет);</w:t>
      </w:r>
    </w:p>
    <w:p w:rsidR="00D4297C" w:rsidRPr="00D4297C" w:rsidRDefault="00D4297C" w:rsidP="00D4297C">
      <w:pPr>
        <w:pStyle w:val="a4"/>
        <w:numPr>
          <w:ilvl w:val="0"/>
          <w:numId w:val="41"/>
        </w:numPr>
        <w:rPr>
          <w:color w:val="000000"/>
        </w:rPr>
      </w:pPr>
      <w:r w:rsidRPr="00D4297C">
        <w:rPr>
          <w:color w:val="000000"/>
        </w:rPr>
        <w:t>сложности с аутентификацией пользователя при проверке знаний;</w:t>
      </w:r>
    </w:p>
    <w:p w:rsidR="00D4297C" w:rsidRPr="00D4297C" w:rsidRDefault="00D4297C" w:rsidP="00D4297C">
      <w:pPr>
        <w:pStyle w:val="a4"/>
        <w:numPr>
          <w:ilvl w:val="0"/>
          <w:numId w:val="41"/>
        </w:numPr>
        <w:rPr>
          <w:color w:val="000000"/>
        </w:rPr>
      </w:pPr>
      <w:r w:rsidRPr="00D4297C">
        <w:rPr>
          <w:color w:val="000000"/>
        </w:rPr>
        <w:t>недостаток практических умений и навыков.</w:t>
      </w:r>
    </w:p>
    <w:p w:rsidR="00AF5CDD" w:rsidRPr="009E69F2" w:rsidRDefault="007113C3" w:rsidP="00D4297C">
      <w:pPr>
        <w:pStyle w:val="2"/>
        <w:spacing w:before="0" w:beforeAutospacing="0" w:after="0" w:afterAutospacing="0"/>
        <w:jc w:val="center"/>
        <w:rPr>
          <w:bCs w:val="0"/>
          <w:color w:val="C00000"/>
          <w:sz w:val="40"/>
          <w:szCs w:val="40"/>
        </w:rPr>
      </w:pPr>
      <w:r w:rsidRPr="009E69F2">
        <w:rPr>
          <w:bCs w:val="0"/>
          <w:noProof/>
          <w:color w:val="C00000"/>
          <w:sz w:val="40"/>
          <w:szCs w:val="40"/>
        </w:rPr>
        <w:lastRenderedPageBreak/>
        <w:drawing>
          <wp:anchor distT="0" distB="0" distL="114300" distR="114300" simplePos="0" relativeHeight="25165004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90675" cy="990600"/>
            <wp:effectExtent l="19050" t="0" r="9525" b="0"/>
            <wp:wrapSquare wrapText="bothSides"/>
            <wp:docPr id="5" name="Рисунок 5" descr="D:\лена\сессия май 2018\игра\педтехнологии\hello_html_3f79f7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лена\сессия май 2018\игра\педтехнологии\hello_html_3f79f7b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5CDD" w:rsidRPr="009E69F2">
        <w:rPr>
          <w:bCs w:val="0"/>
          <w:color w:val="C00000"/>
          <w:sz w:val="40"/>
          <w:szCs w:val="40"/>
        </w:rPr>
        <w:t>Технология программированного обучения</w:t>
      </w:r>
    </w:p>
    <w:p w:rsidR="00AF5CDD" w:rsidRPr="00AF5CDD" w:rsidRDefault="00AF5CDD" w:rsidP="00AF5CDD">
      <w:pPr>
        <w:pStyle w:val="a4"/>
      </w:pPr>
      <w:r w:rsidRPr="00AF5CDD">
        <w:t xml:space="preserve">Основная цель программированного обучения состоит в улучшении управления учебным процессом. У истоков программированного обучения стояли американские психологи и </w:t>
      </w:r>
      <w:proofErr w:type="spellStart"/>
      <w:r w:rsidRPr="00AF5CDD">
        <w:t>дидакты</w:t>
      </w:r>
      <w:proofErr w:type="spellEnd"/>
      <w:r w:rsidRPr="00AF5CDD">
        <w:t xml:space="preserve"> Н. </w:t>
      </w:r>
      <w:proofErr w:type="spellStart"/>
      <w:r w:rsidRPr="00AF5CDD">
        <w:t>Краудер</w:t>
      </w:r>
      <w:proofErr w:type="spellEnd"/>
      <w:r w:rsidRPr="00AF5CDD">
        <w:t xml:space="preserve">, Б. Скиннер, С. </w:t>
      </w:r>
      <w:proofErr w:type="spellStart"/>
      <w:r w:rsidRPr="00AF5CDD">
        <w:t>Пресси</w:t>
      </w:r>
      <w:proofErr w:type="spellEnd"/>
      <w:r w:rsidRPr="00AF5CDD">
        <w:t xml:space="preserve">. В отечественной науке технологию программированного обучения разрабатывали П. Я. Гальперин, Л. Н. </w:t>
      </w:r>
      <w:proofErr w:type="spellStart"/>
      <w:r w:rsidRPr="00AF5CDD">
        <w:t>Ланда</w:t>
      </w:r>
      <w:proofErr w:type="spellEnd"/>
      <w:r w:rsidRPr="00AF5CDD">
        <w:t>, А. М. Матюшкин, Н. Ф. Талызина и др.</w:t>
      </w:r>
    </w:p>
    <w:p w:rsidR="00AF5CDD" w:rsidRPr="00AF5CDD" w:rsidRDefault="00AF5CDD" w:rsidP="00AF5CDD">
      <w:pPr>
        <w:pStyle w:val="a4"/>
      </w:pPr>
      <w:r w:rsidRPr="00D14741">
        <w:rPr>
          <w:b/>
        </w:rPr>
        <w:t>Технология программированного обучения</w:t>
      </w:r>
      <w:r w:rsidRPr="00AF5CDD">
        <w:t xml:space="preserve"> – это технология самостоятельного индивидуального обучения по заранее разработанной обучающей программе с помощью специальных средств (программированного учебн</w:t>
      </w:r>
      <w:r>
        <w:t>ика, особых обучающих машин</w:t>
      </w:r>
      <w:r w:rsidRPr="00AF5CDD">
        <w:t xml:space="preserve"> и др.). Она обеспечивает каждому учащемуся возможность осуществления учения в соответствии с его индивидуальными особенностями (темп обучения, уровень </w:t>
      </w:r>
      <w:proofErr w:type="spellStart"/>
      <w:r w:rsidRPr="00AF5CDD">
        <w:t>обученности</w:t>
      </w:r>
      <w:proofErr w:type="spellEnd"/>
      <w:r w:rsidRPr="00AF5CDD">
        <w:t xml:space="preserve"> и др.).</w:t>
      </w:r>
    </w:p>
    <w:p w:rsidR="00AF5CDD" w:rsidRPr="00AF5CDD" w:rsidRDefault="00AF5CDD" w:rsidP="00AF5CDD">
      <w:pPr>
        <w:pStyle w:val="a4"/>
        <w:jc w:val="center"/>
        <w:rPr>
          <w:b/>
        </w:rPr>
      </w:pPr>
      <w:r w:rsidRPr="00AF5CDD">
        <w:rPr>
          <w:b/>
        </w:rPr>
        <w:t>Характерные черты технологии программированного обучения:</w:t>
      </w:r>
    </w:p>
    <w:p w:rsidR="00AF5CDD" w:rsidRPr="00AF5CDD" w:rsidRDefault="00AF5CDD" w:rsidP="00AF5CDD">
      <w:pPr>
        <w:pStyle w:val="a4"/>
      </w:pPr>
      <w:r w:rsidRPr="00AF5CDD">
        <w:t>1) разделение учебного материала на отдельные небольшие, легко усваиваемые части;</w:t>
      </w:r>
    </w:p>
    <w:p w:rsidR="00AF5CDD" w:rsidRPr="00AF5CDD" w:rsidRDefault="00AF5CDD" w:rsidP="00AF5CDD">
      <w:pPr>
        <w:pStyle w:val="a4"/>
      </w:pPr>
      <w:r w:rsidRPr="00AF5CDD">
        <w:t>2) включение системы предписаний по последовательному выполнению определенных действий, направленных на усвоение каждой части;</w:t>
      </w:r>
    </w:p>
    <w:p w:rsidR="00AF5CDD" w:rsidRPr="00AF5CDD" w:rsidRDefault="00AF5CDD" w:rsidP="00AF5CDD">
      <w:pPr>
        <w:pStyle w:val="a4"/>
      </w:pPr>
      <w:r w:rsidRPr="00AF5CDD">
        <w:t>3) проверка усвоения каждой части. При правильном выполнении контрольных заданий учащийся получает новую порцию материала и выполняет следующий шаг обучения; при неправильном ответе учащийся получает помощь и дополнительные разъяснения;</w:t>
      </w:r>
    </w:p>
    <w:p w:rsidR="00AF5CDD" w:rsidRPr="00AF5CDD" w:rsidRDefault="00AF5CDD" w:rsidP="00AF5CDD">
      <w:pPr>
        <w:pStyle w:val="a4"/>
      </w:pPr>
      <w:r w:rsidRPr="00AF5CDD">
        <w:t>4) фиксирование результатов выполнения контрольных заданий, которые становятся доступными как самим учащимся (внутренняя обратная связь), так и педагогу (внешняя обратная связь).</w:t>
      </w:r>
    </w:p>
    <w:p w:rsidR="00AF5CDD" w:rsidRPr="00AF5CDD" w:rsidRDefault="00AF5CDD" w:rsidP="00AF5CDD">
      <w:pPr>
        <w:pStyle w:val="a4"/>
      </w:pPr>
      <w:r w:rsidRPr="00AF5CDD">
        <w:t>Основное средство реализации технологии программированного обучения – обучающая программа. Она предписывает последовательность действий по овладению определенной единицей учебной информации. Обучающие программы могут быть оформлены в виде программированного учебника или других видов печатных пособий (</w:t>
      </w:r>
      <w:proofErr w:type="spellStart"/>
      <w:r w:rsidRPr="00AF5CDD">
        <w:t>безмашинное</w:t>
      </w:r>
      <w:proofErr w:type="spellEnd"/>
      <w:r w:rsidRPr="00AF5CDD">
        <w:t xml:space="preserve"> программированное обучение) или в виде программы, подаваемой с помощью обучающей машины (машинное программированное обучение).</w:t>
      </w:r>
    </w:p>
    <w:p w:rsidR="00AF5CDD" w:rsidRPr="00AF5CDD" w:rsidRDefault="00AF5CDD" w:rsidP="00AF5CDD">
      <w:pPr>
        <w:pStyle w:val="a4"/>
        <w:rPr>
          <w:b/>
        </w:rPr>
      </w:pPr>
      <w:r w:rsidRPr="00AF5CDD">
        <w:rPr>
          <w:b/>
        </w:rPr>
        <w:t>В основу обучающих программ кладутся три принципа программирования:</w:t>
      </w:r>
      <w:r w:rsidRPr="00AF5CDD">
        <w:rPr>
          <w:rStyle w:val="apple-converted-space"/>
          <w:b/>
        </w:rPr>
        <w:t xml:space="preserve"> </w:t>
      </w:r>
      <w:r w:rsidRPr="00AF5CDD">
        <w:rPr>
          <w:b/>
          <w:i/>
          <w:iCs/>
        </w:rPr>
        <w:t>линейное</w:t>
      </w:r>
      <w:r w:rsidRPr="00AF5CDD">
        <w:rPr>
          <w:b/>
        </w:rPr>
        <w:t>,</w:t>
      </w:r>
      <w:r w:rsidRPr="00AF5CDD">
        <w:rPr>
          <w:rStyle w:val="apple-converted-space"/>
          <w:b/>
        </w:rPr>
        <w:t xml:space="preserve"> </w:t>
      </w:r>
      <w:r w:rsidRPr="00AF5CDD">
        <w:rPr>
          <w:b/>
          <w:i/>
          <w:iCs/>
        </w:rPr>
        <w:t>разветвленное</w:t>
      </w:r>
      <w:r w:rsidRPr="00AF5CDD">
        <w:rPr>
          <w:rStyle w:val="apple-converted-space"/>
          <w:b/>
        </w:rPr>
        <w:t xml:space="preserve"> </w:t>
      </w:r>
      <w:r w:rsidRPr="00AF5CDD">
        <w:rPr>
          <w:b/>
        </w:rPr>
        <w:t>и</w:t>
      </w:r>
      <w:r w:rsidRPr="00AF5CDD">
        <w:rPr>
          <w:rStyle w:val="apple-converted-space"/>
          <w:b/>
        </w:rPr>
        <w:t xml:space="preserve"> </w:t>
      </w:r>
      <w:r w:rsidRPr="00AF5CDD">
        <w:rPr>
          <w:b/>
          <w:i/>
          <w:iCs/>
        </w:rPr>
        <w:t>смешанное</w:t>
      </w:r>
      <w:r w:rsidRPr="00AF5CDD">
        <w:rPr>
          <w:b/>
        </w:rPr>
        <w:t>.</w:t>
      </w:r>
    </w:p>
    <w:p w:rsidR="00AF5CDD" w:rsidRPr="00AF5CDD" w:rsidRDefault="00AF5CDD" w:rsidP="00AF5CDD">
      <w:pPr>
        <w:pStyle w:val="a4"/>
      </w:pPr>
      <w:r w:rsidRPr="00AF5CDD">
        <w:t>При</w:t>
      </w:r>
      <w:r w:rsidRPr="00AF5CDD">
        <w:rPr>
          <w:rStyle w:val="apple-converted-space"/>
        </w:rPr>
        <w:t> </w:t>
      </w:r>
      <w:r w:rsidRPr="00AF5CDD">
        <w:rPr>
          <w:i/>
          <w:iCs/>
        </w:rPr>
        <w:t>линейном принципе</w:t>
      </w:r>
      <w:r w:rsidRPr="00AF5CDD">
        <w:rPr>
          <w:rStyle w:val="apple-converted-space"/>
        </w:rPr>
        <w:t> </w:t>
      </w:r>
      <w:r w:rsidRPr="00AF5CDD">
        <w:rPr>
          <w:i/>
          <w:iCs/>
        </w:rPr>
        <w:t>программирования</w:t>
      </w:r>
      <w:r w:rsidRPr="00AF5CDD">
        <w:rPr>
          <w:rStyle w:val="apple-converted-space"/>
        </w:rPr>
        <w:t> </w:t>
      </w:r>
      <w:proofErr w:type="gramStart"/>
      <w:r w:rsidRPr="00AF5CDD">
        <w:t>обучаемый</w:t>
      </w:r>
      <w:proofErr w:type="gramEnd"/>
      <w:r w:rsidRPr="00AF5CDD">
        <w:t>, работая над учебным материалом, последовательно переходит от одного шага программы к следующему. При этом все ученики последовательно выполняют предписанные шаги программы. Различия могут быть лишь в темпе проработки материала.</w:t>
      </w:r>
    </w:p>
    <w:p w:rsidR="00AF5CDD" w:rsidRPr="00AF5CDD" w:rsidRDefault="00AF5CDD" w:rsidP="00AF5CDD">
      <w:pPr>
        <w:pStyle w:val="a4"/>
      </w:pPr>
      <w:r w:rsidRPr="00AF5CDD">
        <w:t>При использовании</w:t>
      </w:r>
      <w:r w:rsidRPr="00AF5CDD">
        <w:rPr>
          <w:rStyle w:val="apple-converted-space"/>
          <w:i/>
          <w:iCs/>
        </w:rPr>
        <w:t> </w:t>
      </w:r>
      <w:r w:rsidRPr="00AF5CDD">
        <w:rPr>
          <w:i/>
          <w:iCs/>
        </w:rPr>
        <w:t>разветвленного принципа программирования</w:t>
      </w:r>
      <w:r w:rsidRPr="00AF5CDD">
        <w:rPr>
          <w:rStyle w:val="apple-converted-space"/>
        </w:rPr>
        <w:t> </w:t>
      </w:r>
      <w:r w:rsidRPr="00AF5CDD">
        <w:t xml:space="preserve">работа учеников, давших верные или неверные ответы, дифференцируется. Если учащийся выбрал </w:t>
      </w:r>
      <w:r w:rsidRPr="00AF5CDD">
        <w:lastRenderedPageBreak/>
        <w:t xml:space="preserve">верный ответ, то получает подкрепление в виде подтверждения правильности ответа и указание о переходе к следующему шагу программы. </w:t>
      </w:r>
      <w:proofErr w:type="gramStart"/>
      <w:r w:rsidRPr="00AF5CDD">
        <w:t>Если же учащийся выбрал ошибочный ответ, ему разъясняется сущность допущенной ошибки, и он получает указание вернуться к какому-то из предыдущих шагов программы или же перейти к некоторой подпрограмме.</w:t>
      </w:r>
      <w:proofErr w:type="gramEnd"/>
    </w:p>
    <w:p w:rsidR="00AF5CDD" w:rsidRPr="00AF5CDD" w:rsidRDefault="00AF5CDD" w:rsidP="00AF5CDD">
      <w:pPr>
        <w:pStyle w:val="a4"/>
      </w:pPr>
      <w:r w:rsidRPr="00AF5CDD">
        <w:t xml:space="preserve">Принцип разветвленного программирования по сравнению с </w:t>
      </w:r>
      <w:proofErr w:type="gramStart"/>
      <w:r w:rsidRPr="00AF5CDD">
        <w:t>линейным</w:t>
      </w:r>
      <w:proofErr w:type="gramEnd"/>
      <w:r w:rsidRPr="00AF5CDD">
        <w:t xml:space="preserve"> позволяет больше индивидуализировать обучение учащихся. Ученик, дающий верные ответы, может быстрее продвигаться вперед, переходя без задержек от одной порции информации к другой. Ученики, делающие ошибки, продвигаются медленнее, но зато читают дополнительные пояснения и устраняют пробелы в знаниях.</w:t>
      </w:r>
    </w:p>
    <w:p w:rsidR="00AF5CDD" w:rsidRPr="00AF5CDD" w:rsidRDefault="00AF5CDD" w:rsidP="00AF5CDD">
      <w:pPr>
        <w:pStyle w:val="a4"/>
      </w:pPr>
      <w:r w:rsidRPr="00AF5CDD">
        <w:t>Разработаны также</w:t>
      </w:r>
      <w:r w:rsidRPr="00AF5CDD">
        <w:rPr>
          <w:rStyle w:val="apple-converted-space"/>
        </w:rPr>
        <w:t> </w:t>
      </w:r>
      <w:r w:rsidRPr="00AF5CDD">
        <w:rPr>
          <w:i/>
          <w:iCs/>
        </w:rPr>
        <w:t>смешанные технологии программированного обучения</w:t>
      </w:r>
      <w:r w:rsidRPr="00AF5CDD">
        <w:t xml:space="preserve">. В качестве таковых известны </w:t>
      </w:r>
      <w:proofErr w:type="spellStart"/>
      <w:r w:rsidRPr="00AF5CDD">
        <w:t>шеффилдская</w:t>
      </w:r>
      <w:proofErr w:type="spellEnd"/>
      <w:r w:rsidRPr="00AF5CDD">
        <w:t xml:space="preserve"> и </w:t>
      </w:r>
      <w:proofErr w:type="gramStart"/>
      <w:r w:rsidRPr="00AF5CDD">
        <w:t>блочная</w:t>
      </w:r>
      <w:proofErr w:type="gramEnd"/>
      <w:r w:rsidRPr="00AF5CDD">
        <w:t xml:space="preserve"> технологии.</w:t>
      </w:r>
    </w:p>
    <w:p w:rsidR="00AF5CDD" w:rsidRPr="00AF5CDD" w:rsidRDefault="00AF5CDD" w:rsidP="00AF5CDD">
      <w:pPr>
        <w:pStyle w:val="a4"/>
      </w:pPr>
      <w:proofErr w:type="spellStart"/>
      <w:r w:rsidRPr="00AF5CDD">
        <w:rPr>
          <w:i/>
          <w:iCs/>
        </w:rPr>
        <w:t>Шеффилдская</w:t>
      </w:r>
      <w:proofErr w:type="spellEnd"/>
      <w:r w:rsidRPr="00AF5CDD">
        <w:rPr>
          <w:i/>
          <w:iCs/>
        </w:rPr>
        <w:t xml:space="preserve"> технология</w:t>
      </w:r>
      <w:r w:rsidRPr="00AF5CDD">
        <w:rPr>
          <w:rStyle w:val="apple-converted-space"/>
        </w:rPr>
        <w:t> </w:t>
      </w:r>
      <w:r w:rsidRPr="00AF5CDD">
        <w:t>программированного обучения была разработана английскими психологами. Согласно этой технологии учебный материал делится на различные по объему части (порции, шаги). Основанием деления является</w:t>
      </w:r>
      <w:r w:rsidR="00D3532C">
        <w:t xml:space="preserve"> </w:t>
      </w:r>
      <w:r w:rsidRPr="00AF5CDD">
        <w:rPr>
          <w:i/>
          <w:iCs/>
        </w:rPr>
        <w:t>дидактическая цель</w:t>
      </w:r>
      <w:r w:rsidRPr="00AF5CDD">
        <w:t>, которая должна быть достигнута в результате изучения данного фрагмента программированного текста с учетом возраста учащихся и характерных особенностей темы. В зависимости от дидактической цели определяется и способ ответа учащихся: путем его выбора или заполнения пробелов, имеющихся в тексте.</w:t>
      </w:r>
    </w:p>
    <w:p w:rsidR="00EC23C4" w:rsidRPr="00AF5CDD" w:rsidRDefault="00EC23C4" w:rsidP="00AF5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5078" w:rsidRPr="00AF5CDD" w:rsidRDefault="002C5078" w:rsidP="00AF5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5078" w:rsidRPr="00AF5CDD" w:rsidRDefault="002C5078" w:rsidP="00AF5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5078" w:rsidRPr="00AF5CDD" w:rsidRDefault="002C5078" w:rsidP="00AF5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5078" w:rsidRPr="00AF5CDD" w:rsidRDefault="002C5078" w:rsidP="00AF5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5078" w:rsidRPr="00AF5CDD" w:rsidRDefault="002C5078" w:rsidP="00AF5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5078" w:rsidRPr="00AF5CDD" w:rsidRDefault="002C5078" w:rsidP="00AF5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5078" w:rsidRPr="00AF5CDD" w:rsidRDefault="002C5078" w:rsidP="00AF5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5078" w:rsidRDefault="002C5078" w:rsidP="00AF5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5AEE" w:rsidRDefault="00A65AEE" w:rsidP="00AF5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5AEE" w:rsidRDefault="00A65AEE" w:rsidP="00AF5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5AEE" w:rsidRDefault="00A65AEE" w:rsidP="00AF5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5AEE" w:rsidRDefault="00A65AEE" w:rsidP="00AF5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5AEE" w:rsidRDefault="00A65AEE" w:rsidP="00AF5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5AEE" w:rsidRDefault="00A65AEE" w:rsidP="00AF5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5AEE" w:rsidRDefault="00A65AEE" w:rsidP="00AF5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5AEE" w:rsidRDefault="00A65AEE" w:rsidP="00AF5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5AEE" w:rsidRDefault="00A65AEE" w:rsidP="00AF5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5AEE" w:rsidRDefault="005A26D3" w:rsidP="00A65AEE">
      <w:pPr>
        <w:pStyle w:val="1"/>
        <w:spacing w:line="240" w:lineRule="auto"/>
        <w:jc w:val="center"/>
        <w:rPr>
          <w:rFonts w:ascii="Times New Roman" w:hAnsi="Times New Roman" w:cs="Times New Roman"/>
          <w:bCs w:val="0"/>
          <w:color w:val="C00000"/>
          <w:sz w:val="40"/>
          <w:szCs w:val="40"/>
        </w:rPr>
      </w:pPr>
      <w:r w:rsidRPr="009E69F2">
        <w:rPr>
          <w:rFonts w:ascii="Times New Roman" w:hAnsi="Times New Roman" w:cs="Times New Roman"/>
          <w:bCs w:val="0"/>
          <w:noProof/>
          <w:color w:val="C00000"/>
          <w:sz w:val="40"/>
          <w:szCs w:val="40"/>
          <w:lang w:eastAsia="ru-RU"/>
        </w:rPr>
        <w:lastRenderedPageBreak/>
        <w:drawing>
          <wp:anchor distT="0" distB="0" distL="114300" distR="114300" simplePos="0" relativeHeight="251651072" behindDoc="0" locked="0" layoutInCell="1" allowOverlap="1">
            <wp:simplePos x="1495425" y="447675"/>
            <wp:positionH relativeFrom="margin">
              <wp:align>left</wp:align>
            </wp:positionH>
            <wp:positionV relativeFrom="margin">
              <wp:align>top</wp:align>
            </wp:positionV>
            <wp:extent cx="1895475" cy="1219200"/>
            <wp:effectExtent l="19050" t="0" r="9525" b="0"/>
            <wp:wrapSquare wrapText="bothSides"/>
            <wp:docPr id="6" name="Рисунок 6" descr="D:\лена\сессия май 2018\игра\педтехнологии\pervyj-god-shkoly-600x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лена\сессия май 2018\игра\педтехнологии\pervyj-god-shkoly-600x38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5AEE" w:rsidRPr="009E69F2">
        <w:rPr>
          <w:rFonts w:ascii="Times New Roman" w:hAnsi="Times New Roman" w:cs="Times New Roman"/>
          <w:bCs w:val="0"/>
          <w:color w:val="C00000"/>
          <w:sz w:val="40"/>
          <w:szCs w:val="40"/>
        </w:rPr>
        <w:t>Технология адаптивного обучения</w:t>
      </w:r>
    </w:p>
    <w:p w:rsidR="00CE671A" w:rsidRPr="00CE671A" w:rsidRDefault="00CE671A" w:rsidP="00CE671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E671A"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 w:rsidRPr="00CE671A">
        <w:rPr>
          <w:rFonts w:ascii="Times New Roman" w:hAnsi="Times New Roman" w:cs="Times New Roman"/>
          <w:sz w:val="24"/>
          <w:szCs w:val="24"/>
        </w:rPr>
        <w:t xml:space="preserve"> и внедрена в учебный процесс А.С. </w:t>
      </w:r>
      <w:proofErr w:type="spellStart"/>
      <w:r w:rsidRPr="00CE671A">
        <w:rPr>
          <w:rFonts w:ascii="Times New Roman" w:hAnsi="Times New Roman" w:cs="Times New Roman"/>
          <w:sz w:val="24"/>
          <w:szCs w:val="24"/>
        </w:rPr>
        <w:t>Границкой</w:t>
      </w:r>
      <w:proofErr w:type="spellEnd"/>
      <w:r w:rsidRPr="00CE671A">
        <w:rPr>
          <w:rFonts w:ascii="Times New Roman" w:hAnsi="Times New Roman" w:cs="Times New Roman"/>
          <w:sz w:val="24"/>
          <w:szCs w:val="24"/>
        </w:rPr>
        <w:t>.</w:t>
      </w:r>
    </w:p>
    <w:p w:rsidR="00A65AEE" w:rsidRPr="00CE671A" w:rsidRDefault="00A65AEE" w:rsidP="00CE671A">
      <w:pPr>
        <w:rPr>
          <w:rFonts w:ascii="Times New Roman" w:hAnsi="Times New Roman" w:cs="Times New Roman"/>
          <w:sz w:val="24"/>
          <w:szCs w:val="24"/>
        </w:rPr>
      </w:pPr>
      <w:r w:rsidRPr="00CE671A">
        <w:rPr>
          <w:rFonts w:ascii="Times New Roman" w:hAnsi="Times New Roman" w:cs="Times New Roman"/>
          <w:b/>
          <w:sz w:val="24"/>
          <w:szCs w:val="24"/>
        </w:rPr>
        <w:t>Технология адаптивного обучени</w:t>
      </w:r>
      <w:proofErr w:type="gramStart"/>
      <w:r w:rsidRPr="00CE671A">
        <w:rPr>
          <w:rFonts w:ascii="Times New Roman" w:hAnsi="Times New Roman" w:cs="Times New Roman"/>
          <w:b/>
          <w:sz w:val="24"/>
          <w:szCs w:val="24"/>
        </w:rPr>
        <w:t>я</w:t>
      </w:r>
      <w:r w:rsidRPr="00CE671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E671A">
        <w:rPr>
          <w:rFonts w:ascii="Times New Roman" w:hAnsi="Times New Roman" w:cs="Times New Roman"/>
          <w:sz w:val="24"/>
          <w:szCs w:val="24"/>
        </w:rPr>
        <w:t xml:space="preserve"> разновидность технологии </w:t>
      </w:r>
      <w:proofErr w:type="spellStart"/>
      <w:r w:rsidRPr="00CE671A">
        <w:rPr>
          <w:rFonts w:ascii="Times New Roman" w:hAnsi="Times New Roman" w:cs="Times New Roman"/>
          <w:sz w:val="24"/>
          <w:szCs w:val="24"/>
        </w:rPr>
        <w:t>разноуровневого</w:t>
      </w:r>
      <w:proofErr w:type="spellEnd"/>
      <w:r w:rsidRPr="00CE671A">
        <w:rPr>
          <w:rFonts w:ascii="Times New Roman" w:hAnsi="Times New Roman" w:cs="Times New Roman"/>
          <w:sz w:val="24"/>
          <w:szCs w:val="24"/>
        </w:rPr>
        <w:t xml:space="preserve"> обучения , предполагающая гибкую систему организации учебных занятий с учетом индивидуальных особенностей обучаемых. Центральное место в этой технологии отводится </w:t>
      </w:r>
      <w:proofErr w:type="gramStart"/>
      <w:r w:rsidRPr="00CE671A">
        <w:rPr>
          <w:rFonts w:ascii="Times New Roman" w:hAnsi="Times New Roman" w:cs="Times New Roman"/>
          <w:sz w:val="24"/>
          <w:szCs w:val="24"/>
        </w:rPr>
        <w:t>обучаемому</w:t>
      </w:r>
      <w:proofErr w:type="gramEnd"/>
      <w:r w:rsidRPr="00CE671A">
        <w:rPr>
          <w:rFonts w:ascii="Times New Roman" w:hAnsi="Times New Roman" w:cs="Times New Roman"/>
          <w:sz w:val="24"/>
          <w:szCs w:val="24"/>
        </w:rPr>
        <w:t>, его деятельности, качествам его личности. Особое внимание уделяется формированию у них учебных умений.</w:t>
      </w:r>
    </w:p>
    <w:p w:rsidR="00A65AEE" w:rsidRPr="00A65AEE" w:rsidRDefault="00A65AEE" w:rsidP="00A65AEE">
      <w:pPr>
        <w:pStyle w:val="a4"/>
      </w:pPr>
      <w:r w:rsidRPr="00A65AEE">
        <w:t>Используя технолог</w:t>
      </w:r>
      <w:r>
        <w:t xml:space="preserve">ию адаптивного обучения, педагог работает со всей группой </w:t>
      </w:r>
      <w:r w:rsidRPr="00A65AEE">
        <w:t xml:space="preserve">(сообщает новое, объясняет, показывает и т. д.) и индивидуально (управляет </w:t>
      </w:r>
      <w:r>
        <w:t xml:space="preserve">самостоятельной работой </w:t>
      </w:r>
      <w:proofErr w:type="gramStart"/>
      <w:r>
        <w:t>обучающихся</w:t>
      </w:r>
      <w:proofErr w:type="gramEnd"/>
      <w:r w:rsidRPr="00A65AEE">
        <w:t>, осуществляет контроль</w:t>
      </w:r>
      <w:r>
        <w:t xml:space="preserve"> и т. д.). Деятельность </w:t>
      </w:r>
      <w:proofErr w:type="gramStart"/>
      <w:r>
        <w:t>обучающихся</w:t>
      </w:r>
      <w:proofErr w:type="gramEnd"/>
      <w:r>
        <w:t xml:space="preserve"> </w:t>
      </w:r>
      <w:r w:rsidRPr="00A65AEE">
        <w:t xml:space="preserve"> совершается совме</w:t>
      </w:r>
      <w:r>
        <w:t xml:space="preserve">стно с педагогом, индивидуально с педагогом </w:t>
      </w:r>
      <w:r w:rsidRPr="00A65AEE">
        <w:t>и самосто</w:t>
      </w:r>
      <w:r>
        <w:t>ятельно под руководством педагога</w:t>
      </w:r>
      <w:r w:rsidRPr="00A65AEE">
        <w:t>.</w:t>
      </w:r>
    </w:p>
    <w:p w:rsidR="00A65AEE" w:rsidRPr="00A65AEE" w:rsidRDefault="00A65AEE" w:rsidP="00A65AEE">
      <w:pPr>
        <w:pStyle w:val="a4"/>
      </w:pPr>
    </w:p>
    <w:p w:rsidR="00A65AEE" w:rsidRPr="00A65AEE" w:rsidRDefault="00A65AEE" w:rsidP="00A65AEE">
      <w:pPr>
        <w:pStyle w:val="a4"/>
      </w:pPr>
      <w:r w:rsidRPr="00A65AEE">
        <w:t>Процесс обучения при данной технологии может быть представлен тремя этапами:</w:t>
      </w:r>
    </w:p>
    <w:p w:rsidR="00A65AEE" w:rsidRPr="00A65AEE" w:rsidRDefault="00A65AEE" w:rsidP="00A65AEE">
      <w:pPr>
        <w:pStyle w:val="a4"/>
        <w:numPr>
          <w:ilvl w:val="0"/>
          <w:numId w:val="6"/>
        </w:numPr>
      </w:pPr>
      <w:r w:rsidRPr="00A65AEE">
        <w:t>объяснение нового учебного материала (учитель обучает всех учащихся);</w:t>
      </w:r>
    </w:p>
    <w:p w:rsidR="00A65AEE" w:rsidRPr="00A65AEE" w:rsidRDefault="00A65AEE" w:rsidP="00A65AEE">
      <w:pPr>
        <w:pStyle w:val="a4"/>
        <w:numPr>
          <w:ilvl w:val="0"/>
          <w:numId w:val="6"/>
        </w:numPr>
      </w:pPr>
      <w:r w:rsidRPr="00A65AEE">
        <w:t>индивидуальная работа учителя с учащимися;</w:t>
      </w:r>
    </w:p>
    <w:p w:rsidR="00A65AEE" w:rsidRPr="00A65AEE" w:rsidRDefault="00A65AEE" w:rsidP="00A65AEE">
      <w:pPr>
        <w:pStyle w:val="a4"/>
        <w:numPr>
          <w:ilvl w:val="0"/>
          <w:numId w:val="6"/>
        </w:numPr>
      </w:pPr>
      <w:r w:rsidRPr="00A65AEE">
        <w:t>самостоятельная работа учащихся.</w:t>
      </w:r>
    </w:p>
    <w:p w:rsidR="00A65AEE" w:rsidRPr="00A65AEE" w:rsidRDefault="00A65AEE" w:rsidP="00A65AEE">
      <w:pPr>
        <w:pStyle w:val="a4"/>
      </w:pPr>
      <w:r w:rsidRPr="00A65AEE">
        <w:t>Так как приоритет при использовании технологии адаптивного обучения отдается самостоятельной работе, то это требует оптимизации этапа объяснения нового учебного материала. Необходимо выделить тот материал, которому учитель будет обучать фронтально; разделить его на укрупненные блоки; по всему учебному курсу спланировать систему занятий обучения всех учащихся; определить необходимые средства наглядности.</w:t>
      </w:r>
    </w:p>
    <w:p w:rsidR="00A65AEE" w:rsidRDefault="00A65AEE" w:rsidP="00A65AEE">
      <w:pPr>
        <w:pStyle w:val="a4"/>
      </w:pPr>
      <w:r w:rsidRPr="00A65AEE">
        <w:t xml:space="preserve">Динамические пары образуются в рамках </w:t>
      </w:r>
      <w:proofErr w:type="spellStart"/>
      <w:r w:rsidRPr="00A65AEE">
        <w:t>микрогруппы</w:t>
      </w:r>
      <w:proofErr w:type="spellEnd"/>
      <w:r w:rsidRPr="00A65AEE">
        <w:t xml:space="preserve">, которую составляют более чем два ученика. </w:t>
      </w:r>
      <w:proofErr w:type="spellStart"/>
      <w:r w:rsidRPr="00A65AEE">
        <w:t>Микрогруппе</w:t>
      </w:r>
      <w:proofErr w:type="spellEnd"/>
      <w:r w:rsidRPr="00A65AEE">
        <w:t xml:space="preserve"> дается одно общее задание, имеющее несколько частей для каждого ученика. После выполнения своей части задания и контроля выполненной работы со стороны учителя или самоконтроля школьник обсуждает задание с каждым партнером по </w:t>
      </w:r>
      <w:proofErr w:type="spellStart"/>
      <w:r w:rsidRPr="00A65AEE">
        <w:t>микрогруппе</w:t>
      </w:r>
      <w:proofErr w:type="spellEnd"/>
      <w:r w:rsidRPr="00A65AEE">
        <w:t xml:space="preserve">. </w:t>
      </w:r>
    </w:p>
    <w:p w:rsidR="00A65AEE" w:rsidRDefault="00A65AEE" w:rsidP="00A65AEE">
      <w:pPr>
        <w:pStyle w:val="a4"/>
      </w:pPr>
      <w:r w:rsidRPr="00A65AEE">
        <w:t xml:space="preserve">При работе в вариационных (сменных) парах каждый член группы получает свое задание, выполняет его, анализирует результаты вместе с учителем. После этого ученик может проводить по данному вопросу </w:t>
      </w:r>
      <w:proofErr w:type="spellStart"/>
      <w:r w:rsidRPr="00A65AEE">
        <w:t>взаимообучение</w:t>
      </w:r>
      <w:proofErr w:type="spellEnd"/>
      <w:r w:rsidRPr="00A65AEE">
        <w:t xml:space="preserve"> и взаимоконтроль. </w:t>
      </w:r>
    </w:p>
    <w:p w:rsidR="00A65AEE" w:rsidRPr="00A65AEE" w:rsidRDefault="00A65AEE" w:rsidP="00A65AEE">
      <w:pPr>
        <w:pStyle w:val="a4"/>
      </w:pPr>
      <w:r w:rsidRPr="00A65AEE">
        <w:t>Таким образом, технология адаптивного обучения предполагает разнообразную, гибкую систему организации учебных занятий, учитывающих индивидуальные особенности школьников. Данная технология дает возможность целенаправленно варьировать продолжительность и последовательность этапов обучения.</w:t>
      </w:r>
    </w:p>
    <w:p w:rsidR="005C433A" w:rsidRPr="005A26D3" w:rsidRDefault="00A65AEE" w:rsidP="005A26D3">
      <w:pPr>
        <w:pStyle w:val="a4"/>
      </w:pPr>
      <w:r w:rsidRPr="00A65AEE">
        <w:t>Организация обучения в вариационных парах создает комфортную обстановку и ситуацию успеха, которые стимулируют познавательный интерес учащихся и способствуют развитию у них учебных и коммуникативных умений и навыков.</w:t>
      </w:r>
    </w:p>
    <w:p w:rsidR="00062D9B" w:rsidRPr="009E69F2" w:rsidRDefault="005A27F1" w:rsidP="00062D9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C00000"/>
          <w:sz w:val="40"/>
          <w:szCs w:val="40"/>
        </w:rPr>
      </w:pPr>
      <w:r w:rsidRPr="009E69F2">
        <w:rPr>
          <w:b/>
          <w:noProof/>
          <w:color w:val="C00000"/>
          <w:sz w:val="40"/>
          <w:szCs w:val="40"/>
          <w:bdr w:val="none" w:sz="0" w:space="0" w:color="auto" w:frame="1"/>
        </w:rPr>
        <w:lastRenderedPageBreak/>
        <w:drawing>
          <wp:anchor distT="0" distB="0" distL="114300" distR="114300" simplePos="0" relativeHeight="251657216" behindDoc="0" locked="0" layoutInCell="1" allowOverlap="1">
            <wp:simplePos x="2057400" y="447675"/>
            <wp:positionH relativeFrom="margin">
              <wp:align>left</wp:align>
            </wp:positionH>
            <wp:positionV relativeFrom="margin">
              <wp:align>top</wp:align>
            </wp:positionV>
            <wp:extent cx="1312545" cy="1371600"/>
            <wp:effectExtent l="19050" t="0" r="1905" b="0"/>
            <wp:wrapSquare wrapText="bothSides"/>
            <wp:docPr id="13" name="Рисунок 13" descr="D:\лена\сессия май 2018\игра\педтехнологии\1524105_html_74e9b3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лена\сессия май 2018\игра\педтехнологии\1524105_html_74e9b39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2D9B" w:rsidRPr="009E69F2">
        <w:rPr>
          <w:b/>
          <w:color w:val="C00000"/>
          <w:sz w:val="40"/>
          <w:szCs w:val="40"/>
          <w:bdr w:val="none" w:sz="0" w:space="0" w:color="auto" w:frame="1"/>
        </w:rPr>
        <w:t>Технология «ТРИЗ»</w:t>
      </w:r>
    </w:p>
    <w:p w:rsidR="00062D9B" w:rsidRPr="00062D9B" w:rsidRDefault="00062D9B" w:rsidP="00062D9B">
      <w:pPr>
        <w:pStyle w:val="a4"/>
        <w:shd w:val="clear" w:color="auto" w:fill="FFFFFF"/>
        <w:spacing w:before="0" w:beforeAutospacing="0" w:after="240" w:afterAutospacing="0"/>
        <w:textAlignment w:val="baseline"/>
      </w:pPr>
      <w:r w:rsidRPr="00062D9B">
        <w:t xml:space="preserve">ТРИЗ (теория решения изобретательских задач), которая создана ученым-изобретателем Т.С. </w:t>
      </w:r>
      <w:proofErr w:type="spellStart"/>
      <w:r w:rsidRPr="00062D9B">
        <w:t>Альтшуллером</w:t>
      </w:r>
      <w:proofErr w:type="spellEnd"/>
      <w:r w:rsidRPr="00062D9B">
        <w:t>.</w:t>
      </w:r>
    </w:p>
    <w:p w:rsidR="00062D9B" w:rsidRPr="00062D9B" w:rsidRDefault="00062D9B" w:rsidP="00062D9B">
      <w:pPr>
        <w:pStyle w:val="a4"/>
        <w:shd w:val="clear" w:color="auto" w:fill="FFFFFF"/>
        <w:spacing w:before="0" w:beforeAutospacing="0" w:after="240" w:afterAutospacing="0"/>
        <w:textAlignment w:val="baseline"/>
      </w:pPr>
      <w:r w:rsidRPr="00062D9B">
        <w:t xml:space="preserve">Воспитатель использует нетрадиционные формы работы, которые ставят ребенка в позицию думающего человека. </w:t>
      </w:r>
      <w:proofErr w:type="gramStart"/>
      <w:r w:rsidRPr="00062D9B">
        <w:t>Адаптированная</w:t>
      </w:r>
      <w:proofErr w:type="gramEnd"/>
      <w:r w:rsidRPr="00062D9B">
        <w:t xml:space="preserve"> к дошкольному возрасту </w:t>
      </w:r>
      <w:proofErr w:type="spellStart"/>
      <w:r w:rsidRPr="00062D9B">
        <w:t>ТРИЗ-технология</w:t>
      </w:r>
      <w:proofErr w:type="spellEnd"/>
      <w:r w:rsidRPr="00062D9B">
        <w:t xml:space="preserve"> позволит воспитывать и обучать ребенка под девизом «Творчество во всем!» Дошкольный возраст уникален, ибо как сформируется ребенок, такова будет и его жизнь, именно поэтому важно не упустить этот период для раскрытия творческого потенциала каждого ребенка.</w:t>
      </w:r>
    </w:p>
    <w:p w:rsidR="00062D9B" w:rsidRPr="00062D9B" w:rsidRDefault="00062D9B" w:rsidP="00062D9B">
      <w:pPr>
        <w:pStyle w:val="a4"/>
        <w:shd w:val="clear" w:color="auto" w:fill="FFFFFF"/>
        <w:spacing w:before="0" w:beforeAutospacing="0" w:after="240" w:afterAutospacing="0"/>
        <w:textAlignment w:val="baseline"/>
      </w:pPr>
      <w:r w:rsidRPr="00062D9B">
        <w:rPr>
          <w:b/>
        </w:rPr>
        <w:t>Целью</w:t>
      </w:r>
      <w:r w:rsidRPr="00062D9B">
        <w:t xml:space="preserve">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воображения.</w:t>
      </w:r>
    </w:p>
    <w:p w:rsidR="00062D9B" w:rsidRPr="00062D9B" w:rsidRDefault="00062D9B" w:rsidP="00062D9B">
      <w:pPr>
        <w:pStyle w:val="a4"/>
        <w:shd w:val="clear" w:color="auto" w:fill="FFFFFF"/>
        <w:spacing w:before="0" w:beforeAutospacing="0" w:after="240" w:afterAutospacing="0"/>
        <w:textAlignment w:val="baseline"/>
      </w:pPr>
      <w:r w:rsidRPr="00062D9B">
        <w:rPr>
          <w:b/>
        </w:rPr>
        <w:t>Основная задача</w:t>
      </w:r>
      <w:r w:rsidRPr="00062D9B">
        <w:t xml:space="preserve"> использования ТРИЗ - технологии в дошкольном возрасте – это привить ребенку радость творческих открытий.</w:t>
      </w:r>
    </w:p>
    <w:p w:rsidR="002A5D0C" w:rsidRPr="008A5C6E" w:rsidRDefault="002A5D0C" w:rsidP="008A5C6E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000000"/>
        </w:rPr>
      </w:pPr>
      <w:r w:rsidRPr="008A5C6E">
        <w:rPr>
          <w:color w:val="000000"/>
        </w:rPr>
        <w:t>Программа ТРИЗ для дошкольников – это программа коллективных игр и занятий с подробными методическими рекомендациями для воспитателей. Все занятия и игры предполагают самостоятельный выбор ребенком темы, материала и вида деятельности. Они учат детей выявлять противоречивые свойства предметов, явлений и разрешать эти противоречия. Разрешение противоречий – ключ к творческому мышлению.</w:t>
      </w:r>
      <w:r w:rsidRPr="008A5C6E">
        <w:rPr>
          <w:color w:val="000000"/>
        </w:rPr>
        <w:br/>
      </w:r>
      <w:r w:rsidRPr="008A5C6E">
        <w:rPr>
          <w:color w:val="000000"/>
        </w:rPr>
        <w:br/>
        <w:t xml:space="preserve">Обучение решению творческих изобретательных задач осуществляется в несколько </w:t>
      </w:r>
      <w:r w:rsidRPr="008A5C6E">
        <w:rPr>
          <w:b/>
          <w:color w:val="000000"/>
        </w:rPr>
        <w:t>этапов.</w:t>
      </w:r>
      <w:r w:rsidRPr="008A5C6E">
        <w:rPr>
          <w:color w:val="000000"/>
        </w:rPr>
        <w:t xml:space="preserve"> </w:t>
      </w:r>
    </w:p>
    <w:p w:rsidR="002A5D0C" w:rsidRPr="008A5C6E" w:rsidRDefault="002A5D0C" w:rsidP="008A5C6E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000000"/>
        </w:rPr>
      </w:pPr>
      <w:r w:rsidRPr="008A5C6E">
        <w:rPr>
          <w:color w:val="000000"/>
        </w:rPr>
        <w:t xml:space="preserve">На первом этапе занятия даются не как форма, а как поиск истины и сути. Ребенка подводят к проблеме многофункционального использования объекта. </w:t>
      </w:r>
    </w:p>
    <w:p w:rsidR="00062D9B" w:rsidRPr="00062D9B" w:rsidRDefault="002A5D0C" w:rsidP="008A5C6E">
      <w:pPr>
        <w:pStyle w:val="a4"/>
        <w:shd w:val="clear" w:color="auto" w:fill="FFFFFF"/>
        <w:spacing w:before="0" w:beforeAutospacing="0" w:after="240" w:afterAutospacing="0"/>
        <w:textAlignment w:val="baseline"/>
      </w:pPr>
      <w:proofErr w:type="gramStart"/>
      <w:r w:rsidRPr="008A5C6E">
        <w:rPr>
          <w:color w:val="000000"/>
        </w:rPr>
        <w:t>Следующий этап – это «тайна двойного» или выявление противоречий в объекте, явлении, когда что-то в нем хорошо, а что-то плохо, что-то вредно, что-то мешает, а что-то нужно.</w:t>
      </w:r>
      <w:proofErr w:type="gramEnd"/>
      <w:r w:rsidRPr="008A5C6E">
        <w:rPr>
          <w:color w:val="000000"/>
        </w:rPr>
        <w:t xml:space="preserve"> Следующий этап – разрешение противоречий. Для разрешения противоречий существует целая система игровых и сказочных задач.</w:t>
      </w:r>
      <w:r w:rsidRPr="008A5C6E">
        <w:rPr>
          <w:color w:val="000000"/>
        </w:rPr>
        <w:br/>
      </w:r>
      <w:r w:rsidRPr="008A5C6E">
        <w:rPr>
          <w:color w:val="000000"/>
        </w:rPr>
        <w:br/>
        <w:t>На этапе изобретательства основная задача: научить детей искать и находить свое решение. Изобретательство детей выражается в творческой фантазии, в соображении, в придумывании чего-то нового.</w:t>
      </w:r>
      <w:r w:rsidRPr="008A5C6E">
        <w:rPr>
          <w:rStyle w:val="apple-converted-space"/>
          <w:color w:val="000000"/>
        </w:rPr>
        <w:t> </w:t>
      </w:r>
      <w:r w:rsidRPr="008A5C6E">
        <w:rPr>
          <w:color w:val="000000"/>
        </w:rPr>
        <w:br/>
      </w:r>
      <w:r w:rsidRPr="008A5C6E">
        <w:rPr>
          <w:color w:val="000000"/>
        </w:rPr>
        <w:br/>
        <w:t>Следующий этап работы по программе ТРИЗ – это решение сказочных задач и придумывание новых сказок с помощью специальных методов.</w:t>
      </w:r>
      <w:r w:rsidRPr="008A5C6E">
        <w:rPr>
          <w:rStyle w:val="apple-converted-space"/>
          <w:color w:val="000000"/>
        </w:rPr>
        <w:t> </w:t>
      </w:r>
      <w:r w:rsidRPr="008A5C6E">
        <w:rPr>
          <w:color w:val="000000"/>
        </w:rPr>
        <w:br/>
      </w:r>
      <w:r w:rsidRPr="008A5C6E">
        <w:rPr>
          <w:color w:val="000000"/>
        </w:rPr>
        <w:br/>
        <w:t>На последнем этапе, опираясь на полученные знания, интуицию, используя оригинальные решения проблем, малыш учится находить выход из любой сложной ситуации. Здесь воспитатель только наблюдает, ребенок рассчитывает на собственные силы, свой умственный и творческий потенциалы.</w:t>
      </w:r>
      <w:r w:rsidRPr="008A5C6E">
        <w:rPr>
          <w:rStyle w:val="apple-converted-space"/>
          <w:color w:val="000000"/>
        </w:rPr>
        <w:t> </w:t>
      </w:r>
      <w:r w:rsidRPr="008A5C6E">
        <w:rPr>
          <w:color w:val="000000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A65AEE" w:rsidRPr="00062D9B" w:rsidRDefault="00A65AEE" w:rsidP="00062D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2D9B" w:rsidRDefault="005A26D3" w:rsidP="008A5C6E">
      <w:pPr>
        <w:pStyle w:val="a4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b/>
          <w:color w:val="C00000"/>
          <w:sz w:val="40"/>
          <w:szCs w:val="40"/>
          <w:bdr w:val="none" w:sz="0" w:space="0" w:color="auto" w:frame="1"/>
        </w:rPr>
      </w:pPr>
      <w:r w:rsidRPr="009E69F2">
        <w:rPr>
          <w:b/>
          <w:noProof/>
          <w:color w:val="C00000"/>
          <w:sz w:val="40"/>
          <w:szCs w:val="40"/>
          <w:bdr w:val="none" w:sz="0" w:space="0" w:color="auto" w:frame="1"/>
        </w:rPr>
        <w:lastRenderedPageBreak/>
        <w:drawing>
          <wp:anchor distT="0" distB="0" distL="114300" distR="114300" simplePos="0" relativeHeight="251652096" behindDoc="0" locked="0" layoutInCell="1" allowOverlap="1">
            <wp:simplePos x="1238250" y="742950"/>
            <wp:positionH relativeFrom="margin">
              <wp:align>left</wp:align>
            </wp:positionH>
            <wp:positionV relativeFrom="margin">
              <wp:align>top</wp:align>
            </wp:positionV>
            <wp:extent cx="1781175" cy="1333500"/>
            <wp:effectExtent l="19050" t="0" r="9525" b="0"/>
            <wp:wrapSquare wrapText="bothSides"/>
            <wp:docPr id="7" name="Рисунок 7" descr="D:\лена\сессия май 2018\игра\педтехнологии\bfa3f596429c8cb65fdcd2b8cb8566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лена\сессия май 2018\игра\педтехнологии\bfa3f596429c8cb65fdcd2b8cb8566e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2D9B" w:rsidRPr="009E69F2">
        <w:rPr>
          <w:b/>
          <w:color w:val="C00000"/>
          <w:sz w:val="40"/>
          <w:szCs w:val="40"/>
          <w:bdr w:val="none" w:sz="0" w:space="0" w:color="auto" w:frame="1"/>
        </w:rPr>
        <w:t>Личностно - ориентированная технология</w:t>
      </w:r>
    </w:p>
    <w:p w:rsidR="00D14741" w:rsidRPr="00D14741" w:rsidRDefault="00D14741" w:rsidP="00D14741">
      <w:pPr>
        <w:pStyle w:val="1"/>
        <w:spacing w:line="240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D14741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И.С. </w:t>
      </w:r>
      <w:proofErr w:type="spellStart"/>
      <w:r w:rsidRPr="00D14741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Якиманская</w:t>
      </w:r>
      <w:proofErr w:type="spellEnd"/>
      <w:r w:rsidRPr="00D14741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– автор разработки технологии</w:t>
      </w:r>
      <w:r>
        <w:rPr>
          <w:rStyle w:val="apple-converted-spac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:rsidR="0050232E" w:rsidRDefault="0050232E" w:rsidP="0050232E">
      <w:pPr>
        <w:pStyle w:val="p45"/>
        <w:shd w:val="clear" w:color="auto" w:fill="FFFFFF"/>
        <w:ind w:right="19"/>
        <w:rPr>
          <w:color w:val="000000"/>
        </w:rPr>
      </w:pPr>
      <w:r>
        <w:rPr>
          <w:color w:val="000000"/>
        </w:rPr>
        <w:t xml:space="preserve">Личностно-ориентированные технологии представляют собой воплощение гуманистической философии, психологии и педагогики. </w:t>
      </w:r>
    </w:p>
    <w:p w:rsidR="0050232E" w:rsidRDefault="0050232E" w:rsidP="0050232E">
      <w:pPr>
        <w:pStyle w:val="p45"/>
        <w:shd w:val="clear" w:color="auto" w:fill="FFFFFF"/>
        <w:ind w:right="19"/>
        <w:rPr>
          <w:color w:val="000000"/>
        </w:rPr>
      </w:pPr>
      <w:r>
        <w:rPr>
          <w:color w:val="000000"/>
        </w:rPr>
        <w:t xml:space="preserve">В центре внимания педагога — уникальная </w:t>
      </w:r>
      <w:proofErr w:type="spellStart"/>
      <w:proofErr w:type="gramStart"/>
      <w:r>
        <w:rPr>
          <w:color w:val="000000"/>
        </w:rPr>
        <w:t>целост</w:t>
      </w:r>
      <w:proofErr w:type="spellEnd"/>
      <w:r>
        <w:rPr>
          <w:rFonts w:ascii="Cambria Math" w:hAnsi="Cambria Math" w:cs="Cambria Math"/>
          <w:color w:val="000000"/>
        </w:rPr>
        <w:t>​</w:t>
      </w:r>
      <w:proofErr w:type="spellStart"/>
      <w:r>
        <w:rPr>
          <w:color w:val="000000"/>
        </w:rPr>
        <w:t>ная</w:t>
      </w:r>
      <w:proofErr w:type="spellEnd"/>
      <w:proofErr w:type="gramEnd"/>
      <w:r>
        <w:rPr>
          <w:color w:val="000000"/>
        </w:rPr>
        <w:t xml:space="preserve"> личность ребенка, стремящаяся к максимальной </w:t>
      </w:r>
      <w:proofErr w:type="spellStart"/>
      <w:r>
        <w:rPr>
          <w:color w:val="000000"/>
        </w:rPr>
        <w:t>реализа</w:t>
      </w:r>
      <w:proofErr w:type="spellEnd"/>
      <w:r>
        <w:rPr>
          <w:rFonts w:ascii="Cambria Math" w:hAnsi="Cambria Math" w:cs="Cambria Math"/>
          <w:color w:val="000000"/>
        </w:rPr>
        <w:t>​</w:t>
      </w:r>
      <w:proofErr w:type="spellStart"/>
      <w:r>
        <w:rPr>
          <w:color w:val="000000"/>
        </w:rPr>
        <w:t>ции</w:t>
      </w:r>
      <w:proofErr w:type="spellEnd"/>
      <w:r>
        <w:rPr>
          <w:color w:val="000000"/>
        </w:rPr>
        <w:t xml:space="preserve"> своих возможностей, открытая для восприятия нового опыта, способная на осознанный и ответственный выбор в раз</w:t>
      </w:r>
      <w:r>
        <w:rPr>
          <w:rFonts w:ascii="Cambria Math" w:hAnsi="Cambria Math" w:cs="Cambria Math"/>
          <w:color w:val="000000"/>
        </w:rPr>
        <w:t>​</w:t>
      </w:r>
      <w:proofErr w:type="spellStart"/>
      <w:r>
        <w:rPr>
          <w:color w:val="000000"/>
        </w:rPr>
        <w:t>нообразных</w:t>
      </w:r>
      <w:proofErr w:type="spellEnd"/>
      <w:r>
        <w:rPr>
          <w:color w:val="000000"/>
        </w:rPr>
        <w:t xml:space="preserve"> жизненных ситуациях. </w:t>
      </w:r>
    </w:p>
    <w:p w:rsidR="0050232E" w:rsidRDefault="0050232E" w:rsidP="0050232E">
      <w:pPr>
        <w:pStyle w:val="p45"/>
        <w:shd w:val="clear" w:color="auto" w:fill="FFFFFF"/>
        <w:ind w:right="19"/>
        <w:rPr>
          <w:color w:val="000000"/>
        </w:rPr>
      </w:pPr>
      <w:r w:rsidRPr="00AE71A3">
        <w:rPr>
          <w:b/>
          <w:color w:val="000000"/>
        </w:rPr>
        <w:t xml:space="preserve">Основа </w:t>
      </w:r>
      <w:r>
        <w:rPr>
          <w:color w:val="000000"/>
        </w:rPr>
        <w:t xml:space="preserve">личностно-ориентированного </w:t>
      </w:r>
      <w:proofErr w:type="spellStart"/>
      <w:proofErr w:type="gramStart"/>
      <w:r>
        <w:rPr>
          <w:color w:val="000000"/>
        </w:rPr>
        <w:t>образова</w:t>
      </w:r>
      <w:proofErr w:type="spellEnd"/>
      <w:r>
        <w:rPr>
          <w:rFonts w:ascii="Cambria Math" w:hAnsi="Cambria Math" w:cs="Cambria Math"/>
          <w:color w:val="000000"/>
        </w:rPr>
        <w:t>​</w:t>
      </w:r>
      <w:proofErr w:type="spellStart"/>
      <w:r>
        <w:rPr>
          <w:color w:val="000000"/>
        </w:rPr>
        <w:t>ния</w:t>
      </w:r>
      <w:proofErr w:type="spellEnd"/>
      <w:proofErr w:type="gramEnd"/>
      <w:r>
        <w:rPr>
          <w:color w:val="000000"/>
        </w:rPr>
        <w:t xml:space="preserve"> — понимание и взаимопонимание. Ребенку </w:t>
      </w:r>
      <w:proofErr w:type="gramStart"/>
      <w:r>
        <w:rPr>
          <w:color w:val="000000"/>
        </w:rPr>
        <w:t>нужны</w:t>
      </w:r>
      <w:proofErr w:type="gramEnd"/>
      <w:r>
        <w:rPr>
          <w:color w:val="000000"/>
        </w:rPr>
        <w:t xml:space="preserve"> педагогическая помощь и поддержка. Это ключевые слова в характеристике технологий </w:t>
      </w:r>
      <w:proofErr w:type="spellStart"/>
      <w:r>
        <w:rPr>
          <w:color w:val="000000"/>
        </w:rPr>
        <w:t>личностно-ориенти</w:t>
      </w:r>
      <w:proofErr w:type="spellEnd"/>
      <w:r>
        <w:rPr>
          <w:rFonts w:ascii="Cambria Math" w:hAnsi="Cambria Math" w:cs="Cambria Math"/>
          <w:color w:val="000000"/>
        </w:rPr>
        <w:t>​</w:t>
      </w:r>
      <w:proofErr w:type="spellStart"/>
      <w:r>
        <w:rPr>
          <w:color w:val="000000"/>
        </w:rPr>
        <w:t>рованного</w:t>
      </w:r>
      <w:proofErr w:type="spellEnd"/>
      <w:r>
        <w:rPr>
          <w:color w:val="000000"/>
        </w:rPr>
        <w:t xml:space="preserve"> образования. Поддержка основывается на </w:t>
      </w:r>
      <w:r w:rsidRPr="00AE71A3">
        <w:rPr>
          <w:b/>
          <w:color w:val="000000"/>
        </w:rPr>
        <w:t xml:space="preserve">трех </w:t>
      </w:r>
      <w:proofErr w:type="spellStart"/>
      <w:proofErr w:type="gramStart"/>
      <w:r w:rsidRPr="00AE71A3">
        <w:rPr>
          <w:b/>
          <w:color w:val="000000"/>
        </w:rPr>
        <w:t>прин</w:t>
      </w:r>
      <w:proofErr w:type="spellEnd"/>
      <w:r w:rsidRPr="00AE71A3">
        <w:rPr>
          <w:rFonts w:ascii="Cambria Math" w:hAnsi="Cambria Math" w:cs="Cambria Math"/>
          <w:b/>
          <w:color w:val="000000"/>
        </w:rPr>
        <w:t>​</w:t>
      </w:r>
      <w:proofErr w:type="spellStart"/>
      <w:r w:rsidRPr="00AE71A3">
        <w:rPr>
          <w:b/>
          <w:color w:val="000000"/>
        </w:rPr>
        <w:t>ципах</w:t>
      </w:r>
      <w:proofErr w:type="spellEnd"/>
      <w:proofErr w:type="gramEnd"/>
      <w:r>
        <w:rPr>
          <w:color w:val="000000"/>
        </w:rPr>
        <w:t xml:space="preserve">, сформулированных  А. </w:t>
      </w:r>
      <w:proofErr w:type="spellStart"/>
      <w:r>
        <w:rPr>
          <w:color w:val="000000"/>
        </w:rPr>
        <w:t>Амонашвили</w:t>
      </w:r>
      <w:proofErr w:type="spellEnd"/>
      <w:r>
        <w:rPr>
          <w:color w:val="000000"/>
        </w:rPr>
        <w:t xml:space="preserve">: любить </w:t>
      </w:r>
      <w:proofErr w:type="spellStart"/>
      <w:r>
        <w:rPr>
          <w:color w:val="000000"/>
        </w:rPr>
        <w:t>ребен</w:t>
      </w:r>
      <w:proofErr w:type="spellEnd"/>
      <w:r>
        <w:rPr>
          <w:rFonts w:ascii="Cambria Math" w:hAnsi="Cambria Math" w:cs="Cambria Math"/>
          <w:color w:val="000000"/>
        </w:rPr>
        <w:t>​</w:t>
      </w:r>
      <w:proofErr w:type="spellStart"/>
      <w:r>
        <w:rPr>
          <w:color w:val="000000"/>
        </w:rPr>
        <w:t>ка</w:t>
      </w:r>
      <w:proofErr w:type="spellEnd"/>
      <w:r>
        <w:rPr>
          <w:color w:val="000000"/>
        </w:rPr>
        <w:t>, очеловечить среду, в которой он живет; прожить в ребенке свое детство.</w:t>
      </w:r>
    </w:p>
    <w:p w:rsidR="009933CC" w:rsidRPr="009933CC" w:rsidRDefault="009933CC" w:rsidP="009933CC">
      <w:pPr>
        <w:pStyle w:val="p46"/>
        <w:shd w:val="clear" w:color="auto" w:fill="FFFFFF"/>
        <w:ind w:right="19"/>
        <w:jc w:val="center"/>
        <w:rPr>
          <w:b/>
          <w:color w:val="000000"/>
        </w:rPr>
      </w:pPr>
      <w:r w:rsidRPr="009933CC">
        <w:rPr>
          <w:b/>
          <w:color w:val="000000"/>
        </w:rPr>
        <w:t xml:space="preserve">Характерные черты </w:t>
      </w:r>
      <w:proofErr w:type="gramStart"/>
      <w:r w:rsidRPr="009933CC">
        <w:rPr>
          <w:b/>
          <w:color w:val="000000"/>
        </w:rPr>
        <w:t>личностно-ориентирован</w:t>
      </w:r>
      <w:proofErr w:type="gramEnd"/>
      <w:r w:rsidRPr="009933CC">
        <w:rPr>
          <w:rFonts w:ascii="Cambria Math" w:hAnsi="Cambria Math" w:cs="Cambria Math"/>
          <w:b/>
          <w:color w:val="000000"/>
        </w:rPr>
        <w:t>​</w:t>
      </w:r>
      <w:proofErr w:type="spellStart"/>
      <w:r w:rsidRPr="009933CC">
        <w:rPr>
          <w:b/>
          <w:color w:val="000000"/>
        </w:rPr>
        <w:t>ного</w:t>
      </w:r>
      <w:proofErr w:type="spellEnd"/>
      <w:r w:rsidRPr="009933CC">
        <w:rPr>
          <w:b/>
          <w:color w:val="000000"/>
        </w:rPr>
        <w:t xml:space="preserve"> взаимодействия педагога с детьми в ДОУ.</w:t>
      </w:r>
    </w:p>
    <w:p w:rsidR="009933CC" w:rsidRDefault="009933CC" w:rsidP="009933CC">
      <w:pPr>
        <w:pStyle w:val="p15"/>
        <w:shd w:val="clear" w:color="auto" w:fill="FFFFFF"/>
        <w:ind w:right="19"/>
        <w:rPr>
          <w:color w:val="000000"/>
        </w:rPr>
      </w:pPr>
      <w:r>
        <w:rPr>
          <w:rStyle w:val="s9"/>
          <w:color w:val="000000"/>
        </w:rPr>
        <w:sym w:font="Symbol" w:char="F0B7"/>
      </w:r>
      <w:r>
        <w:rPr>
          <w:rStyle w:val="s9"/>
          <w:rFonts w:ascii="Cambria Math" w:hAnsi="Cambria Math" w:cs="Cambria Math"/>
          <w:color w:val="000000"/>
        </w:rPr>
        <w:t>​</w:t>
      </w:r>
      <w:r>
        <w:rPr>
          <w:rStyle w:val="s9"/>
          <w:color w:val="000000"/>
        </w:rPr>
        <w:t> </w:t>
      </w:r>
      <w:r>
        <w:rPr>
          <w:rStyle w:val="s1"/>
          <w:b/>
          <w:bCs/>
          <w:color w:val="000000"/>
        </w:rPr>
        <w:t>Замысел личностно-ориентированного взаимодействия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— создание педагогом условий для максимального влияния образовательного процесса на развитие индивидуальности ребенка (актуализация субъектного опыта детей; оказание им помощи в поиске и обретении своего индивидуального стиля и темпа деятельности, раскрытии и развитии </w:t>
      </w:r>
      <w:proofErr w:type="spellStart"/>
      <w:proofErr w:type="gramStart"/>
      <w:r>
        <w:rPr>
          <w:color w:val="000000"/>
        </w:rPr>
        <w:t>инди</w:t>
      </w:r>
      <w:proofErr w:type="spellEnd"/>
      <w:r>
        <w:rPr>
          <w:rFonts w:ascii="Cambria Math" w:hAnsi="Cambria Math" w:cs="Cambria Math"/>
          <w:color w:val="000000"/>
        </w:rPr>
        <w:t>​</w:t>
      </w:r>
      <w:proofErr w:type="spellStart"/>
      <w:r>
        <w:rPr>
          <w:color w:val="000000"/>
        </w:rPr>
        <w:t>видуальных</w:t>
      </w:r>
      <w:proofErr w:type="spellEnd"/>
      <w:proofErr w:type="gramEnd"/>
      <w:r>
        <w:rPr>
          <w:color w:val="000000"/>
        </w:rPr>
        <w:t xml:space="preserve"> познавательных процессов и интересов; содей</w:t>
      </w:r>
      <w:r>
        <w:rPr>
          <w:rFonts w:ascii="Cambria Math" w:hAnsi="Cambria Math" w:cs="Cambria Math"/>
          <w:color w:val="000000"/>
        </w:rPr>
        <w:t>​</w:t>
      </w:r>
      <w:proofErr w:type="spellStart"/>
      <w:r>
        <w:rPr>
          <w:color w:val="000000"/>
        </w:rPr>
        <w:t>ствие</w:t>
      </w:r>
      <w:proofErr w:type="spellEnd"/>
      <w:r>
        <w:rPr>
          <w:color w:val="000000"/>
        </w:rPr>
        <w:t xml:space="preserve"> ребенку в формировании положительной </w:t>
      </w:r>
      <w:proofErr w:type="spellStart"/>
      <w:r>
        <w:rPr>
          <w:color w:val="000000"/>
        </w:rPr>
        <w:t>Я-концепции</w:t>
      </w:r>
      <w:proofErr w:type="spellEnd"/>
      <w:r>
        <w:rPr>
          <w:color w:val="000000"/>
        </w:rPr>
        <w:t>, развитии творческих способностей, овладении уме</w:t>
      </w:r>
      <w:r>
        <w:rPr>
          <w:rFonts w:ascii="Cambria Math" w:hAnsi="Cambria Math" w:cs="Cambria Math"/>
          <w:color w:val="000000"/>
        </w:rPr>
        <w:t>​</w:t>
      </w:r>
      <w:proofErr w:type="spellStart"/>
      <w:r>
        <w:rPr>
          <w:color w:val="000000"/>
        </w:rPr>
        <w:t>ниями</w:t>
      </w:r>
      <w:proofErr w:type="spellEnd"/>
      <w:r>
        <w:rPr>
          <w:color w:val="000000"/>
        </w:rPr>
        <w:t xml:space="preserve"> и навыками самопознания).</w:t>
      </w:r>
    </w:p>
    <w:p w:rsidR="009933CC" w:rsidRDefault="009933CC" w:rsidP="009933CC">
      <w:pPr>
        <w:pStyle w:val="p15"/>
        <w:shd w:val="clear" w:color="auto" w:fill="FFFFFF"/>
        <w:ind w:right="19"/>
        <w:rPr>
          <w:color w:val="000000"/>
        </w:rPr>
      </w:pPr>
      <w:r>
        <w:rPr>
          <w:rStyle w:val="s9"/>
          <w:color w:val="000000"/>
        </w:rPr>
        <w:sym w:font="Symbol" w:char="F0B7"/>
      </w:r>
      <w:r>
        <w:rPr>
          <w:rStyle w:val="s9"/>
          <w:rFonts w:ascii="Cambria Math" w:hAnsi="Cambria Math" w:cs="Cambria Math"/>
          <w:color w:val="000000"/>
        </w:rPr>
        <w:t>​</w:t>
      </w:r>
      <w:r>
        <w:rPr>
          <w:rStyle w:val="s9"/>
          <w:color w:val="000000"/>
        </w:rPr>
        <w:t> </w:t>
      </w:r>
      <w:r>
        <w:rPr>
          <w:rStyle w:val="s1"/>
          <w:b/>
          <w:bCs/>
          <w:color w:val="000000"/>
        </w:rPr>
        <w:t>Организация взаимодействия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— проектирование характера взаимодействия на основе учета личностных особенностей детей; применение педагогических приемов для </w:t>
      </w:r>
      <w:proofErr w:type="spellStart"/>
      <w:r>
        <w:rPr>
          <w:color w:val="000000"/>
        </w:rPr>
        <w:t>актуализа</w:t>
      </w:r>
      <w:proofErr w:type="spellEnd"/>
      <w:r>
        <w:rPr>
          <w:rFonts w:ascii="Cambria Math" w:hAnsi="Cambria Math" w:cs="Cambria Math"/>
          <w:color w:val="000000"/>
        </w:rPr>
        <w:t>​</w:t>
      </w:r>
      <w:proofErr w:type="spellStart"/>
      <w:r>
        <w:rPr>
          <w:color w:val="000000"/>
        </w:rPr>
        <w:t>ции</w:t>
      </w:r>
      <w:proofErr w:type="spellEnd"/>
      <w:r>
        <w:rPr>
          <w:color w:val="000000"/>
        </w:rPr>
        <w:t xml:space="preserve"> и обогащения субъектного опыта ребенка; </w:t>
      </w:r>
      <w:proofErr w:type="spellStart"/>
      <w:r>
        <w:rPr>
          <w:color w:val="000000"/>
        </w:rPr>
        <w:t>использо</w:t>
      </w:r>
      <w:proofErr w:type="spellEnd"/>
      <w:r>
        <w:rPr>
          <w:rFonts w:ascii="Cambria Math" w:hAnsi="Cambria Math" w:cs="Cambria Math"/>
          <w:color w:val="000000"/>
        </w:rPr>
        <w:t>​</w:t>
      </w:r>
      <w:proofErr w:type="spellStart"/>
      <w:r>
        <w:rPr>
          <w:color w:val="000000"/>
        </w:rPr>
        <w:t>вание</w:t>
      </w:r>
      <w:proofErr w:type="spellEnd"/>
      <w:r>
        <w:rPr>
          <w:color w:val="000000"/>
        </w:rPr>
        <w:t xml:space="preserve"> разнообразных форм общения, особенно диалога; проявление доверия и толерантности во взаимодействии ребенка </w:t>
      </w:r>
      <w:proofErr w:type="gramStart"/>
      <w:r>
        <w:rPr>
          <w:color w:val="000000"/>
        </w:rPr>
        <w:t>со</w:t>
      </w:r>
      <w:proofErr w:type="gramEnd"/>
      <w:r>
        <w:rPr>
          <w:color w:val="000000"/>
        </w:rPr>
        <w:t xml:space="preserve"> взрослым и ребенка со сверстниками; </w:t>
      </w:r>
      <w:proofErr w:type="spellStart"/>
      <w:r>
        <w:rPr>
          <w:color w:val="000000"/>
        </w:rPr>
        <w:t>стиму</w:t>
      </w:r>
      <w:proofErr w:type="spellEnd"/>
      <w:r>
        <w:rPr>
          <w:rFonts w:ascii="Cambria Math" w:hAnsi="Cambria Math" w:cs="Cambria Math"/>
          <w:color w:val="000000"/>
        </w:rPr>
        <w:t>​</w:t>
      </w:r>
      <w:proofErr w:type="spellStart"/>
      <w:r>
        <w:rPr>
          <w:color w:val="000000"/>
        </w:rPr>
        <w:t>лирование</w:t>
      </w:r>
      <w:proofErr w:type="spellEnd"/>
      <w:r>
        <w:rPr>
          <w:color w:val="000000"/>
        </w:rPr>
        <w:t xml:space="preserve"> детей к осуществлению коллективного и </w:t>
      </w:r>
      <w:proofErr w:type="spellStart"/>
      <w:r>
        <w:rPr>
          <w:color w:val="000000"/>
        </w:rPr>
        <w:t>инди</w:t>
      </w:r>
      <w:proofErr w:type="spellEnd"/>
      <w:r>
        <w:rPr>
          <w:rFonts w:ascii="Cambria Math" w:hAnsi="Cambria Math" w:cs="Cambria Math"/>
          <w:color w:val="000000"/>
        </w:rPr>
        <w:t>​</w:t>
      </w:r>
      <w:proofErr w:type="spellStart"/>
      <w:r>
        <w:rPr>
          <w:color w:val="000000"/>
        </w:rPr>
        <w:t>видуального</w:t>
      </w:r>
      <w:proofErr w:type="spellEnd"/>
      <w:r>
        <w:rPr>
          <w:color w:val="000000"/>
        </w:rPr>
        <w:t xml:space="preserve"> выбора заданий, форм и способов их </w:t>
      </w:r>
      <w:proofErr w:type="spellStart"/>
      <w:r>
        <w:rPr>
          <w:color w:val="000000"/>
        </w:rPr>
        <w:t>выпол</w:t>
      </w:r>
      <w:proofErr w:type="spellEnd"/>
      <w:r>
        <w:rPr>
          <w:rFonts w:ascii="Cambria Math" w:hAnsi="Cambria Math" w:cs="Cambria Math"/>
          <w:color w:val="000000"/>
        </w:rPr>
        <w:t>​</w:t>
      </w:r>
      <w:r>
        <w:rPr>
          <w:color w:val="000000"/>
        </w:rPr>
        <w:t>нения; избрание приемов и методов педагогической под</w:t>
      </w:r>
      <w:r>
        <w:rPr>
          <w:rFonts w:ascii="Cambria Math" w:hAnsi="Cambria Math" w:cs="Cambria Math"/>
          <w:color w:val="000000"/>
        </w:rPr>
        <w:t>​</w:t>
      </w:r>
      <w:proofErr w:type="spellStart"/>
      <w:r>
        <w:rPr>
          <w:color w:val="000000"/>
        </w:rPr>
        <w:t>держки</w:t>
      </w:r>
      <w:proofErr w:type="spellEnd"/>
      <w:r>
        <w:rPr>
          <w:color w:val="000000"/>
        </w:rPr>
        <w:t xml:space="preserve"> в качестве преобладающих способов организации деятельности; оценка не столько результата деятельности, сколько процесса его достижения (как ребенок думал, как размышлял, как делал, какие эмоции испытывал и т. д.).</w:t>
      </w:r>
    </w:p>
    <w:p w:rsidR="00AE71A3" w:rsidRDefault="00AE71A3" w:rsidP="00AE71A3">
      <w:pPr>
        <w:pStyle w:val="p21"/>
        <w:shd w:val="clear" w:color="auto" w:fill="FFFFFF"/>
        <w:ind w:left="19" w:right="19" w:firstLine="379"/>
        <w:jc w:val="both"/>
        <w:rPr>
          <w:color w:val="000000"/>
        </w:rPr>
      </w:pPr>
      <w:r>
        <w:rPr>
          <w:color w:val="000000"/>
        </w:rPr>
        <w:t xml:space="preserve">Основная форма взаимодействия детей дошкольного возраста с педагогом является их </w:t>
      </w:r>
      <w:proofErr w:type="spellStart"/>
      <w:r>
        <w:rPr>
          <w:color w:val="000000"/>
        </w:rPr>
        <w:t>совмест</w:t>
      </w:r>
      <w:proofErr w:type="spellEnd"/>
      <w:r>
        <w:rPr>
          <w:rFonts w:ascii="Cambria Math" w:hAnsi="Cambria Math" w:cs="Cambria Math"/>
          <w:color w:val="000000"/>
        </w:rPr>
        <w:t>​</w:t>
      </w:r>
      <w:proofErr w:type="spellStart"/>
      <w:r>
        <w:rPr>
          <w:color w:val="000000"/>
        </w:rPr>
        <w:t>ная</w:t>
      </w:r>
      <w:proofErr w:type="spellEnd"/>
      <w:r>
        <w:rPr>
          <w:color w:val="000000"/>
        </w:rPr>
        <w:t xml:space="preserve"> деятельность, которая с позиций личностн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ориентиро</w:t>
      </w:r>
      <w:proofErr w:type="spellEnd"/>
      <w:r>
        <w:rPr>
          <w:rFonts w:ascii="Cambria Math" w:hAnsi="Cambria Math" w:cs="Cambria Math"/>
          <w:color w:val="000000"/>
        </w:rPr>
        <w:t>​</w:t>
      </w:r>
      <w:r>
        <w:rPr>
          <w:color w:val="000000"/>
        </w:rPr>
        <w:t>ванного взаимодействия не может не быть партнерской.</w:t>
      </w:r>
      <w:r w:rsidRPr="00AE71A3">
        <w:rPr>
          <w:color w:val="000000"/>
        </w:rPr>
        <w:t xml:space="preserve"> </w:t>
      </w:r>
      <w:r>
        <w:rPr>
          <w:color w:val="000000"/>
        </w:rPr>
        <w:t>Коли</w:t>
      </w:r>
      <w:r>
        <w:rPr>
          <w:rFonts w:ascii="Cambria Math" w:hAnsi="Cambria Math" w:cs="Cambria Math"/>
          <w:color w:val="000000"/>
        </w:rPr>
        <w:t>​</w:t>
      </w:r>
      <w:proofErr w:type="spellStart"/>
      <w:r>
        <w:rPr>
          <w:color w:val="000000"/>
        </w:rPr>
        <w:t>чество</w:t>
      </w:r>
      <w:proofErr w:type="spellEnd"/>
      <w:r>
        <w:rPr>
          <w:color w:val="000000"/>
        </w:rPr>
        <w:t xml:space="preserve"> участников совместной деятельност</w:t>
      </w:r>
      <w:proofErr w:type="gramStart"/>
      <w:r>
        <w:rPr>
          <w:color w:val="000000"/>
        </w:rPr>
        <w:t>и-</w:t>
      </w:r>
      <w:proofErr w:type="gramEnd"/>
      <w:r>
        <w:rPr>
          <w:color w:val="000000"/>
        </w:rPr>
        <w:t xml:space="preserve"> малые группы детей (по шесть—восемь человек), объединение в которые осуществляется по интересам, симпатиям, полу, задачам, на основе дидактического материала и т.д..</w:t>
      </w:r>
    </w:p>
    <w:p w:rsidR="00062D9B" w:rsidRPr="00062D9B" w:rsidRDefault="00062D9B" w:rsidP="00062D9B">
      <w:pPr>
        <w:pStyle w:val="a4"/>
        <w:shd w:val="clear" w:color="auto" w:fill="FFFFFF"/>
        <w:spacing w:before="0" w:beforeAutospacing="0" w:after="240" w:afterAutospacing="0" w:line="312" w:lineRule="atLeast"/>
        <w:textAlignment w:val="baseline"/>
      </w:pPr>
      <w:r w:rsidRPr="00062D9B">
        <w:lastRenderedPageBreak/>
        <w:t>В рамках личностно-ориентированных технологий самостоятельными направлениями выделяются:</w:t>
      </w:r>
    </w:p>
    <w:p w:rsidR="00062D9B" w:rsidRPr="00062D9B" w:rsidRDefault="00062D9B" w:rsidP="00062D9B">
      <w:pPr>
        <w:pStyle w:val="a4"/>
        <w:shd w:val="clear" w:color="auto" w:fill="FFFFFF"/>
        <w:spacing w:before="0" w:beforeAutospacing="0" w:after="0" w:afterAutospacing="0" w:line="312" w:lineRule="atLeast"/>
        <w:textAlignment w:val="baseline"/>
      </w:pPr>
      <w:r w:rsidRPr="00062D9B">
        <w:t>·        </w:t>
      </w:r>
      <w:r w:rsidRPr="00062D9B">
        <w:rPr>
          <w:rStyle w:val="apple-converted-space"/>
        </w:rPr>
        <w:t> </w:t>
      </w:r>
      <w:r w:rsidRPr="00062D9B">
        <w:rPr>
          <w:b/>
          <w:i/>
          <w:iCs/>
          <w:bdr w:val="none" w:sz="0" w:space="0" w:color="auto" w:frame="1"/>
        </w:rPr>
        <w:t>гуманно-личностные технологии</w:t>
      </w:r>
      <w:r w:rsidRPr="00062D9B">
        <w:rPr>
          <w:b/>
        </w:rPr>
        <w:t>,</w:t>
      </w:r>
      <w:r w:rsidRPr="00062D9B">
        <w:t xml:space="preserve"> отличающиеся своей гуманистической сущностью психолого-терапевтической направленностью на оказание помощи ребенку с ослабленным здоровьем, в период адаптации к условиям дошкольного учреждения.</w:t>
      </w:r>
    </w:p>
    <w:p w:rsidR="00062D9B" w:rsidRPr="00062D9B" w:rsidRDefault="00062D9B" w:rsidP="00062D9B">
      <w:pPr>
        <w:pStyle w:val="a4"/>
        <w:shd w:val="clear" w:color="auto" w:fill="FFFFFF"/>
        <w:spacing w:before="0" w:beforeAutospacing="0" w:after="240" w:afterAutospacing="0" w:line="312" w:lineRule="atLeast"/>
        <w:textAlignment w:val="baseline"/>
      </w:pPr>
      <w:r w:rsidRPr="00062D9B">
        <w:t>Данную технологию хорошо реализовать в новых дошкольных учреждениях, где имеются комн</w:t>
      </w:r>
      <w:r>
        <w:t xml:space="preserve">аты психологической разгрузки. </w:t>
      </w:r>
      <w:r w:rsidRPr="00062D9B">
        <w:t> Музыкальный и физкультурный залы, кабинеты долечивания (после болезни), помещение по экологическому развитию дошкольника и продуктивной деятельно</w:t>
      </w:r>
      <w:r>
        <w:t>сти</w:t>
      </w:r>
      <w:r w:rsidRPr="00062D9B">
        <w:t xml:space="preserve">. </w:t>
      </w:r>
    </w:p>
    <w:p w:rsidR="00062D9B" w:rsidRPr="00062D9B" w:rsidRDefault="00062D9B" w:rsidP="00062D9B">
      <w:pPr>
        <w:pStyle w:val="a4"/>
        <w:shd w:val="clear" w:color="auto" w:fill="FFFFFF"/>
        <w:spacing w:before="0" w:beforeAutospacing="0" w:after="0" w:afterAutospacing="0" w:line="312" w:lineRule="atLeast"/>
        <w:textAlignment w:val="baseline"/>
      </w:pPr>
      <w:r w:rsidRPr="00062D9B">
        <w:t>·        </w:t>
      </w:r>
      <w:r w:rsidRPr="00062D9B">
        <w:rPr>
          <w:rStyle w:val="apple-converted-space"/>
        </w:rPr>
        <w:t> </w:t>
      </w:r>
      <w:r w:rsidRPr="00062D9B">
        <w:rPr>
          <w:b/>
          <w:i/>
          <w:iCs/>
          <w:bdr w:val="none" w:sz="0" w:space="0" w:color="auto" w:frame="1"/>
        </w:rPr>
        <w:t>Технология сотрудничества</w:t>
      </w:r>
      <w:r w:rsidRPr="00062D9B">
        <w:rPr>
          <w:rStyle w:val="apple-converted-space"/>
          <w:i/>
          <w:iCs/>
          <w:bdr w:val="none" w:sz="0" w:space="0" w:color="auto" w:frame="1"/>
        </w:rPr>
        <w:t> </w:t>
      </w:r>
      <w:r w:rsidRPr="00062D9B">
        <w:t>реализует принцип демократизации дошкольного образования, равенство в отношениях педагога с ребенком, партнерство в системе взаимоотношений «Взрослый - ребенок». Совместно определяют разнообразную творческую деятельность (игры, труд, концерты, праздники, развлечения).</w:t>
      </w:r>
    </w:p>
    <w:p w:rsidR="00062D9B" w:rsidRPr="00062D9B" w:rsidRDefault="00062D9B" w:rsidP="00062D9B">
      <w:pPr>
        <w:pStyle w:val="a4"/>
        <w:shd w:val="clear" w:color="auto" w:fill="FFFFFF"/>
        <w:spacing w:before="0" w:beforeAutospacing="0" w:after="240" w:afterAutospacing="0" w:line="312" w:lineRule="atLeast"/>
        <w:textAlignment w:val="baseline"/>
      </w:pPr>
      <w:r w:rsidRPr="00062D9B">
        <w:t xml:space="preserve">Сущность технологического воспитательно-образовательного процесса конструируется на основе заданных исходных установок: социальный заказ (родители, общество) образовательные ориентиры, цели и содержание образования. </w:t>
      </w:r>
    </w:p>
    <w:p w:rsidR="00062D9B" w:rsidRPr="00062D9B" w:rsidRDefault="00062D9B" w:rsidP="00062D9B">
      <w:pPr>
        <w:pStyle w:val="a4"/>
        <w:shd w:val="clear" w:color="auto" w:fill="FFFFFF"/>
        <w:spacing w:before="0" w:beforeAutospacing="0" w:after="240" w:afterAutospacing="0" w:line="312" w:lineRule="atLeast"/>
        <w:textAlignment w:val="baseline"/>
        <w:rPr>
          <w:b/>
        </w:rPr>
      </w:pPr>
      <w:r w:rsidRPr="00062D9B">
        <w:t xml:space="preserve">Таким образом, специфика технологического подхода состоит в том, чтобы воспитательно-образовательный процесс должен гарантировать достижение поставленных целей. </w:t>
      </w:r>
      <w:r w:rsidRPr="00062D9B">
        <w:rPr>
          <w:b/>
        </w:rPr>
        <w:t>В соответствии с этим в технологическом подходе к обучению выделяются:</w:t>
      </w:r>
    </w:p>
    <w:p w:rsidR="00062D9B" w:rsidRPr="00062D9B" w:rsidRDefault="00062D9B" w:rsidP="00062D9B">
      <w:pPr>
        <w:pStyle w:val="a4"/>
        <w:shd w:val="clear" w:color="auto" w:fill="FFFFFF"/>
        <w:spacing w:before="0" w:beforeAutospacing="0" w:after="240" w:afterAutospacing="0" w:line="312" w:lineRule="atLeast"/>
        <w:textAlignment w:val="baseline"/>
      </w:pPr>
      <w:r w:rsidRPr="00062D9B">
        <w:t>·         постановка целей и их максимальное уточнение (воспитание и обучение с ориентацией на достижение результата;</w:t>
      </w:r>
    </w:p>
    <w:p w:rsidR="00062D9B" w:rsidRPr="00062D9B" w:rsidRDefault="00062D9B" w:rsidP="00062D9B">
      <w:pPr>
        <w:pStyle w:val="a4"/>
        <w:shd w:val="clear" w:color="auto" w:fill="FFFFFF"/>
        <w:spacing w:before="0" w:beforeAutospacing="0" w:after="240" w:afterAutospacing="0" w:line="312" w:lineRule="atLeast"/>
        <w:textAlignment w:val="baseline"/>
      </w:pPr>
      <w:r w:rsidRPr="00062D9B">
        <w:t>·         подготовка методических пособий (</w:t>
      </w:r>
      <w:proofErr w:type="gramStart"/>
      <w:r w:rsidRPr="00062D9B">
        <w:t>демонстрационный</w:t>
      </w:r>
      <w:proofErr w:type="gramEnd"/>
      <w:r w:rsidRPr="00062D9B">
        <w:t xml:space="preserve"> и раздаточный) в соответствии с учебными целями и задачами;</w:t>
      </w:r>
    </w:p>
    <w:p w:rsidR="00062D9B" w:rsidRPr="00062D9B" w:rsidRDefault="00062D9B" w:rsidP="00062D9B">
      <w:pPr>
        <w:pStyle w:val="a4"/>
        <w:shd w:val="clear" w:color="auto" w:fill="FFFFFF"/>
        <w:spacing w:before="0" w:beforeAutospacing="0" w:after="240" w:afterAutospacing="0" w:line="312" w:lineRule="atLeast"/>
        <w:textAlignment w:val="baseline"/>
      </w:pPr>
      <w:r w:rsidRPr="00062D9B">
        <w:t>·         оценка актуального развития дошкольника, коррекция отклонений, направленная на достижение целей;</w:t>
      </w:r>
    </w:p>
    <w:p w:rsidR="00062D9B" w:rsidRPr="00062D9B" w:rsidRDefault="00062D9B" w:rsidP="00062D9B">
      <w:pPr>
        <w:pStyle w:val="a4"/>
        <w:shd w:val="clear" w:color="auto" w:fill="FFFFFF"/>
        <w:spacing w:before="0" w:beforeAutospacing="0" w:after="240" w:afterAutospacing="0" w:line="312" w:lineRule="atLeast"/>
        <w:textAlignment w:val="baseline"/>
      </w:pPr>
      <w:r w:rsidRPr="00062D9B">
        <w:t>·         заключительная оценка результата - уровень развития дошкольника.</w:t>
      </w:r>
    </w:p>
    <w:p w:rsidR="002C5078" w:rsidRPr="00062D9B" w:rsidRDefault="002C5078" w:rsidP="00062D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5078" w:rsidRPr="00062D9B" w:rsidRDefault="002C5078" w:rsidP="00062D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5078" w:rsidRDefault="002C5078" w:rsidP="00062D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B08" w:rsidRDefault="00806B08" w:rsidP="00062D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B08" w:rsidRDefault="00806B08" w:rsidP="00062D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B08" w:rsidRDefault="00806B08" w:rsidP="00062D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B08" w:rsidRDefault="00806B08" w:rsidP="00062D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433A" w:rsidRDefault="005C433A" w:rsidP="005A26D3">
      <w:pPr>
        <w:pStyle w:val="p37"/>
        <w:shd w:val="clear" w:color="auto" w:fill="FFFFFF"/>
        <w:spacing w:after="199" w:afterAutospacing="0"/>
        <w:rPr>
          <w:rStyle w:val="s1"/>
          <w:b/>
          <w:bCs/>
          <w:sz w:val="40"/>
          <w:szCs w:val="40"/>
        </w:rPr>
      </w:pPr>
    </w:p>
    <w:p w:rsidR="00806B08" w:rsidRPr="009E69F2" w:rsidRDefault="005A26D3" w:rsidP="00806B08">
      <w:pPr>
        <w:pStyle w:val="p37"/>
        <w:shd w:val="clear" w:color="auto" w:fill="FFFFFF"/>
        <w:spacing w:after="199" w:afterAutospacing="0"/>
        <w:ind w:left="708"/>
        <w:jc w:val="center"/>
        <w:rPr>
          <w:color w:val="C00000"/>
          <w:sz w:val="40"/>
          <w:szCs w:val="40"/>
        </w:rPr>
      </w:pPr>
      <w:r w:rsidRPr="009E69F2">
        <w:rPr>
          <w:b/>
          <w:bCs/>
          <w:noProof/>
          <w:color w:val="C00000"/>
          <w:sz w:val="40"/>
          <w:szCs w:val="40"/>
        </w:rPr>
        <w:lastRenderedPageBreak/>
        <w:drawing>
          <wp:anchor distT="0" distB="0" distL="114300" distR="114300" simplePos="0" relativeHeight="251653120" behindDoc="0" locked="0" layoutInCell="1" allowOverlap="1">
            <wp:simplePos x="1924050" y="447675"/>
            <wp:positionH relativeFrom="margin">
              <wp:align>left</wp:align>
            </wp:positionH>
            <wp:positionV relativeFrom="margin">
              <wp:align>top</wp:align>
            </wp:positionV>
            <wp:extent cx="1800225" cy="1352550"/>
            <wp:effectExtent l="19050" t="0" r="9525" b="0"/>
            <wp:wrapSquare wrapText="bothSides"/>
            <wp:docPr id="8" name="Рисунок 8" descr="D:\лена\сессия май 2018\игра\педтехнологии\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лена\сессия май 2018\игра\педтехнологии\hqdefault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806B08" w:rsidRPr="009E69F2">
        <w:rPr>
          <w:rStyle w:val="s1"/>
          <w:b/>
          <w:bCs/>
          <w:color w:val="C00000"/>
          <w:sz w:val="40"/>
          <w:szCs w:val="40"/>
        </w:rPr>
        <w:t>Зд</w:t>
      </w:r>
      <w:r w:rsidR="00442E2F">
        <w:rPr>
          <w:rStyle w:val="s1"/>
          <w:b/>
          <w:bCs/>
          <w:color w:val="C00000"/>
          <w:sz w:val="40"/>
          <w:szCs w:val="40"/>
        </w:rPr>
        <w:t>оровьесберегающие</w:t>
      </w:r>
      <w:proofErr w:type="spellEnd"/>
      <w:r w:rsidR="00442E2F">
        <w:rPr>
          <w:rStyle w:val="s1"/>
          <w:b/>
          <w:bCs/>
          <w:color w:val="C00000"/>
          <w:sz w:val="40"/>
          <w:szCs w:val="40"/>
        </w:rPr>
        <w:t xml:space="preserve"> </w:t>
      </w:r>
      <w:r w:rsidR="00806B08" w:rsidRPr="009E69F2">
        <w:rPr>
          <w:rStyle w:val="s1"/>
          <w:b/>
          <w:bCs/>
          <w:color w:val="C00000"/>
          <w:sz w:val="40"/>
          <w:szCs w:val="40"/>
        </w:rPr>
        <w:t xml:space="preserve"> технологии</w:t>
      </w:r>
    </w:p>
    <w:p w:rsidR="00810F97" w:rsidRDefault="00806B08" w:rsidP="00806B08">
      <w:pPr>
        <w:pStyle w:val="p38"/>
        <w:shd w:val="clear" w:color="auto" w:fill="FFFFFF"/>
        <w:spacing w:after="199" w:afterAutospacing="0"/>
        <w:ind w:left="141" w:firstLine="141"/>
        <w:jc w:val="both"/>
      </w:pPr>
      <w:r w:rsidRPr="00806B08">
        <w:t>Родоначальником введения понятия «</w:t>
      </w:r>
      <w:proofErr w:type="spellStart"/>
      <w:r w:rsidRPr="00806B08">
        <w:t>здоровьесберегающие</w:t>
      </w:r>
      <w:proofErr w:type="spellEnd"/>
      <w:r w:rsidRPr="00806B08">
        <w:t xml:space="preserve"> образовательные технологии» в практику образования является Н. К. Смирнов, который утверждает, что </w:t>
      </w:r>
      <w:proofErr w:type="spellStart"/>
      <w:r w:rsidRPr="00810F97">
        <w:rPr>
          <w:b/>
        </w:rPr>
        <w:t>здоровьесберегающие</w:t>
      </w:r>
      <w:proofErr w:type="spellEnd"/>
      <w:r w:rsidRPr="00810F97">
        <w:rPr>
          <w:b/>
        </w:rPr>
        <w:t xml:space="preserve"> </w:t>
      </w:r>
      <w:proofErr w:type="spellStart"/>
      <w:proofErr w:type="gramStart"/>
      <w:r w:rsidRPr="00810F97">
        <w:rPr>
          <w:b/>
        </w:rPr>
        <w:t>образователь</w:t>
      </w:r>
      <w:proofErr w:type="spellEnd"/>
      <w:r w:rsidRPr="00810F97">
        <w:rPr>
          <w:rFonts w:ascii="Cambria Math" w:hAnsi="Cambria Math"/>
          <w:b/>
        </w:rPr>
        <w:t>​</w:t>
      </w:r>
      <w:proofErr w:type="spellStart"/>
      <w:r w:rsidRPr="00810F97">
        <w:rPr>
          <w:b/>
        </w:rPr>
        <w:t>ные</w:t>
      </w:r>
      <w:proofErr w:type="spellEnd"/>
      <w:proofErr w:type="gramEnd"/>
      <w:r w:rsidRPr="00810F97">
        <w:rPr>
          <w:b/>
        </w:rPr>
        <w:t xml:space="preserve"> технологии</w:t>
      </w:r>
      <w:r w:rsidRPr="00806B08">
        <w:t xml:space="preserve"> можно рассматривать как технологическую основу </w:t>
      </w:r>
      <w:proofErr w:type="spellStart"/>
      <w:r w:rsidRPr="00806B08">
        <w:t>здоровьесберегающей</w:t>
      </w:r>
      <w:proofErr w:type="spellEnd"/>
      <w:r w:rsidRPr="00806B08">
        <w:t xml:space="preserve"> педагогики, как совокупность форм и методов организации обучения детей без ущерба для их здоровья, как качественную характеристику любой </w:t>
      </w:r>
      <w:proofErr w:type="spellStart"/>
      <w:r w:rsidRPr="00806B08">
        <w:t>педа</w:t>
      </w:r>
      <w:proofErr w:type="spellEnd"/>
      <w:r w:rsidRPr="00806B08">
        <w:rPr>
          <w:rFonts w:ascii="Cambria Math" w:hAnsi="Cambria Math"/>
        </w:rPr>
        <w:t>​</w:t>
      </w:r>
      <w:proofErr w:type="spellStart"/>
      <w:r w:rsidRPr="00806B08">
        <w:t>гогической</w:t>
      </w:r>
      <w:proofErr w:type="spellEnd"/>
      <w:r w:rsidRPr="00806B08">
        <w:t xml:space="preserve"> технологии по критерию ее воздействия на </w:t>
      </w:r>
      <w:proofErr w:type="spellStart"/>
      <w:r w:rsidRPr="00806B08">
        <w:t>здо</w:t>
      </w:r>
      <w:proofErr w:type="spellEnd"/>
      <w:r w:rsidRPr="00806B08">
        <w:rPr>
          <w:rFonts w:ascii="Cambria Math" w:hAnsi="Cambria Math"/>
        </w:rPr>
        <w:t>​</w:t>
      </w:r>
      <w:proofErr w:type="spellStart"/>
      <w:r w:rsidRPr="00806B08">
        <w:t>ровье</w:t>
      </w:r>
      <w:proofErr w:type="spellEnd"/>
      <w:r w:rsidRPr="00806B08">
        <w:t xml:space="preserve"> ребенка и педагога. </w:t>
      </w:r>
    </w:p>
    <w:p w:rsidR="00810F97" w:rsidRDefault="00810F97" w:rsidP="00810F97">
      <w:pPr>
        <w:pStyle w:val="p41"/>
        <w:shd w:val="clear" w:color="auto" w:fill="FFFFFF"/>
        <w:ind w:left="141" w:right="19"/>
        <w:jc w:val="both"/>
      </w:pPr>
      <w:r>
        <w:t>З</w:t>
      </w:r>
      <w:r w:rsidR="00806B08" w:rsidRPr="00806B08">
        <w:t>доровье</w:t>
      </w:r>
      <w:r w:rsidR="00806B08" w:rsidRPr="00806B08">
        <w:rPr>
          <w:rFonts w:ascii="Cambria Math" w:hAnsi="Cambria Math"/>
        </w:rPr>
        <w:t>​</w:t>
      </w:r>
      <w:r w:rsidR="00806B08" w:rsidRPr="00806B08">
        <w:t xml:space="preserve">сберегающие технологии </w:t>
      </w:r>
      <w:r>
        <w:t>в ДО</w:t>
      </w:r>
      <w:proofErr w:type="gramStart"/>
      <w:r>
        <w:t>У</w:t>
      </w:r>
      <w:r w:rsidR="00806B08" w:rsidRPr="00806B08">
        <w:t>-</w:t>
      </w:r>
      <w:proofErr w:type="gramEnd"/>
      <w:r w:rsidR="00806B08" w:rsidRPr="00806B08">
        <w:t xml:space="preserve"> это технологии, направленные на со</w:t>
      </w:r>
      <w:r w:rsidR="00806B08" w:rsidRPr="00806B08">
        <w:rPr>
          <w:rFonts w:ascii="Cambria Math" w:hAnsi="Cambria Math"/>
        </w:rPr>
        <w:t>​</w:t>
      </w:r>
      <w:r w:rsidR="00806B08" w:rsidRPr="00806B08">
        <w:t xml:space="preserve">хранение, поддержание и обогащение здоровья субъектов </w:t>
      </w:r>
      <w:proofErr w:type="spellStart"/>
      <w:r w:rsidR="00806B08" w:rsidRPr="00806B08">
        <w:t>обра</w:t>
      </w:r>
      <w:proofErr w:type="spellEnd"/>
      <w:r w:rsidR="00806B08" w:rsidRPr="00806B08">
        <w:rPr>
          <w:rFonts w:ascii="Cambria Math" w:hAnsi="Cambria Math"/>
        </w:rPr>
        <w:t>​</w:t>
      </w:r>
      <w:proofErr w:type="spellStart"/>
      <w:r w:rsidR="00806B08" w:rsidRPr="00806B08">
        <w:t>зовательного</w:t>
      </w:r>
      <w:proofErr w:type="spellEnd"/>
      <w:r w:rsidR="00806B08" w:rsidRPr="00806B08">
        <w:t xml:space="preserve"> процесса в ДОУ: детей, их родителей и педагогов. </w:t>
      </w:r>
    </w:p>
    <w:p w:rsidR="00806B08" w:rsidRDefault="00806B08" w:rsidP="00810F97">
      <w:pPr>
        <w:pStyle w:val="p41"/>
        <w:shd w:val="clear" w:color="auto" w:fill="FFFFFF"/>
        <w:ind w:left="141" w:right="19"/>
        <w:jc w:val="both"/>
      </w:pPr>
      <w:r w:rsidRPr="00810F97">
        <w:rPr>
          <w:b/>
        </w:rPr>
        <w:t xml:space="preserve">Целями </w:t>
      </w:r>
      <w:proofErr w:type="spellStart"/>
      <w:r w:rsidRPr="00806B08">
        <w:t>здоровьесберегающих</w:t>
      </w:r>
      <w:proofErr w:type="spellEnd"/>
      <w:r w:rsidRPr="00806B08">
        <w:t xml:space="preserve"> технологий применительно к </w:t>
      </w:r>
      <w:proofErr w:type="gramStart"/>
      <w:r w:rsidRPr="00806B08">
        <w:t>ре</w:t>
      </w:r>
      <w:r w:rsidRPr="00806B08">
        <w:rPr>
          <w:rFonts w:ascii="Cambria Math" w:hAnsi="Cambria Math"/>
        </w:rPr>
        <w:t>​</w:t>
      </w:r>
      <w:proofErr w:type="spellStart"/>
      <w:r w:rsidRPr="00806B08">
        <w:t>бенку</w:t>
      </w:r>
      <w:proofErr w:type="spellEnd"/>
      <w:proofErr w:type="gramEnd"/>
      <w:r w:rsidRPr="00806B08">
        <w:t xml:space="preserve"> являются обеспечение высокого уровня реального </w:t>
      </w:r>
      <w:proofErr w:type="spellStart"/>
      <w:r w:rsidRPr="00806B08">
        <w:t>здоро</w:t>
      </w:r>
      <w:proofErr w:type="spellEnd"/>
      <w:r w:rsidRPr="00806B08">
        <w:rPr>
          <w:rFonts w:ascii="Cambria Math" w:hAnsi="Cambria Math"/>
        </w:rPr>
        <w:t>​</w:t>
      </w:r>
      <w:proofErr w:type="spellStart"/>
      <w:r w:rsidRPr="00806B08">
        <w:t>вья</w:t>
      </w:r>
      <w:proofErr w:type="spellEnd"/>
      <w:r w:rsidRPr="00806B08">
        <w:t xml:space="preserve"> ребенка и формирование мотивационных установок на осознанное отношение к своему здоровью; применительно к взрослым — содействие становлению культуры здоровья, в том числе культуры профессионального здоровья. </w:t>
      </w:r>
    </w:p>
    <w:p w:rsidR="00810F97" w:rsidRPr="00806B08" w:rsidRDefault="00810F97" w:rsidP="00810F97">
      <w:pPr>
        <w:pStyle w:val="p41"/>
        <w:shd w:val="clear" w:color="auto" w:fill="FFFFFF"/>
        <w:ind w:left="141" w:right="19"/>
        <w:jc w:val="center"/>
      </w:pPr>
      <w:r>
        <w:rPr>
          <w:b/>
        </w:rPr>
        <w:t xml:space="preserve">Классификация </w:t>
      </w:r>
      <w:proofErr w:type="spellStart"/>
      <w:r>
        <w:rPr>
          <w:b/>
        </w:rPr>
        <w:t>здоровьесберегающих</w:t>
      </w:r>
      <w:proofErr w:type="spellEnd"/>
      <w:r>
        <w:rPr>
          <w:b/>
        </w:rPr>
        <w:t xml:space="preserve"> технологий в ДОУ</w:t>
      </w:r>
    </w:p>
    <w:p w:rsidR="00806B08" w:rsidRPr="00806B08" w:rsidRDefault="00806B08" w:rsidP="00806B08">
      <w:pPr>
        <w:pStyle w:val="p41"/>
        <w:shd w:val="clear" w:color="auto" w:fill="FFFFFF"/>
        <w:ind w:left="141" w:right="19" w:firstLine="141"/>
        <w:jc w:val="both"/>
      </w:pPr>
      <w:r w:rsidRPr="00806B08">
        <w:rPr>
          <w:rStyle w:val="s13"/>
        </w:rPr>
        <w:sym w:font="Symbol" w:char="F0B7"/>
      </w:r>
      <w:r w:rsidRPr="00806B08">
        <w:rPr>
          <w:rStyle w:val="s13"/>
          <w:rFonts w:ascii="Cambria Math" w:hAnsi="Cambria Math"/>
        </w:rPr>
        <w:t>​</w:t>
      </w:r>
      <w:r w:rsidRPr="00806B08">
        <w:rPr>
          <w:rStyle w:val="s13"/>
        </w:rPr>
        <w:t> </w:t>
      </w:r>
      <w:r w:rsidRPr="00806B08">
        <w:rPr>
          <w:rStyle w:val="s5"/>
          <w:b/>
          <w:bCs/>
          <w:i/>
          <w:iCs/>
        </w:rPr>
        <w:t>медико-профилактические</w:t>
      </w:r>
      <w:r w:rsidRPr="00806B08">
        <w:rPr>
          <w:rStyle w:val="apple-converted-space"/>
        </w:rPr>
        <w:t> </w:t>
      </w:r>
      <w:r w:rsidRPr="00806B08">
        <w:t xml:space="preserve">(обеспечивающие сохранение и приумножение здоровья детей под руководством </w:t>
      </w:r>
      <w:proofErr w:type="spellStart"/>
      <w:proofErr w:type="gramStart"/>
      <w:r w:rsidRPr="00806B08">
        <w:t>ме</w:t>
      </w:r>
      <w:proofErr w:type="spellEnd"/>
      <w:r w:rsidRPr="00806B08">
        <w:rPr>
          <w:rFonts w:ascii="Cambria Math" w:hAnsi="Cambria Math"/>
        </w:rPr>
        <w:t>​</w:t>
      </w:r>
      <w:proofErr w:type="spellStart"/>
      <w:r w:rsidRPr="00806B08">
        <w:t>дицинского</w:t>
      </w:r>
      <w:proofErr w:type="spellEnd"/>
      <w:proofErr w:type="gramEnd"/>
      <w:r w:rsidRPr="00806B08">
        <w:t xml:space="preserve"> персонала в соответствии с медицинскими требованиями и нормами, с использованием медицинских средств — технологии организации мониторинга здоровья дошкольников, контроля за питанием детей, профи</w:t>
      </w:r>
      <w:r w:rsidRPr="00806B08">
        <w:rPr>
          <w:rFonts w:ascii="Cambria Math" w:hAnsi="Cambria Math"/>
        </w:rPr>
        <w:t>​</w:t>
      </w:r>
      <w:proofErr w:type="spellStart"/>
      <w:r w:rsidRPr="00806B08">
        <w:t>лактических</w:t>
      </w:r>
      <w:proofErr w:type="spellEnd"/>
      <w:r w:rsidRPr="00806B08">
        <w:t xml:space="preserve"> мероприятий, </w:t>
      </w:r>
      <w:proofErr w:type="spellStart"/>
      <w:r w:rsidRPr="00806B08">
        <w:t>здоровьесберегающей</w:t>
      </w:r>
      <w:proofErr w:type="spellEnd"/>
      <w:r w:rsidRPr="00806B08">
        <w:t xml:space="preserve"> среды в ДОУ);</w:t>
      </w:r>
    </w:p>
    <w:p w:rsidR="00806B08" w:rsidRPr="00806B08" w:rsidRDefault="00806B08" w:rsidP="00806B08">
      <w:pPr>
        <w:pStyle w:val="p41"/>
        <w:shd w:val="clear" w:color="auto" w:fill="FFFFFF"/>
        <w:ind w:left="141" w:right="19" w:firstLine="141"/>
        <w:jc w:val="both"/>
      </w:pPr>
      <w:r w:rsidRPr="00806B08">
        <w:rPr>
          <w:rStyle w:val="s13"/>
        </w:rPr>
        <w:sym w:font="Symbol" w:char="F0B7"/>
      </w:r>
      <w:r w:rsidRPr="00806B08">
        <w:rPr>
          <w:rStyle w:val="s13"/>
          <w:rFonts w:ascii="Cambria Math" w:hAnsi="Cambria Math"/>
        </w:rPr>
        <w:t>​</w:t>
      </w:r>
      <w:r w:rsidRPr="00806B08">
        <w:rPr>
          <w:rStyle w:val="s13"/>
        </w:rPr>
        <w:t> </w:t>
      </w:r>
      <w:r w:rsidRPr="00806B08">
        <w:rPr>
          <w:rStyle w:val="s5"/>
          <w:b/>
          <w:bCs/>
          <w:i/>
          <w:iCs/>
        </w:rPr>
        <w:t>физкультурно-оздоровительные</w:t>
      </w:r>
      <w:r w:rsidRPr="00806B08">
        <w:rPr>
          <w:rStyle w:val="apple-converted-space"/>
        </w:rPr>
        <w:t> </w:t>
      </w:r>
      <w:r w:rsidRPr="00806B08">
        <w:t xml:space="preserve">(направленные на </w:t>
      </w:r>
      <w:proofErr w:type="spellStart"/>
      <w:proofErr w:type="gramStart"/>
      <w:r w:rsidRPr="00806B08">
        <w:t>физиче</w:t>
      </w:r>
      <w:proofErr w:type="spellEnd"/>
      <w:r w:rsidRPr="00806B08">
        <w:rPr>
          <w:rFonts w:ascii="Cambria Math" w:hAnsi="Cambria Math"/>
        </w:rPr>
        <w:t>​</w:t>
      </w:r>
      <w:proofErr w:type="spellStart"/>
      <w:r w:rsidRPr="00806B08">
        <w:t>ское</w:t>
      </w:r>
      <w:proofErr w:type="spellEnd"/>
      <w:proofErr w:type="gramEnd"/>
      <w:r w:rsidRPr="00806B08">
        <w:t xml:space="preserve"> развитие и укрепление здоровья ребенка — </w:t>
      </w:r>
      <w:proofErr w:type="spellStart"/>
      <w:r w:rsidRPr="00806B08">
        <w:t>техноло</w:t>
      </w:r>
      <w:proofErr w:type="spellEnd"/>
      <w:r w:rsidRPr="00806B08">
        <w:rPr>
          <w:rFonts w:ascii="Cambria Math" w:hAnsi="Cambria Math"/>
        </w:rPr>
        <w:t>​</w:t>
      </w:r>
      <w:proofErr w:type="spellStart"/>
      <w:r w:rsidRPr="00806B08">
        <w:t>гии</w:t>
      </w:r>
      <w:proofErr w:type="spellEnd"/>
      <w:r w:rsidRPr="00806B08">
        <w:t xml:space="preserve"> развития физических качеств, закаливания, </w:t>
      </w:r>
      <w:proofErr w:type="spellStart"/>
      <w:r w:rsidRPr="00806B08">
        <w:t>дыхатель</w:t>
      </w:r>
      <w:proofErr w:type="spellEnd"/>
      <w:r w:rsidRPr="00806B08">
        <w:rPr>
          <w:rFonts w:ascii="Cambria Math" w:hAnsi="Cambria Math"/>
        </w:rPr>
        <w:t>​</w:t>
      </w:r>
      <w:r w:rsidRPr="00806B08">
        <w:t>ной гимнастики и др.);</w:t>
      </w:r>
    </w:p>
    <w:p w:rsidR="00806B08" w:rsidRPr="00806B08" w:rsidRDefault="00806B08" w:rsidP="00806B08">
      <w:pPr>
        <w:pStyle w:val="p41"/>
        <w:shd w:val="clear" w:color="auto" w:fill="FFFFFF"/>
        <w:ind w:left="141" w:right="19" w:firstLine="141"/>
        <w:jc w:val="both"/>
      </w:pPr>
      <w:r w:rsidRPr="00806B08">
        <w:rPr>
          <w:rStyle w:val="s13"/>
        </w:rPr>
        <w:sym w:font="Symbol" w:char="F0B7"/>
      </w:r>
      <w:r w:rsidRPr="00806B08">
        <w:rPr>
          <w:rStyle w:val="s13"/>
          <w:rFonts w:ascii="Cambria Math" w:hAnsi="Cambria Math"/>
        </w:rPr>
        <w:t>​</w:t>
      </w:r>
      <w:r w:rsidRPr="00806B08">
        <w:rPr>
          <w:rStyle w:val="s13"/>
        </w:rPr>
        <w:t> </w:t>
      </w:r>
      <w:r w:rsidRPr="00806B08">
        <w:rPr>
          <w:rStyle w:val="s5"/>
          <w:b/>
          <w:bCs/>
          <w:i/>
          <w:iCs/>
        </w:rPr>
        <w:t>образовательные</w:t>
      </w:r>
      <w:r w:rsidRPr="00806B08">
        <w:rPr>
          <w:rStyle w:val="apple-converted-space"/>
          <w:b/>
          <w:bCs/>
        </w:rPr>
        <w:t> </w:t>
      </w:r>
      <w:r w:rsidRPr="00806B08">
        <w:t xml:space="preserve">(воспитания культуры здоровья </w:t>
      </w:r>
      <w:proofErr w:type="spellStart"/>
      <w:proofErr w:type="gramStart"/>
      <w:r w:rsidRPr="00806B08">
        <w:t>дошколь</w:t>
      </w:r>
      <w:proofErr w:type="spellEnd"/>
      <w:r w:rsidRPr="00806B08">
        <w:rPr>
          <w:rFonts w:ascii="Cambria Math" w:hAnsi="Cambria Math"/>
        </w:rPr>
        <w:t>​</w:t>
      </w:r>
      <w:proofErr w:type="spellStart"/>
      <w:r w:rsidRPr="00806B08">
        <w:t>ников</w:t>
      </w:r>
      <w:proofErr w:type="spellEnd"/>
      <w:proofErr w:type="gramEnd"/>
      <w:r w:rsidRPr="00806B08">
        <w:t xml:space="preserve">, личностно-ориентированного воспитания и </w:t>
      </w:r>
      <w:proofErr w:type="spellStart"/>
      <w:r w:rsidRPr="00806B08">
        <w:t>обуче</w:t>
      </w:r>
      <w:proofErr w:type="spellEnd"/>
      <w:r w:rsidRPr="00806B08">
        <w:rPr>
          <w:rFonts w:ascii="Cambria Math" w:hAnsi="Cambria Math"/>
        </w:rPr>
        <w:t>​</w:t>
      </w:r>
      <w:proofErr w:type="spellStart"/>
      <w:r w:rsidRPr="00806B08">
        <w:t>ния</w:t>
      </w:r>
      <w:proofErr w:type="spellEnd"/>
      <w:r w:rsidRPr="00806B08">
        <w:t>);</w:t>
      </w:r>
    </w:p>
    <w:p w:rsidR="00806B08" w:rsidRPr="00806B08" w:rsidRDefault="00806B08" w:rsidP="00806B08">
      <w:pPr>
        <w:pStyle w:val="p41"/>
        <w:shd w:val="clear" w:color="auto" w:fill="FFFFFF"/>
        <w:ind w:left="141" w:right="19" w:firstLine="141"/>
        <w:jc w:val="both"/>
      </w:pPr>
      <w:r w:rsidRPr="00806B08">
        <w:rPr>
          <w:rStyle w:val="s13"/>
        </w:rPr>
        <w:sym w:font="Symbol" w:char="F0B7"/>
      </w:r>
      <w:r w:rsidRPr="00806B08">
        <w:rPr>
          <w:rStyle w:val="s13"/>
          <w:rFonts w:ascii="Cambria Math" w:hAnsi="Cambria Math"/>
        </w:rPr>
        <w:t>​</w:t>
      </w:r>
      <w:r w:rsidRPr="00806B08">
        <w:rPr>
          <w:rStyle w:val="s13"/>
        </w:rPr>
        <w:t> </w:t>
      </w:r>
      <w:r w:rsidRPr="00806B08">
        <w:rPr>
          <w:rStyle w:val="s5"/>
          <w:b/>
          <w:bCs/>
          <w:i/>
          <w:iCs/>
        </w:rPr>
        <w:t>обеспечения социально-психологического благополучия ребенк</w:t>
      </w:r>
      <w:proofErr w:type="gramStart"/>
      <w:r w:rsidRPr="00806B08">
        <w:rPr>
          <w:rStyle w:val="s5"/>
          <w:b/>
          <w:bCs/>
          <w:i/>
          <w:iCs/>
        </w:rPr>
        <w:t>а</w:t>
      </w:r>
      <w:r w:rsidRPr="00806B08">
        <w:t>(</w:t>
      </w:r>
      <w:proofErr w:type="gramEnd"/>
      <w:r w:rsidRPr="00806B08">
        <w:t>обеспечивающие психическое и социальное здоровье ре</w:t>
      </w:r>
      <w:r w:rsidRPr="00806B08">
        <w:rPr>
          <w:rFonts w:ascii="Cambria Math" w:hAnsi="Cambria Math"/>
        </w:rPr>
        <w:t>​</w:t>
      </w:r>
      <w:proofErr w:type="spellStart"/>
      <w:r w:rsidRPr="00806B08">
        <w:t>бенка</w:t>
      </w:r>
      <w:proofErr w:type="spellEnd"/>
      <w:r w:rsidRPr="00806B08">
        <w:t xml:space="preserve"> и направленные на обеспечение эмоциональной комфортности и позитивного психологического </w:t>
      </w:r>
      <w:proofErr w:type="spellStart"/>
      <w:r w:rsidRPr="00806B08">
        <w:t>самочув</w:t>
      </w:r>
      <w:proofErr w:type="spellEnd"/>
      <w:r w:rsidRPr="00806B08">
        <w:rPr>
          <w:rFonts w:ascii="Cambria Math" w:hAnsi="Cambria Math"/>
        </w:rPr>
        <w:t>​</w:t>
      </w:r>
      <w:proofErr w:type="spellStart"/>
      <w:r w:rsidRPr="00806B08">
        <w:t>ствия</w:t>
      </w:r>
      <w:proofErr w:type="spellEnd"/>
      <w:r w:rsidRPr="00806B08">
        <w:t xml:space="preserve"> ребенка в процессе общения со сверстниками и взрослыми в детском саду и семье; технологии </w:t>
      </w:r>
      <w:proofErr w:type="spellStart"/>
      <w:r w:rsidRPr="00806B08">
        <w:t>психолого</w:t>
      </w:r>
      <w:proofErr w:type="spellEnd"/>
      <w:r w:rsidRPr="00806B08">
        <w:rPr>
          <w:rFonts w:ascii="Cambria Math" w:hAnsi="Cambria Math"/>
        </w:rPr>
        <w:t>​</w:t>
      </w:r>
      <w:r w:rsidRPr="00806B08">
        <w:t xml:space="preserve">педагогического сопровождения развития ребенка в </w:t>
      </w:r>
      <w:proofErr w:type="spellStart"/>
      <w:r w:rsidRPr="00806B08">
        <w:t>педа</w:t>
      </w:r>
      <w:proofErr w:type="spellEnd"/>
      <w:r w:rsidRPr="00806B08">
        <w:rPr>
          <w:rFonts w:ascii="Cambria Math" w:hAnsi="Cambria Math"/>
        </w:rPr>
        <w:t>​</w:t>
      </w:r>
      <w:proofErr w:type="spellStart"/>
      <w:r w:rsidRPr="00806B08">
        <w:t>гогическом</w:t>
      </w:r>
      <w:proofErr w:type="spellEnd"/>
      <w:r w:rsidRPr="00806B08">
        <w:t xml:space="preserve"> процессе ДОУ);</w:t>
      </w:r>
    </w:p>
    <w:p w:rsidR="00806B08" w:rsidRPr="00806B08" w:rsidRDefault="00806B08" w:rsidP="00806B08">
      <w:pPr>
        <w:pStyle w:val="p41"/>
        <w:shd w:val="clear" w:color="auto" w:fill="FFFFFF"/>
        <w:ind w:left="141" w:right="19" w:firstLine="141"/>
        <w:jc w:val="both"/>
      </w:pPr>
      <w:r w:rsidRPr="00806B08">
        <w:rPr>
          <w:rStyle w:val="s13"/>
        </w:rPr>
        <w:sym w:font="Symbol" w:char="F0B7"/>
      </w:r>
      <w:r w:rsidRPr="00806B08">
        <w:rPr>
          <w:rStyle w:val="s13"/>
          <w:rFonts w:ascii="Cambria Math" w:hAnsi="Cambria Math"/>
        </w:rPr>
        <w:t>​</w:t>
      </w:r>
      <w:r w:rsidRPr="00806B08">
        <w:rPr>
          <w:rStyle w:val="s13"/>
        </w:rPr>
        <w:t> </w:t>
      </w:r>
      <w:proofErr w:type="spellStart"/>
      <w:r w:rsidRPr="00806B08">
        <w:rPr>
          <w:rStyle w:val="s5"/>
          <w:b/>
          <w:bCs/>
          <w:i/>
          <w:iCs/>
        </w:rPr>
        <w:t>здоровьесбережения</w:t>
      </w:r>
      <w:proofErr w:type="spellEnd"/>
      <w:r w:rsidRPr="00806B08">
        <w:rPr>
          <w:rStyle w:val="s5"/>
          <w:b/>
          <w:bCs/>
          <w:i/>
          <w:iCs/>
        </w:rPr>
        <w:t xml:space="preserve"> и </w:t>
      </w:r>
      <w:proofErr w:type="spellStart"/>
      <w:r w:rsidRPr="00806B08">
        <w:rPr>
          <w:rStyle w:val="s5"/>
          <w:b/>
          <w:bCs/>
          <w:i/>
          <w:iCs/>
        </w:rPr>
        <w:t>здоровьеобогащения</w:t>
      </w:r>
      <w:proofErr w:type="spellEnd"/>
      <w:r w:rsidRPr="00806B08">
        <w:rPr>
          <w:rStyle w:val="s5"/>
          <w:b/>
          <w:bCs/>
          <w:i/>
          <w:iCs/>
        </w:rPr>
        <w:t xml:space="preserve"> педагогов</w:t>
      </w:r>
      <w:r w:rsidRPr="00806B08">
        <w:rPr>
          <w:rStyle w:val="apple-converted-space"/>
        </w:rPr>
        <w:t> </w:t>
      </w:r>
      <w:r w:rsidRPr="00806B08">
        <w:t>(</w:t>
      </w:r>
      <w:proofErr w:type="spellStart"/>
      <w:proofErr w:type="gramStart"/>
      <w:r w:rsidRPr="00806B08">
        <w:t>направ</w:t>
      </w:r>
      <w:proofErr w:type="spellEnd"/>
      <w:r w:rsidRPr="00806B08">
        <w:rPr>
          <w:rFonts w:ascii="Cambria Math" w:hAnsi="Cambria Math"/>
        </w:rPr>
        <w:t>​</w:t>
      </w:r>
      <w:r w:rsidRPr="00806B08">
        <w:t>ленные</w:t>
      </w:r>
      <w:proofErr w:type="gramEnd"/>
      <w:r w:rsidRPr="00806B08">
        <w:t xml:space="preserve"> на развитие культуры здоровья педагогов, в том числе культуры профессионального здоровья, на развитие потребности к здоровому образу жизни);</w:t>
      </w:r>
    </w:p>
    <w:p w:rsidR="00806B08" w:rsidRPr="00806B08" w:rsidRDefault="00806B08" w:rsidP="00806B08">
      <w:pPr>
        <w:pStyle w:val="p41"/>
        <w:shd w:val="clear" w:color="auto" w:fill="FFFFFF"/>
        <w:ind w:left="141" w:right="19" w:firstLine="141"/>
        <w:jc w:val="both"/>
      </w:pPr>
      <w:r w:rsidRPr="00806B08">
        <w:rPr>
          <w:rStyle w:val="s13"/>
        </w:rPr>
        <w:lastRenderedPageBreak/>
        <w:sym w:font="Symbol" w:char="F0B7"/>
      </w:r>
      <w:r w:rsidRPr="00806B08">
        <w:rPr>
          <w:rStyle w:val="s13"/>
          <w:rFonts w:ascii="Cambria Math" w:hAnsi="Cambria Math"/>
        </w:rPr>
        <w:t>​</w:t>
      </w:r>
      <w:r w:rsidRPr="00806B08">
        <w:rPr>
          <w:rStyle w:val="s13"/>
        </w:rPr>
        <w:t> </w:t>
      </w:r>
      <w:r w:rsidRPr="00806B08">
        <w:rPr>
          <w:rStyle w:val="s5"/>
          <w:b/>
          <w:bCs/>
          <w:i/>
          <w:iCs/>
        </w:rPr>
        <w:t>сохранения и стимулирования здоровья</w:t>
      </w:r>
      <w:r w:rsidRPr="00806B08">
        <w:rPr>
          <w:rStyle w:val="apple-converted-space"/>
        </w:rPr>
        <w:t> </w:t>
      </w:r>
      <w:r w:rsidRPr="00806B08">
        <w:t xml:space="preserve">(технология </w:t>
      </w:r>
      <w:proofErr w:type="spellStart"/>
      <w:proofErr w:type="gramStart"/>
      <w:r w:rsidRPr="00806B08">
        <w:t>исполь</w:t>
      </w:r>
      <w:proofErr w:type="spellEnd"/>
      <w:r w:rsidRPr="00806B08">
        <w:rPr>
          <w:rFonts w:ascii="Cambria Math" w:hAnsi="Cambria Math"/>
        </w:rPr>
        <w:t>​</w:t>
      </w:r>
      <w:proofErr w:type="spellStart"/>
      <w:r w:rsidRPr="00806B08">
        <w:t>зования</w:t>
      </w:r>
      <w:proofErr w:type="spellEnd"/>
      <w:proofErr w:type="gramEnd"/>
      <w:r w:rsidRPr="00806B08">
        <w:t xml:space="preserve"> подвижных и спортивных игр, гимнастика (для глаз, дыхательная и др.), </w:t>
      </w:r>
      <w:proofErr w:type="spellStart"/>
      <w:r w:rsidRPr="00806B08">
        <w:t>стретчинг</w:t>
      </w:r>
      <w:proofErr w:type="spellEnd"/>
      <w:r w:rsidRPr="00806B08">
        <w:t>, ритмопластика, дина</w:t>
      </w:r>
      <w:r w:rsidRPr="00806B08">
        <w:rPr>
          <w:rFonts w:ascii="Cambria Math" w:hAnsi="Cambria Math"/>
        </w:rPr>
        <w:t>​</w:t>
      </w:r>
      <w:proofErr w:type="spellStart"/>
      <w:r w:rsidRPr="00806B08">
        <w:t>мические</w:t>
      </w:r>
      <w:proofErr w:type="spellEnd"/>
      <w:r w:rsidRPr="00806B08">
        <w:t xml:space="preserve"> паузы, релаксация);</w:t>
      </w:r>
    </w:p>
    <w:p w:rsidR="00806B08" w:rsidRPr="00806B08" w:rsidRDefault="00806B08" w:rsidP="00806B08">
      <w:pPr>
        <w:pStyle w:val="p41"/>
        <w:shd w:val="clear" w:color="auto" w:fill="FFFFFF"/>
        <w:ind w:left="141" w:right="19" w:firstLine="141"/>
        <w:jc w:val="both"/>
      </w:pPr>
      <w:r w:rsidRPr="00806B08">
        <w:rPr>
          <w:rStyle w:val="s13"/>
        </w:rPr>
        <w:sym w:font="Symbol" w:char="F0B7"/>
      </w:r>
      <w:r w:rsidRPr="00806B08">
        <w:rPr>
          <w:rStyle w:val="s13"/>
          <w:rFonts w:ascii="Cambria Math" w:hAnsi="Cambria Math"/>
        </w:rPr>
        <w:t>​</w:t>
      </w:r>
      <w:r w:rsidRPr="00806B08">
        <w:rPr>
          <w:rStyle w:val="s13"/>
        </w:rPr>
        <w:t> </w:t>
      </w:r>
      <w:r w:rsidRPr="00806B08">
        <w:rPr>
          <w:rStyle w:val="s5"/>
          <w:b/>
          <w:bCs/>
          <w:i/>
          <w:iCs/>
        </w:rPr>
        <w:t>обучения здоровому образу жизни</w:t>
      </w:r>
      <w:r w:rsidRPr="00806B08">
        <w:rPr>
          <w:rStyle w:val="apple-converted-space"/>
        </w:rPr>
        <w:t> </w:t>
      </w:r>
      <w:r w:rsidRPr="00806B08">
        <w:t xml:space="preserve">(технологии </w:t>
      </w:r>
      <w:proofErr w:type="spellStart"/>
      <w:proofErr w:type="gramStart"/>
      <w:r w:rsidRPr="00806B08">
        <w:t>использова</w:t>
      </w:r>
      <w:proofErr w:type="spellEnd"/>
      <w:r w:rsidRPr="00806B08">
        <w:rPr>
          <w:rFonts w:ascii="Cambria Math" w:hAnsi="Cambria Math"/>
        </w:rPr>
        <w:t>​</w:t>
      </w:r>
      <w:proofErr w:type="spellStart"/>
      <w:r w:rsidRPr="00806B08">
        <w:t>ния</w:t>
      </w:r>
      <w:proofErr w:type="spellEnd"/>
      <w:proofErr w:type="gramEnd"/>
      <w:r w:rsidRPr="00806B08">
        <w:t xml:space="preserve"> физкультурных занятий, коммуникативные игры, </w:t>
      </w:r>
      <w:proofErr w:type="spellStart"/>
      <w:r w:rsidRPr="00806B08">
        <w:t>сис</w:t>
      </w:r>
      <w:proofErr w:type="spellEnd"/>
      <w:r w:rsidRPr="00806B08">
        <w:rPr>
          <w:rFonts w:ascii="Cambria Math" w:hAnsi="Cambria Math"/>
        </w:rPr>
        <w:t>​</w:t>
      </w:r>
      <w:r w:rsidRPr="00806B08">
        <w:t xml:space="preserve">тема занятий из серии «Уроки здоровья», </w:t>
      </w:r>
      <w:proofErr w:type="spellStart"/>
      <w:r w:rsidRPr="00806B08">
        <w:t>проблемно-игро</w:t>
      </w:r>
      <w:proofErr w:type="spellEnd"/>
      <w:r w:rsidRPr="00806B08">
        <w:rPr>
          <w:rFonts w:ascii="Cambria Math" w:hAnsi="Cambria Math"/>
        </w:rPr>
        <w:t>​</w:t>
      </w:r>
      <w:r w:rsidRPr="00806B08">
        <w:t>вые (</w:t>
      </w:r>
      <w:proofErr w:type="spellStart"/>
      <w:r w:rsidRPr="00806B08">
        <w:t>игротренинги</w:t>
      </w:r>
      <w:proofErr w:type="spellEnd"/>
      <w:r w:rsidRPr="00806B08">
        <w:t xml:space="preserve">, </w:t>
      </w:r>
      <w:proofErr w:type="spellStart"/>
      <w:r w:rsidRPr="00806B08">
        <w:t>игротерапия</w:t>
      </w:r>
      <w:proofErr w:type="spellEnd"/>
      <w:r w:rsidRPr="00806B08">
        <w:t xml:space="preserve">), </w:t>
      </w:r>
      <w:proofErr w:type="spellStart"/>
      <w:r w:rsidRPr="00806B08">
        <w:t>самомассаж</w:t>
      </w:r>
      <w:proofErr w:type="spellEnd"/>
      <w:r w:rsidRPr="00806B08">
        <w:t>);</w:t>
      </w:r>
    </w:p>
    <w:p w:rsidR="00806B08" w:rsidRPr="00806B08" w:rsidRDefault="00806B08" w:rsidP="00806B08">
      <w:pPr>
        <w:pStyle w:val="p41"/>
        <w:shd w:val="clear" w:color="auto" w:fill="FFFFFF"/>
        <w:ind w:left="141" w:right="19" w:firstLine="141"/>
        <w:jc w:val="both"/>
      </w:pPr>
      <w:r w:rsidRPr="00806B08">
        <w:rPr>
          <w:rStyle w:val="s13"/>
        </w:rPr>
        <w:sym w:font="Symbol" w:char="F0B7"/>
      </w:r>
      <w:proofErr w:type="gramStart"/>
      <w:r w:rsidRPr="00806B08">
        <w:rPr>
          <w:rStyle w:val="s13"/>
          <w:rFonts w:ascii="Cambria Math" w:hAnsi="Cambria Math"/>
        </w:rPr>
        <w:t>​</w:t>
      </w:r>
      <w:r w:rsidRPr="00806B08">
        <w:rPr>
          <w:rStyle w:val="s13"/>
        </w:rPr>
        <w:t> </w:t>
      </w:r>
      <w:r w:rsidRPr="00806B08">
        <w:rPr>
          <w:rStyle w:val="s5"/>
          <w:b/>
          <w:bCs/>
          <w:i/>
          <w:iCs/>
        </w:rPr>
        <w:t>коррекционные</w:t>
      </w:r>
      <w:r w:rsidRPr="00806B08">
        <w:rPr>
          <w:rStyle w:val="apple-converted-space"/>
          <w:b/>
          <w:bCs/>
        </w:rPr>
        <w:t> </w:t>
      </w:r>
      <w:r w:rsidRPr="00806B08">
        <w:t>(</w:t>
      </w:r>
      <w:proofErr w:type="spellStart"/>
      <w:r w:rsidRPr="00806B08">
        <w:t>арт-терапия</w:t>
      </w:r>
      <w:proofErr w:type="spellEnd"/>
      <w:r w:rsidRPr="00806B08">
        <w:t>, технология музыкального воз</w:t>
      </w:r>
      <w:r w:rsidRPr="00806B08">
        <w:rPr>
          <w:rFonts w:ascii="Cambria Math" w:hAnsi="Cambria Math"/>
        </w:rPr>
        <w:t>​</w:t>
      </w:r>
      <w:r w:rsidRPr="00806B08">
        <w:t xml:space="preserve">действия, </w:t>
      </w:r>
      <w:proofErr w:type="spellStart"/>
      <w:r w:rsidRPr="00806B08">
        <w:t>сказкотерапия</w:t>
      </w:r>
      <w:proofErr w:type="spellEnd"/>
      <w:r w:rsidRPr="00806B08">
        <w:t xml:space="preserve">, </w:t>
      </w:r>
      <w:proofErr w:type="spellStart"/>
      <w:r w:rsidRPr="00806B08">
        <w:t>психогимнастики</w:t>
      </w:r>
      <w:proofErr w:type="spellEnd"/>
      <w:r w:rsidRPr="00806B08">
        <w:t xml:space="preserve"> и др.).</w:t>
      </w:r>
      <w:proofErr w:type="gramEnd"/>
    </w:p>
    <w:p w:rsidR="00806B08" w:rsidRPr="00806B08" w:rsidRDefault="00806B08" w:rsidP="00810F97">
      <w:pPr>
        <w:pStyle w:val="p43"/>
        <w:shd w:val="clear" w:color="auto" w:fill="FFFFFF"/>
        <w:ind w:left="284"/>
        <w:jc w:val="center"/>
      </w:pPr>
      <w:r w:rsidRPr="00806B08">
        <w:rPr>
          <w:rStyle w:val="s1"/>
          <w:b/>
          <w:bCs/>
        </w:rPr>
        <w:t xml:space="preserve">Также можно определить и основные принципы (идеи) </w:t>
      </w:r>
      <w:proofErr w:type="spellStart"/>
      <w:r w:rsidRPr="00806B08">
        <w:rPr>
          <w:rStyle w:val="s1"/>
          <w:b/>
          <w:bCs/>
        </w:rPr>
        <w:t>здоровьесберегающих</w:t>
      </w:r>
      <w:proofErr w:type="spellEnd"/>
      <w:r w:rsidRPr="00806B08">
        <w:rPr>
          <w:rStyle w:val="s1"/>
          <w:b/>
          <w:bCs/>
        </w:rPr>
        <w:t xml:space="preserve"> технологий:</w:t>
      </w:r>
    </w:p>
    <w:p w:rsidR="00806B08" w:rsidRPr="00806B08" w:rsidRDefault="00806B08" w:rsidP="00806B08">
      <w:pPr>
        <w:pStyle w:val="p41"/>
        <w:shd w:val="clear" w:color="auto" w:fill="FFFFFF"/>
        <w:ind w:left="141" w:right="19" w:firstLine="141"/>
        <w:jc w:val="both"/>
      </w:pPr>
      <w:r w:rsidRPr="00806B08">
        <w:rPr>
          <w:rStyle w:val="s13"/>
        </w:rPr>
        <w:sym w:font="Symbol" w:char="F0B7"/>
      </w:r>
      <w:r w:rsidRPr="00806B08">
        <w:rPr>
          <w:rStyle w:val="s13"/>
          <w:rFonts w:ascii="Cambria Math" w:hAnsi="Cambria Math"/>
        </w:rPr>
        <w:t>​</w:t>
      </w:r>
      <w:r w:rsidRPr="00806B08">
        <w:rPr>
          <w:rStyle w:val="s13"/>
        </w:rPr>
        <w:t> </w:t>
      </w:r>
      <w:proofErr w:type="spellStart"/>
      <w:r w:rsidRPr="00806B08">
        <w:rPr>
          <w:rStyle w:val="s1"/>
          <w:b/>
          <w:bCs/>
        </w:rPr>
        <w:t>гуманизации</w:t>
      </w:r>
      <w:proofErr w:type="spellEnd"/>
      <w:r w:rsidRPr="00806B08">
        <w:rPr>
          <w:rStyle w:val="apple-converted-space"/>
        </w:rPr>
        <w:t> </w:t>
      </w:r>
      <w:r w:rsidRPr="00806B08">
        <w:t xml:space="preserve">— приоритетность личностного, </w:t>
      </w:r>
      <w:proofErr w:type="gramStart"/>
      <w:r w:rsidRPr="00806B08">
        <w:t>индивиду</w:t>
      </w:r>
      <w:r w:rsidRPr="00806B08">
        <w:rPr>
          <w:rFonts w:ascii="Cambria Math" w:hAnsi="Cambria Math"/>
        </w:rPr>
        <w:t>​</w:t>
      </w:r>
      <w:proofErr w:type="spellStart"/>
      <w:r w:rsidRPr="00806B08">
        <w:t>ального</w:t>
      </w:r>
      <w:proofErr w:type="spellEnd"/>
      <w:proofErr w:type="gramEnd"/>
      <w:r w:rsidRPr="00806B08">
        <w:t xml:space="preserve"> развития ребенка в организации педагогического процесса ДОУ;</w:t>
      </w:r>
    </w:p>
    <w:p w:rsidR="00806B08" w:rsidRPr="00806B08" w:rsidRDefault="00806B08" w:rsidP="00806B08">
      <w:pPr>
        <w:pStyle w:val="p41"/>
        <w:shd w:val="clear" w:color="auto" w:fill="FFFFFF"/>
        <w:ind w:left="141" w:right="19" w:firstLine="141"/>
        <w:jc w:val="both"/>
      </w:pPr>
      <w:r w:rsidRPr="00806B08">
        <w:rPr>
          <w:rStyle w:val="s13"/>
        </w:rPr>
        <w:sym w:font="Symbol" w:char="F0B7"/>
      </w:r>
      <w:r w:rsidRPr="00806B08">
        <w:rPr>
          <w:rStyle w:val="s13"/>
          <w:rFonts w:ascii="Cambria Math" w:hAnsi="Cambria Math"/>
        </w:rPr>
        <w:t>​</w:t>
      </w:r>
      <w:r w:rsidRPr="00806B08">
        <w:rPr>
          <w:rStyle w:val="s13"/>
        </w:rPr>
        <w:t> </w:t>
      </w:r>
      <w:r w:rsidRPr="00806B08">
        <w:rPr>
          <w:rStyle w:val="s1"/>
          <w:b/>
          <w:bCs/>
        </w:rPr>
        <w:t xml:space="preserve">учета возрастных и индивидуальных особенностей </w:t>
      </w:r>
      <w:proofErr w:type="spellStart"/>
      <w:proofErr w:type="gramStart"/>
      <w:r w:rsidRPr="00806B08">
        <w:rPr>
          <w:rStyle w:val="s1"/>
          <w:b/>
          <w:bCs/>
        </w:rPr>
        <w:t>ребен</w:t>
      </w:r>
      <w:proofErr w:type="spellEnd"/>
      <w:r w:rsidRPr="00806B08">
        <w:rPr>
          <w:rStyle w:val="s1"/>
          <w:rFonts w:ascii="Cambria Math" w:hAnsi="Cambria Math"/>
          <w:b/>
          <w:bCs/>
        </w:rPr>
        <w:t>​</w:t>
      </w:r>
      <w:proofErr w:type="spellStart"/>
      <w:r w:rsidRPr="00806B08">
        <w:rPr>
          <w:rStyle w:val="s1"/>
          <w:b/>
          <w:bCs/>
        </w:rPr>
        <w:t>ка</w:t>
      </w:r>
      <w:proofErr w:type="spellEnd"/>
      <w:proofErr w:type="gramEnd"/>
      <w:r w:rsidRPr="00806B08">
        <w:rPr>
          <w:rStyle w:val="apple-converted-space"/>
        </w:rPr>
        <w:t> </w:t>
      </w:r>
      <w:r w:rsidRPr="00806B08">
        <w:t xml:space="preserve">— использование первичной диагностики здоровья детей, учет ее результатов и основных новообразований возраста в ходе организации </w:t>
      </w:r>
      <w:proofErr w:type="spellStart"/>
      <w:r w:rsidRPr="00806B08">
        <w:t>здоровьесберегающего</w:t>
      </w:r>
      <w:proofErr w:type="spellEnd"/>
      <w:r w:rsidRPr="00806B08">
        <w:t xml:space="preserve"> </w:t>
      </w:r>
      <w:proofErr w:type="spellStart"/>
      <w:r w:rsidRPr="00806B08">
        <w:t>педа</w:t>
      </w:r>
      <w:proofErr w:type="spellEnd"/>
      <w:r w:rsidRPr="00806B08">
        <w:rPr>
          <w:rFonts w:ascii="Cambria Math" w:hAnsi="Cambria Math"/>
        </w:rPr>
        <w:t>​</w:t>
      </w:r>
      <w:proofErr w:type="spellStart"/>
      <w:r w:rsidRPr="00806B08">
        <w:t>гогического</w:t>
      </w:r>
      <w:proofErr w:type="spellEnd"/>
      <w:r w:rsidRPr="00806B08">
        <w:t xml:space="preserve"> процесса;</w:t>
      </w:r>
    </w:p>
    <w:p w:rsidR="00806B08" w:rsidRPr="00806B08" w:rsidRDefault="00806B08" w:rsidP="00806B08">
      <w:pPr>
        <w:pStyle w:val="p41"/>
        <w:shd w:val="clear" w:color="auto" w:fill="FFFFFF"/>
        <w:ind w:left="141" w:right="19" w:firstLine="141"/>
        <w:jc w:val="both"/>
      </w:pPr>
      <w:r w:rsidRPr="00806B08">
        <w:rPr>
          <w:rStyle w:val="s13"/>
        </w:rPr>
        <w:sym w:font="Symbol" w:char="F0B7"/>
      </w:r>
      <w:r w:rsidRPr="00806B08">
        <w:rPr>
          <w:rStyle w:val="s13"/>
          <w:rFonts w:ascii="Cambria Math" w:hAnsi="Cambria Math"/>
        </w:rPr>
        <w:t>​</w:t>
      </w:r>
      <w:r w:rsidRPr="00806B08">
        <w:rPr>
          <w:rStyle w:val="s13"/>
        </w:rPr>
        <w:t> </w:t>
      </w:r>
      <w:r w:rsidRPr="00806B08">
        <w:rPr>
          <w:rStyle w:val="s1"/>
          <w:b/>
          <w:bCs/>
        </w:rPr>
        <w:t>учета и развития субъектных качеств и свойств ребенка</w:t>
      </w:r>
      <w:r w:rsidRPr="00806B08">
        <w:rPr>
          <w:rStyle w:val="apple-converted-space"/>
        </w:rPr>
        <w:t> </w:t>
      </w:r>
      <w:r w:rsidRPr="00806B08">
        <w:t xml:space="preserve">— соблюдение в организации педагогического процесса </w:t>
      </w:r>
      <w:proofErr w:type="gramStart"/>
      <w:r w:rsidRPr="00806B08">
        <w:t>ин</w:t>
      </w:r>
      <w:r w:rsidRPr="00806B08">
        <w:rPr>
          <w:rFonts w:ascii="Cambria Math" w:hAnsi="Cambria Math"/>
        </w:rPr>
        <w:t>​</w:t>
      </w:r>
      <w:proofErr w:type="spellStart"/>
      <w:r w:rsidRPr="00806B08">
        <w:t>тересов</w:t>
      </w:r>
      <w:proofErr w:type="spellEnd"/>
      <w:proofErr w:type="gramEnd"/>
      <w:r w:rsidRPr="00806B08">
        <w:t xml:space="preserve"> и направленности ребенка на конкретные виды деятельности, поддержание его активности, </w:t>
      </w:r>
      <w:proofErr w:type="spellStart"/>
      <w:r w:rsidRPr="00806B08">
        <w:t>самостоятель</w:t>
      </w:r>
      <w:proofErr w:type="spellEnd"/>
      <w:r w:rsidRPr="00806B08">
        <w:rPr>
          <w:rFonts w:ascii="Cambria Math" w:hAnsi="Cambria Math"/>
        </w:rPr>
        <w:t>​</w:t>
      </w:r>
      <w:proofErr w:type="spellStart"/>
      <w:r w:rsidRPr="00806B08">
        <w:t>ности</w:t>
      </w:r>
      <w:proofErr w:type="spellEnd"/>
      <w:r w:rsidRPr="00806B08">
        <w:t>, инициативности;</w:t>
      </w:r>
    </w:p>
    <w:p w:rsidR="00806B08" w:rsidRPr="00806B08" w:rsidRDefault="00806B08" w:rsidP="00806B08">
      <w:pPr>
        <w:pStyle w:val="p41"/>
        <w:shd w:val="clear" w:color="auto" w:fill="FFFFFF"/>
        <w:ind w:left="141" w:right="19" w:firstLine="141"/>
        <w:jc w:val="both"/>
      </w:pPr>
      <w:r w:rsidRPr="00806B08">
        <w:rPr>
          <w:rStyle w:val="s13"/>
        </w:rPr>
        <w:sym w:font="Symbol" w:char="F0B7"/>
      </w:r>
      <w:r w:rsidRPr="00806B08">
        <w:rPr>
          <w:rStyle w:val="s13"/>
          <w:rFonts w:ascii="Cambria Math" w:hAnsi="Cambria Math"/>
        </w:rPr>
        <w:t>​</w:t>
      </w:r>
      <w:r w:rsidRPr="00806B08">
        <w:rPr>
          <w:rStyle w:val="s13"/>
        </w:rPr>
        <w:t> </w:t>
      </w:r>
      <w:proofErr w:type="spellStart"/>
      <w:r w:rsidRPr="00806B08">
        <w:rPr>
          <w:rStyle w:val="s1"/>
          <w:b/>
          <w:bCs/>
        </w:rPr>
        <w:t>субъект-субъектного</w:t>
      </w:r>
      <w:proofErr w:type="spellEnd"/>
      <w:r w:rsidRPr="00806B08">
        <w:rPr>
          <w:rStyle w:val="s1"/>
          <w:b/>
          <w:bCs/>
        </w:rPr>
        <w:t xml:space="preserve"> взаимодействия в педагогическом процессе</w:t>
      </w:r>
      <w:r w:rsidRPr="00806B08">
        <w:rPr>
          <w:rStyle w:val="apple-converted-space"/>
          <w:b/>
          <w:bCs/>
        </w:rPr>
        <w:t> </w:t>
      </w:r>
      <w:r w:rsidRPr="00806B08">
        <w:t>-- свобода высказываний и поведения в разных формах организации педагогического процесса; в ходе та</w:t>
      </w:r>
      <w:r w:rsidRPr="00806B08">
        <w:rPr>
          <w:rFonts w:ascii="Cambria Math" w:hAnsi="Cambria Math"/>
        </w:rPr>
        <w:t>​</w:t>
      </w:r>
      <w:r w:rsidRPr="00806B08">
        <w:t xml:space="preserve">кого взаимодействия ребенок может выбирать виды </w:t>
      </w:r>
      <w:proofErr w:type="gramStart"/>
      <w:r w:rsidRPr="00806B08">
        <w:t>дет</w:t>
      </w:r>
      <w:r w:rsidRPr="00806B08">
        <w:rPr>
          <w:rFonts w:ascii="Cambria Math" w:hAnsi="Cambria Math"/>
        </w:rPr>
        <w:t>​</w:t>
      </w:r>
      <w:proofErr w:type="spellStart"/>
      <w:r w:rsidRPr="00806B08">
        <w:t>ской</w:t>
      </w:r>
      <w:proofErr w:type="spellEnd"/>
      <w:proofErr w:type="gramEnd"/>
      <w:r w:rsidRPr="00806B08">
        <w:t xml:space="preserve"> деятельности, в которых он бы смог максимально реализоваться;</w:t>
      </w:r>
    </w:p>
    <w:p w:rsidR="00806B08" w:rsidRPr="00806B08" w:rsidRDefault="00806B08" w:rsidP="00806B08">
      <w:pPr>
        <w:pStyle w:val="p41"/>
        <w:shd w:val="clear" w:color="auto" w:fill="FFFFFF"/>
        <w:ind w:left="141" w:right="19" w:firstLine="141"/>
        <w:jc w:val="both"/>
      </w:pPr>
      <w:r w:rsidRPr="00806B08">
        <w:rPr>
          <w:rStyle w:val="s13"/>
        </w:rPr>
        <w:sym w:font="Symbol" w:char="F0B7"/>
      </w:r>
      <w:r w:rsidRPr="00806B08">
        <w:rPr>
          <w:rStyle w:val="s13"/>
          <w:rFonts w:ascii="Cambria Math" w:hAnsi="Cambria Math"/>
        </w:rPr>
        <w:t>​</w:t>
      </w:r>
      <w:r w:rsidRPr="00806B08">
        <w:rPr>
          <w:rStyle w:val="s13"/>
        </w:rPr>
        <w:t> </w:t>
      </w:r>
      <w:r w:rsidRPr="00806B08">
        <w:rPr>
          <w:rStyle w:val="s1"/>
          <w:b/>
          <w:bCs/>
        </w:rPr>
        <w:t>педагогической поддержки</w:t>
      </w:r>
      <w:r w:rsidRPr="00806B08">
        <w:rPr>
          <w:rStyle w:val="apple-converted-space"/>
        </w:rPr>
        <w:t> </w:t>
      </w:r>
      <w:r w:rsidRPr="00806B08">
        <w:t xml:space="preserve">— решение совместно с </w:t>
      </w:r>
      <w:proofErr w:type="spellStart"/>
      <w:proofErr w:type="gramStart"/>
      <w:r w:rsidRPr="00806B08">
        <w:t>ребен</w:t>
      </w:r>
      <w:proofErr w:type="spellEnd"/>
      <w:r w:rsidRPr="00806B08">
        <w:rPr>
          <w:rFonts w:ascii="Cambria Math" w:hAnsi="Cambria Math"/>
        </w:rPr>
        <w:t>​</w:t>
      </w:r>
      <w:r w:rsidRPr="00806B08">
        <w:t>ком</w:t>
      </w:r>
      <w:proofErr w:type="gramEnd"/>
      <w:r w:rsidRPr="00806B08">
        <w:t xml:space="preserve"> сложной ситуации приемлемыми для конкретного ре</w:t>
      </w:r>
      <w:r w:rsidRPr="00806B08">
        <w:rPr>
          <w:rFonts w:ascii="Cambria Math" w:hAnsi="Cambria Math"/>
        </w:rPr>
        <w:t>​</w:t>
      </w:r>
      <w:proofErr w:type="spellStart"/>
      <w:r w:rsidRPr="00806B08">
        <w:t>бенка</w:t>
      </w:r>
      <w:proofErr w:type="spellEnd"/>
      <w:r w:rsidRPr="00806B08">
        <w:t xml:space="preserve"> способами и приемами, основной критерий </w:t>
      </w:r>
      <w:proofErr w:type="spellStart"/>
      <w:r w:rsidRPr="00806B08">
        <w:t>реали</w:t>
      </w:r>
      <w:proofErr w:type="spellEnd"/>
      <w:r w:rsidRPr="00806B08">
        <w:rPr>
          <w:rFonts w:ascii="Cambria Math" w:hAnsi="Cambria Math"/>
        </w:rPr>
        <w:t>​</w:t>
      </w:r>
      <w:proofErr w:type="spellStart"/>
      <w:r w:rsidRPr="00806B08">
        <w:t>зации</w:t>
      </w:r>
      <w:proofErr w:type="spellEnd"/>
      <w:r w:rsidRPr="00806B08">
        <w:t xml:space="preserve"> данного принципа — удовлетворенность ребенка самой деятельностью и ее результатами, снятие </w:t>
      </w:r>
      <w:proofErr w:type="spellStart"/>
      <w:r w:rsidRPr="00806B08">
        <w:t>эмоцио</w:t>
      </w:r>
      <w:proofErr w:type="spellEnd"/>
      <w:r w:rsidRPr="00806B08">
        <w:rPr>
          <w:rFonts w:ascii="Cambria Math" w:hAnsi="Cambria Math"/>
        </w:rPr>
        <w:t>​</w:t>
      </w:r>
      <w:proofErr w:type="spellStart"/>
      <w:r w:rsidRPr="00806B08">
        <w:t>нальной</w:t>
      </w:r>
      <w:proofErr w:type="spellEnd"/>
      <w:r w:rsidRPr="00806B08">
        <w:t xml:space="preserve"> напряженности;</w:t>
      </w:r>
    </w:p>
    <w:p w:rsidR="00806B08" w:rsidRPr="00806B08" w:rsidRDefault="00806B08" w:rsidP="00806B08">
      <w:pPr>
        <w:pStyle w:val="p41"/>
        <w:shd w:val="clear" w:color="auto" w:fill="FFFFFF"/>
        <w:ind w:left="141" w:right="19" w:firstLine="141"/>
        <w:jc w:val="both"/>
      </w:pPr>
      <w:r w:rsidRPr="00806B08">
        <w:rPr>
          <w:rStyle w:val="s13"/>
        </w:rPr>
        <w:sym w:font="Symbol" w:char="F0B7"/>
      </w:r>
      <w:r w:rsidRPr="00806B08">
        <w:rPr>
          <w:rStyle w:val="s13"/>
          <w:rFonts w:ascii="Cambria Math" w:hAnsi="Cambria Math"/>
        </w:rPr>
        <w:t>​</w:t>
      </w:r>
      <w:r w:rsidRPr="00806B08">
        <w:rPr>
          <w:rStyle w:val="s13"/>
        </w:rPr>
        <w:t> </w:t>
      </w:r>
      <w:r w:rsidRPr="00806B08">
        <w:rPr>
          <w:rStyle w:val="s1"/>
          <w:b/>
          <w:bCs/>
        </w:rPr>
        <w:t>профессионального сотрудничества и сотворчества</w:t>
      </w:r>
      <w:r w:rsidRPr="00806B08">
        <w:rPr>
          <w:rStyle w:val="apple-converted-space"/>
        </w:rPr>
        <w:t> </w:t>
      </w:r>
      <w:r w:rsidRPr="00806B08">
        <w:t xml:space="preserve">— </w:t>
      </w:r>
      <w:proofErr w:type="gramStart"/>
      <w:r w:rsidRPr="00806B08">
        <w:t>про</w:t>
      </w:r>
      <w:r w:rsidRPr="00806B08">
        <w:rPr>
          <w:rFonts w:ascii="Cambria Math" w:hAnsi="Cambria Math"/>
        </w:rPr>
        <w:t>​</w:t>
      </w:r>
      <w:proofErr w:type="spellStart"/>
      <w:r w:rsidRPr="00806B08">
        <w:t>фессиональное</w:t>
      </w:r>
      <w:proofErr w:type="spellEnd"/>
      <w:proofErr w:type="gramEnd"/>
      <w:r w:rsidRPr="00806B08">
        <w:t xml:space="preserve"> взаимодействие воспитателей и </w:t>
      </w:r>
      <w:proofErr w:type="spellStart"/>
      <w:r w:rsidRPr="00806B08">
        <w:t>специали</w:t>
      </w:r>
      <w:proofErr w:type="spellEnd"/>
      <w:r w:rsidRPr="00806B08">
        <w:rPr>
          <w:rFonts w:ascii="Cambria Math" w:hAnsi="Cambria Math"/>
        </w:rPr>
        <w:t>​</w:t>
      </w:r>
      <w:proofErr w:type="spellStart"/>
      <w:r w:rsidRPr="00806B08">
        <w:t>стов</w:t>
      </w:r>
      <w:proofErr w:type="spellEnd"/>
      <w:r w:rsidRPr="00806B08">
        <w:t xml:space="preserve"> в процессе организации </w:t>
      </w:r>
      <w:proofErr w:type="spellStart"/>
      <w:r w:rsidRPr="00806B08">
        <w:t>здоровьесберегающего</w:t>
      </w:r>
      <w:proofErr w:type="spellEnd"/>
      <w:r w:rsidRPr="00806B08">
        <w:t xml:space="preserve"> </w:t>
      </w:r>
      <w:proofErr w:type="spellStart"/>
      <w:r w:rsidRPr="00806B08">
        <w:t>педа</w:t>
      </w:r>
      <w:proofErr w:type="spellEnd"/>
      <w:r w:rsidRPr="00806B08">
        <w:rPr>
          <w:rFonts w:ascii="Cambria Math" w:hAnsi="Cambria Math"/>
        </w:rPr>
        <w:t>​</w:t>
      </w:r>
      <w:proofErr w:type="spellStart"/>
      <w:r w:rsidRPr="00806B08">
        <w:t>гогического</w:t>
      </w:r>
      <w:proofErr w:type="spellEnd"/>
      <w:r w:rsidRPr="00806B08">
        <w:t xml:space="preserve"> процесса.</w:t>
      </w:r>
    </w:p>
    <w:p w:rsidR="00806B08" w:rsidRPr="00806B08" w:rsidRDefault="00806B08" w:rsidP="00806B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B08" w:rsidRDefault="00806B08" w:rsidP="00806B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51E9" w:rsidRDefault="00D251E9" w:rsidP="00806B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51E9" w:rsidRDefault="00D251E9" w:rsidP="00806B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51E9" w:rsidRDefault="00D251E9" w:rsidP="00806B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433A" w:rsidRDefault="005C433A" w:rsidP="005A26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D251E9" w:rsidRDefault="00FD7170" w:rsidP="00D251E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40"/>
          <w:lang w:eastAsia="ru-RU"/>
        </w:rPr>
      </w:pPr>
      <w:r w:rsidRPr="009E69F2">
        <w:rPr>
          <w:rFonts w:ascii="Times New Roman" w:eastAsia="Times New Roman" w:hAnsi="Times New Roman" w:cs="Times New Roman"/>
          <w:b/>
          <w:bCs/>
          <w:noProof/>
          <w:color w:val="C00000"/>
          <w:kern w:val="36"/>
          <w:sz w:val="40"/>
          <w:szCs w:val="40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28775" cy="1628775"/>
            <wp:effectExtent l="19050" t="0" r="9525" b="0"/>
            <wp:wrapSquare wrapText="bothSides"/>
            <wp:docPr id="14" name="Рисунок 14" descr="D:\лена\сессия май 2018\игра\педтехнологии\a6bbe4425acb69d4a4a6d9dcddf69f10--schedule-cards-card-ga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лена\сессия май 2018\игра\педтехнологии\a6bbe4425acb69d4a4a6d9dcddf69f10--schedule-cards-card-games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2E2F"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40"/>
          <w:lang w:eastAsia="ru-RU"/>
        </w:rPr>
        <w:t xml:space="preserve">Игровые технологии </w:t>
      </w:r>
    </w:p>
    <w:p w:rsidR="00CE671A" w:rsidRPr="00DF4DA0" w:rsidRDefault="00CE671A" w:rsidP="00DF4D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F4DA0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Педагогику игры, место игры в педагогическом процессе, строение игровой деятельности</w:t>
      </w:r>
      <w:r w:rsidR="00DF4DA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F4D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руководство игрой разрабатывали Н.А. Аникеева, Н.Н. Богомолова, В.Д. Пономарев, С.А. Смирнов, С.А. Шмаков и др</w:t>
      </w:r>
      <w:proofErr w:type="gramStart"/>
      <w:r w:rsidRPr="00DF4DA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F4DA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5414F9" w:rsidRPr="005414F9" w:rsidRDefault="005414F9" w:rsidP="005414F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Игровая педагогическая технология - </w:t>
      </w:r>
      <w:r w:rsidRPr="005414F9">
        <w:rPr>
          <w:rFonts w:ascii="Times New Roman" w:eastAsia="Times New Roman" w:hAnsi="Times New Roman" w:cs="Times New Roman"/>
          <w:bCs/>
          <w:sz w:val="24"/>
          <w:szCs w:val="24"/>
        </w:rPr>
        <w:t>организация педагогического процесса в форме различных педагогических игр</w:t>
      </w:r>
      <w:r w:rsidRPr="005414F9">
        <w:rPr>
          <w:rFonts w:ascii="Times New Roman" w:eastAsia="Times New Roman" w:hAnsi="Times New Roman" w:cs="Times New Roman"/>
          <w:sz w:val="24"/>
          <w:szCs w:val="24"/>
        </w:rPr>
        <w:t>. Это последовательная деятельность педагога по: отбору, разработке, подготовке игр; включению детей в игровую деятельность; осуществлению самой игры; подведению итогов, результатов игровой деятельности.</w:t>
      </w:r>
    </w:p>
    <w:p w:rsidR="005414F9" w:rsidRPr="005414F9" w:rsidRDefault="005414F9" w:rsidP="005414F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F9">
        <w:rPr>
          <w:rFonts w:ascii="Times New Roman" w:eastAsia="Times New Roman" w:hAnsi="Times New Roman" w:cs="Times New Roman"/>
          <w:b/>
          <w:bCs/>
          <w:sz w:val="24"/>
          <w:szCs w:val="24"/>
        </w:rPr>
        <w:t>Концептуальные основы игровой технологии:</w:t>
      </w:r>
    </w:p>
    <w:p w:rsidR="005414F9" w:rsidRPr="005414F9" w:rsidRDefault="005414F9" w:rsidP="005414F9">
      <w:pPr>
        <w:numPr>
          <w:ilvl w:val="0"/>
          <w:numId w:val="7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F9">
        <w:rPr>
          <w:rFonts w:ascii="Times New Roman" w:eastAsia="Times New Roman" w:hAnsi="Times New Roman" w:cs="Times New Roman"/>
          <w:sz w:val="24"/>
          <w:szCs w:val="24"/>
        </w:rPr>
        <w:t>Игровая форма совместной деятельности с детьми создаётся при помощи игровых приёмов и ситуаций, выступающих в качестве средства побуждения и стимулирования ребёнка к деятельности.</w:t>
      </w:r>
    </w:p>
    <w:p w:rsidR="005414F9" w:rsidRPr="005414F9" w:rsidRDefault="005414F9" w:rsidP="005414F9">
      <w:pPr>
        <w:numPr>
          <w:ilvl w:val="0"/>
          <w:numId w:val="7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F9">
        <w:rPr>
          <w:rFonts w:ascii="Times New Roman" w:eastAsia="Times New Roman" w:hAnsi="Times New Roman" w:cs="Times New Roman"/>
          <w:sz w:val="24"/>
          <w:szCs w:val="24"/>
        </w:rPr>
        <w:t>Реализация педагогической игры осуществляется в следующей последовательности - дидактическая цель ставится в форме игровой задачи, образовательная деятельность подчиняется правилам игры; учебный материал используется в качестве её средства; успешное выполнение дидактического задания связывается с игровым результатом.</w:t>
      </w:r>
    </w:p>
    <w:p w:rsidR="005414F9" w:rsidRPr="005414F9" w:rsidRDefault="005414F9" w:rsidP="005414F9">
      <w:pPr>
        <w:numPr>
          <w:ilvl w:val="0"/>
          <w:numId w:val="7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F9">
        <w:rPr>
          <w:rFonts w:ascii="Times New Roman" w:eastAsia="Times New Roman" w:hAnsi="Times New Roman" w:cs="Times New Roman"/>
          <w:sz w:val="24"/>
          <w:szCs w:val="24"/>
        </w:rPr>
        <w:t>Игровая технология охватывает определённую часть образовательного процесса, объединённую общим содержанием, сюжетом, персонажем.</w:t>
      </w:r>
    </w:p>
    <w:p w:rsidR="005414F9" w:rsidRPr="005414F9" w:rsidRDefault="005414F9" w:rsidP="005414F9">
      <w:pPr>
        <w:numPr>
          <w:ilvl w:val="0"/>
          <w:numId w:val="7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F9">
        <w:rPr>
          <w:rFonts w:ascii="Times New Roman" w:eastAsia="Times New Roman" w:hAnsi="Times New Roman" w:cs="Times New Roman"/>
          <w:sz w:val="24"/>
          <w:szCs w:val="24"/>
        </w:rPr>
        <w:t>В игровую технологию включаются последовательно игры и упражнения, формирующие одно из интегративных качеств или знание из образовательной области. Но при этом игровой материал должен активизировать образовательный процесс и повысить эффективность освоения учебного материала.</w:t>
      </w:r>
    </w:p>
    <w:p w:rsidR="005414F9" w:rsidRPr="005414F9" w:rsidRDefault="005414F9" w:rsidP="005414F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F9">
        <w:rPr>
          <w:rFonts w:ascii="Times New Roman" w:eastAsia="Times New Roman" w:hAnsi="Times New Roman" w:cs="Times New Roman"/>
          <w:sz w:val="24"/>
          <w:szCs w:val="24"/>
        </w:rPr>
        <w:t>Главная </w:t>
      </w:r>
      <w:r w:rsidRPr="005414F9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игровой технологии</w:t>
      </w:r>
      <w:r w:rsidRPr="005414F9">
        <w:rPr>
          <w:rFonts w:ascii="Times New Roman" w:eastAsia="Times New Roman" w:hAnsi="Times New Roman" w:cs="Times New Roman"/>
          <w:sz w:val="24"/>
          <w:szCs w:val="24"/>
        </w:rPr>
        <w:t> - создание полноценной мотивационной основы для формирования навыков и умений деятельности в зависимости от условий функционирования дошкольного учреждения и уровня развития детей.</w:t>
      </w:r>
    </w:p>
    <w:p w:rsidR="005414F9" w:rsidRPr="005414F9" w:rsidRDefault="005414F9" w:rsidP="005414F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F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игровой технологии</w:t>
      </w:r>
      <w:proofErr w:type="gramStart"/>
      <w:r w:rsidRPr="005414F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414F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</w:p>
    <w:p w:rsidR="005414F9" w:rsidRPr="005414F9" w:rsidRDefault="005414F9" w:rsidP="005414F9">
      <w:pPr>
        <w:numPr>
          <w:ilvl w:val="0"/>
          <w:numId w:val="8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F9">
        <w:rPr>
          <w:rFonts w:ascii="Times New Roman" w:eastAsia="Times New Roman" w:hAnsi="Times New Roman" w:cs="Times New Roman"/>
          <w:sz w:val="24"/>
          <w:szCs w:val="24"/>
        </w:rPr>
        <w:t>Достигнуть высокого уровня мотивации, осознанной потребности в усвоении знаний и умений за счёт собственной активности ребёнка.</w:t>
      </w:r>
    </w:p>
    <w:p w:rsidR="005414F9" w:rsidRPr="005414F9" w:rsidRDefault="005414F9" w:rsidP="005414F9">
      <w:pPr>
        <w:numPr>
          <w:ilvl w:val="0"/>
          <w:numId w:val="8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F9">
        <w:rPr>
          <w:rFonts w:ascii="Times New Roman" w:eastAsia="Times New Roman" w:hAnsi="Times New Roman" w:cs="Times New Roman"/>
          <w:sz w:val="24"/>
          <w:szCs w:val="24"/>
        </w:rPr>
        <w:t>Подобрать средства, активизирующие деятельность детей и повышающие её результативность.</w:t>
      </w:r>
    </w:p>
    <w:p w:rsidR="005414F9" w:rsidRPr="005414F9" w:rsidRDefault="005414F9" w:rsidP="005414F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F9">
        <w:rPr>
          <w:rFonts w:ascii="Times New Roman" w:eastAsia="Times New Roman" w:hAnsi="Times New Roman" w:cs="Times New Roman"/>
          <w:sz w:val="24"/>
          <w:szCs w:val="24"/>
        </w:rPr>
        <w:t>Но как любая педагогическая технология, игровая также должна соответствовать </w:t>
      </w:r>
      <w:r w:rsidRPr="005414F9">
        <w:rPr>
          <w:rFonts w:ascii="Times New Roman" w:eastAsia="Times New Roman" w:hAnsi="Times New Roman" w:cs="Times New Roman"/>
          <w:b/>
          <w:bCs/>
          <w:sz w:val="24"/>
          <w:szCs w:val="24"/>
        </w:rPr>
        <w:t>следующим требованиям:</w:t>
      </w:r>
    </w:p>
    <w:p w:rsidR="005414F9" w:rsidRPr="005414F9" w:rsidRDefault="005414F9" w:rsidP="005414F9">
      <w:pPr>
        <w:numPr>
          <w:ilvl w:val="0"/>
          <w:numId w:val="9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F9">
        <w:rPr>
          <w:rFonts w:ascii="Times New Roman" w:eastAsia="Times New Roman" w:hAnsi="Times New Roman" w:cs="Times New Roman"/>
          <w:sz w:val="24"/>
          <w:szCs w:val="24"/>
        </w:rPr>
        <w:t>Технологическая схема - описание технологического процесса с разделением на логически взаимосвязанные функциональные элементы.</w:t>
      </w:r>
    </w:p>
    <w:p w:rsidR="005414F9" w:rsidRPr="005414F9" w:rsidRDefault="005414F9" w:rsidP="005414F9">
      <w:pPr>
        <w:numPr>
          <w:ilvl w:val="0"/>
          <w:numId w:val="9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F9">
        <w:rPr>
          <w:rFonts w:ascii="Times New Roman" w:eastAsia="Times New Roman" w:hAnsi="Times New Roman" w:cs="Times New Roman"/>
          <w:sz w:val="24"/>
          <w:szCs w:val="24"/>
        </w:rPr>
        <w:t>Научная база - опора на определённую научную концепцию достижения образовательных целей.</w:t>
      </w:r>
    </w:p>
    <w:p w:rsidR="005414F9" w:rsidRPr="005414F9" w:rsidRDefault="005414F9" w:rsidP="005414F9">
      <w:pPr>
        <w:numPr>
          <w:ilvl w:val="0"/>
          <w:numId w:val="9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F9">
        <w:rPr>
          <w:rFonts w:ascii="Times New Roman" w:eastAsia="Times New Roman" w:hAnsi="Times New Roman" w:cs="Times New Roman"/>
          <w:sz w:val="24"/>
          <w:szCs w:val="24"/>
        </w:rPr>
        <w:t>Системность - технология должна обладать логикой, взаимосвязью всех частей, целостностью.</w:t>
      </w:r>
    </w:p>
    <w:p w:rsidR="005414F9" w:rsidRPr="005414F9" w:rsidRDefault="005414F9" w:rsidP="005414F9">
      <w:pPr>
        <w:numPr>
          <w:ilvl w:val="0"/>
          <w:numId w:val="9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F9">
        <w:rPr>
          <w:rFonts w:ascii="Times New Roman" w:eastAsia="Times New Roman" w:hAnsi="Times New Roman" w:cs="Times New Roman"/>
          <w:sz w:val="24"/>
          <w:szCs w:val="24"/>
        </w:rPr>
        <w:t xml:space="preserve">Управляемость - предполагается возможность </w:t>
      </w:r>
      <w:proofErr w:type="spellStart"/>
      <w:r w:rsidRPr="005414F9">
        <w:rPr>
          <w:rFonts w:ascii="Times New Roman" w:eastAsia="Times New Roman" w:hAnsi="Times New Roman" w:cs="Times New Roman"/>
          <w:sz w:val="24"/>
          <w:szCs w:val="24"/>
        </w:rPr>
        <w:t>целеполагания</w:t>
      </w:r>
      <w:proofErr w:type="spellEnd"/>
      <w:r w:rsidRPr="005414F9">
        <w:rPr>
          <w:rFonts w:ascii="Times New Roman" w:eastAsia="Times New Roman" w:hAnsi="Times New Roman" w:cs="Times New Roman"/>
          <w:sz w:val="24"/>
          <w:szCs w:val="24"/>
        </w:rPr>
        <w:t>, планирования процесса обучения, поэтапной диагностики, варьирование средств и методов с целью коррекции результатов.</w:t>
      </w:r>
    </w:p>
    <w:p w:rsidR="005414F9" w:rsidRPr="005414F9" w:rsidRDefault="005414F9" w:rsidP="005414F9">
      <w:pPr>
        <w:numPr>
          <w:ilvl w:val="0"/>
          <w:numId w:val="9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F9">
        <w:rPr>
          <w:rFonts w:ascii="Times New Roman" w:eastAsia="Times New Roman" w:hAnsi="Times New Roman" w:cs="Times New Roman"/>
          <w:sz w:val="24"/>
          <w:szCs w:val="24"/>
        </w:rPr>
        <w:t>Эффективность - должна гарантировать достижение определённого стандарта обучения, быть эффективной по результатам и оптимальной по затратам.</w:t>
      </w:r>
    </w:p>
    <w:p w:rsidR="005414F9" w:rsidRPr="005414F9" w:rsidRDefault="005414F9" w:rsidP="005414F9">
      <w:pPr>
        <w:numPr>
          <w:ilvl w:val="0"/>
          <w:numId w:val="9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14F9">
        <w:rPr>
          <w:rFonts w:ascii="Times New Roman" w:eastAsia="Times New Roman" w:hAnsi="Times New Roman" w:cs="Times New Roman"/>
          <w:sz w:val="24"/>
          <w:szCs w:val="24"/>
        </w:rPr>
        <w:t>Воспроизводимость</w:t>
      </w:r>
      <w:proofErr w:type="spellEnd"/>
      <w:r w:rsidRPr="005414F9">
        <w:rPr>
          <w:rFonts w:ascii="Times New Roman" w:eastAsia="Times New Roman" w:hAnsi="Times New Roman" w:cs="Times New Roman"/>
          <w:sz w:val="24"/>
          <w:szCs w:val="24"/>
        </w:rPr>
        <w:t xml:space="preserve"> - применение в других образовательных учреждениях.</w:t>
      </w:r>
    </w:p>
    <w:p w:rsidR="005414F9" w:rsidRDefault="005414F9" w:rsidP="005414F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14F9" w:rsidRPr="005414F9" w:rsidRDefault="005414F9" w:rsidP="005414F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F9">
        <w:rPr>
          <w:rFonts w:ascii="Times New Roman" w:eastAsia="Times New Roman" w:hAnsi="Times New Roman" w:cs="Times New Roman"/>
          <w:b/>
          <w:bCs/>
          <w:sz w:val="24"/>
          <w:szCs w:val="24"/>
        </w:rPr>
        <w:t>Игровые технологии тесно связаны со всеми сторонами воспитательной и образовательной работы детского сада и решением его основных задач.</w:t>
      </w:r>
    </w:p>
    <w:p w:rsidR="005C433A" w:rsidRPr="009E69F2" w:rsidRDefault="007255EE" w:rsidP="009E69F2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9E69F2">
        <w:rPr>
          <w:rFonts w:ascii="Times New Roman" w:eastAsia="Times New Roman" w:hAnsi="Times New Roman" w:cs="Times New Roman"/>
          <w:b/>
          <w:noProof/>
          <w:color w:val="C00000"/>
          <w:sz w:val="40"/>
          <w:szCs w:val="40"/>
          <w:lang w:eastAsia="ru-RU"/>
        </w:rPr>
        <w:lastRenderedPageBreak/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57350" cy="1179830"/>
            <wp:effectExtent l="19050" t="0" r="0" b="0"/>
            <wp:wrapSquare wrapText="bothSides"/>
            <wp:docPr id="10" name="Рисунок 10" descr="D:\лена\сессия май 2018\игра\педтехнологии\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лена\сессия май 2018\игра\педтехнологии\resiz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7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69F2" w:rsidRPr="009E69F2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 xml:space="preserve">Технология </w:t>
      </w:r>
      <w:r w:rsidR="007549DF" w:rsidRPr="009E69F2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 xml:space="preserve"> проектного обучения</w:t>
      </w:r>
    </w:p>
    <w:p w:rsidR="007549DF" w:rsidRPr="007C62C6" w:rsidRDefault="007549DF" w:rsidP="007255EE">
      <w:pPr>
        <w:pStyle w:val="a4"/>
        <w:spacing w:before="0" w:beforeAutospacing="0" w:after="0" w:afterAutospacing="0"/>
        <w:ind w:firstLine="669"/>
      </w:pPr>
      <w:r w:rsidRPr="007C62C6">
        <w:rPr>
          <w:b/>
          <w:bCs/>
        </w:rPr>
        <w:t>Метод проектов</w:t>
      </w:r>
      <w:r w:rsidRPr="007C62C6">
        <w:t xml:space="preserve"> – технология моделирования и организации образовательных ситуаций, в которых обучающиеся выполняют комплекс действий по решению значимой для себя проблемы. </w:t>
      </w:r>
    </w:p>
    <w:p w:rsidR="007549DF" w:rsidRPr="007C62C6" w:rsidRDefault="007549DF" w:rsidP="009E69F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7C62C6">
        <w:rPr>
          <w:rFonts w:ascii="Times New Roman" w:hAnsi="Times New Roman" w:cs="Times New Roman"/>
          <w:sz w:val="24"/>
          <w:szCs w:val="24"/>
        </w:rPr>
        <w:t xml:space="preserve">Основные идеи </w:t>
      </w:r>
      <w:proofErr w:type="gramStart"/>
      <w:r w:rsidRPr="007C62C6">
        <w:rPr>
          <w:rFonts w:ascii="Times New Roman" w:hAnsi="Times New Roman" w:cs="Times New Roman"/>
          <w:b/>
          <w:sz w:val="24"/>
          <w:szCs w:val="24"/>
        </w:rPr>
        <w:t>Дж</w:t>
      </w:r>
      <w:proofErr w:type="gramEnd"/>
      <w:r w:rsidRPr="007C62C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7C62C6">
        <w:rPr>
          <w:rFonts w:ascii="Times New Roman" w:hAnsi="Times New Roman" w:cs="Times New Roman"/>
          <w:b/>
          <w:sz w:val="24"/>
          <w:szCs w:val="24"/>
        </w:rPr>
        <w:t>Дьюи</w:t>
      </w:r>
      <w:proofErr w:type="spellEnd"/>
      <w:r w:rsidRPr="007C62C6">
        <w:rPr>
          <w:rFonts w:ascii="Times New Roman" w:hAnsi="Times New Roman" w:cs="Times New Roman"/>
          <w:sz w:val="24"/>
          <w:szCs w:val="24"/>
        </w:rPr>
        <w:t xml:space="preserve"> – основоположника метода проектов (в</w:t>
      </w:r>
      <w:r w:rsidRPr="007C62C6">
        <w:rPr>
          <w:rFonts w:ascii="Times New Roman" w:hAnsi="Times New Roman" w:cs="Times New Roman"/>
          <w:sz w:val="24"/>
          <w:szCs w:val="24"/>
          <w:lang w:val="bg-BG"/>
        </w:rPr>
        <w:t xml:space="preserve"> России педагогика Дж. Дьюи стала известна в 20-е годы XX века.</w:t>
      </w:r>
      <w:r w:rsidRPr="007C62C6">
        <w:rPr>
          <w:rFonts w:ascii="Times New Roman" w:hAnsi="Times New Roman" w:cs="Times New Roman"/>
          <w:sz w:val="24"/>
          <w:szCs w:val="24"/>
        </w:rPr>
        <w:t>):</w:t>
      </w:r>
      <w:r w:rsidR="007255EE">
        <w:rPr>
          <w:rFonts w:ascii="Times New Roman" w:hAnsi="Times New Roman" w:cs="Times New Roman"/>
          <w:sz w:val="24"/>
          <w:szCs w:val="24"/>
        </w:rPr>
        <w:t xml:space="preserve"> </w:t>
      </w:r>
      <w:r w:rsidRPr="007C62C6">
        <w:rPr>
          <w:rFonts w:ascii="Times New Roman" w:hAnsi="Times New Roman" w:cs="Times New Roman"/>
          <w:sz w:val="24"/>
          <w:szCs w:val="24"/>
        </w:rPr>
        <w:t xml:space="preserve">– С помощью «метода проектов» достигается главная цель образования – развитие личности ребенка как непрерывная перестройка его жизненного опыта. </w:t>
      </w:r>
      <w:r w:rsidR="009E69F2">
        <w:rPr>
          <w:rFonts w:ascii="Times New Roman" w:hAnsi="Times New Roman" w:cs="Times New Roman"/>
          <w:sz w:val="24"/>
          <w:szCs w:val="24"/>
        </w:rPr>
        <w:t xml:space="preserve"> </w:t>
      </w:r>
      <w:r w:rsidRPr="007C62C6">
        <w:rPr>
          <w:rFonts w:ascii="Times New Roman" w:hAnsi="Times New Roman" w:cs="Times New Roman"/>
          <w:sz w:val="24"/>
          <w:szCs w:val="24"/>
        </w:rPr>
        <w:t xml:space="preserve">– «Метод проектов» – путь интеллектуального развития, становления научного мышления. </w:t>
      </w:r>
    </w:p>
    <w:p w:rsidR="007C62C6" w:rsidRPr="007C62C6" w:rsidRDefault="007C62C6" w:rsidP="007255EE">
      <w:pPr>
        <w:pStyle w:val="a4"/>
        <w:spacing w:before="0" w:beforeAutospacing="0" w:after="0" w:afterAutospacing="0"/>
        <w:ind w:firstLine="709"/>
        <w:rPr>
          <w:b/>
        </w:rPr>
      </w:pPr>
      <w:r w:rsidRPr="007C62C6">
        <w:rPr>
          <w:b/>
        </w:rPr>
        <w:t>Проектная технология направлена:</w:t>
      </w:r>
    </w:p>
    <w:p w:rsidR="007C62C6" w:rsidRPr="007C62C6" w:rsidRDefault="007C62C6" w:rsidP="007255EE">
      <w:pPr>
        <w:pStyle w:val="a4"/>
        <w:spacing w:before="0" w:beforeAutospacing="0" w:after="0" w:afterAutospacing="0"/>
      </w:pPr>
      <w:r>
        <w:t>-</w:t>
      </w:r>
      <w:r w:rsidRPr="007C62C6">
        <w:t>на осознание детьми своих интересов и формирование умений их реализовывать;</w:t>
      </w:r>
    </w:p>
    <w:p w:rsidR="007C62C6" w:rsidRPr="007C62C6" w:rsidRDefault="007C62C6" w:rsidP="007255EE">
      <w:pPr>
        <w:pStyle w:val="a4"/>
        <w:spacing w:before="0" w:beforeAutospacing="0" w:after="0" w:afterAutospacing="0"/>
      </w:pPr>
      <w:r>
        <w:t>-</w:t>
      </w:r>
      <w:proofErr w:type="gramStart"/>
      <w:r w:rsidRPr="007C62C6">
        <w:t>приобретение</w:t>
      </w:r>
      <w:proofErr w:type="gramEnd"/>
      <w:r w:rsidRPr="007C62C6">
        <w:t xml:space="preserve"> детьми опыта собственной исследовательской деятельности, включая умение ее планировать;</w:t>
      </w:r>
    </w:p>
    <w:p w:rsidR="007C62C6" w:rsidRPr="007C62C6" w:rsidRDefault="007C62C6" w:rsidP="007255EE">
      <w:pPr>
        <w:pStyle w:val="a4"/>
        <w:spacing w:before="0" w:beforeAutospacing="0" w:after="0" w:afterAutospacing="0"/>
      </w:pPr>
      <w:r>
        <w:t>-</w:t>
      </w:r>
      <w:r w:rsidRPr="007C62C6">
        <w:t>формирование таких личностных качеств, как умение договариваться и работать в команде;</w:t>
      </w:r>
    </w:p>
    <w:p w:rsidR="007C62C6" w:rsidRPr="007C62C6" w:rsidRDefault="007C62C6" w:rsidP="007255EE">
      <w:pPr>
        <w:pStyle w:val="a4"/>
        <w:spacing w:before="0" w:beforeAutospacing="0" w:after="0" w:afterAutospacing="0"/>
      </w:pPr>
      <w:r>
        <w:t>-</w:t>
      </w:r>
      <w:r w:rsidRPr="007C62C6">
        <w:t>применение и приобретение детьми новых знаний (порой и путем самообразования).</w:t>
      </w:r>
    </w:p>
    <w:p w:rsidR="007C62C6" w:rsidRPr="007C62C6" w:rsidRDefault="007C62C6" w:rsidP="007255EE">
      <w:pPr>
        <w:shd w:val="clear" w:color="auto" w:fill="FFFFFF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C62C6">
        <w:rPr>
          <w:rFonts w:ascii="Times New Roman" w:hAnsi="Times New Roman" w:cs="Times New Roman"/>
          <w:spacing w:val="-9"/>
          <w:w w:val="106"/>
          <w:sz w:val="24"/>
          <w:szCs w:val="24"/>
        </w:rPr>
        <w:t>В основу метода проектов положена идея о направленности учеб</w:t>
      </w:r>
      <w:r w:rsidRPr="007C62C6">
        <w:rPr>
          <w:rFonts w:ascii="Times New Roman" w:hAnsi="Times New Roman" w:cs="Times New Roman"/>
          <w:spacing w:val="-9"/>
          <w:w w:val="106"/>
          <w:sz w:val="24"/>
          <w:szCs w:val="24"/>
        </w:rPr>
        <w:softHyphen/>
      </w:r>
      <w:r w:rsidRPr="007C62C6">
        <w:rPr>
          <w:rFonts w:ascii="Times New Roman" w:hAnsi="Times New Roman" w:cs="Times New Roman"/>
          <w:spacing w:val="-2"/>
          <w:w w:val="106"/>
          <w:sz w:val="24"/>
          <w:szCs w:val="24"/>
        </w:rPr>
        <w:t>но-познавательной деятельности детей на результат, кото</w:t>
      </w:r>
      <w:r w:rsidRPr="007C62C6">
        <w:rPr>
          <w:rFonts w:ascii="Times New Roman" w:hAnsi="Times New Roman" w:cs="Times New Roman"/>
          <w:spacing w:val="-2"/>
          <w:w w:val="106"/>
          <w:sz w:val="24"/>
          <w:szCs w:val="24"/>
        </w:rPr>
        <w:softHyphen/>
      </w:r>
      <w:r w:rsidRPr="007C62C6">
        <w:rPr>
          <w:rFonts w:ascii="Times New Roman" w:hAnsi="Times New Roman" w:cs="Times New Roman"/>
          <w:spacing w:val="-5"/>
          <w:w w:val="106"/>
          <w:sz w:val="24"/>
          <w:szCs w:val="24"/>
        </w:rPr>
        <w:t>рый получается при решении той или иной практически или теоре</w:t>
      </w:r>
      <w:r w:rsidRPr="007C62C6">
        <w:rPr>
          <w:rFonts w:ascii="Times New Roman" w:hAnsi="Times New Roman" w:cs="Times New Roman"/>
          <w:spacing w:val="-5"/>
          <w:w w:val="106"/>
          <w:sz w:val="24"/>
          <w:szCs w:val="24"/>
        </w:rPr>
        <w:softHyphen/>
      </w:r>
      <w:r w:rsidRPr="007C62C6">
        <w:rPr>
          <w:rFonts w:ascii="Times New Roman" w:hAnsi="Times New Roman" w:cs="Times New Roman"/>
          <w:spacing w:val="-6"/>
          <w:w w:val="106"/>
          <w:sz w:val="24"/>
          <w:szCs w:val="24"/>
        </w:rPr>
        <w:t>тически значимой проблемы.</w:t>
      </w:r>
    </w:p>
    <w:p w:rsidR="007C62C6" w:rsidRPr="007C62C6" w:rsidRDefault="007C62C6" w:rsidP="007255EE">
      <w:pPr>
        <w:shd w:val="clear" w:color="auto" w:fill="FFFFFF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C62C6">
        <w:rPr>
          <w:rFonts w:ascii="Times New Roman" w:hAnsi="Times New Roman" w:cs="Times New Roman"/>
          <w:iCs/>
          <w:spacing w:val="40"/>
          <w:w w:val="106"/>
          <w:sz w:val="24"/>
          <w:szCs w:val="24"/>
        </w:rPr>
        <w:t>Внешний результат</w:t>
      </w:r>
      <w:r w:rsidRPr="007C62C6">
        <w:rPr>
          <w:rFonts w:ascii="Times New Roman" w:hAnsi="Times New Roman" w:cs="Times New Roman"/>
          <w:i/>
          <w:iCs/>
          <w:w w:val="106"/>
          <w:sz w:val="24"/>
          <w:szCs w:val="24"/>
        </w:rPr>
        <w:t xml:space="preserve"> </w:t>
      </w:r>
      <w:r w:rsidRPr="007C62C6">
        <w:rPr>
          <w:rFonts w:ascii="Times New Roman" w:hAnsi="Times New Roman" w:cs="Times New Roman"/>
          <w:w w:val="106"/>
          <w:sz w:val="24"/>
          <w:szCs w:val="24"/>
        </w:rPr>
        <w:t xml:space="preserve">можно увидеть, осмыслить, применить </w:t>
      </w:r>
      <w:r w:rsidRPr="007C62C6">
        <w:rPr>
          <w:rFonts w:ascii="Times New Roman" w:hAnsi="Times New Roman" w:cs="Times New Roman"/>
          <w:spacing w:val="-4"/>
          <w:w w:val="106"/>
          <w:sz w:val="24"/>
          <w:szCs w:val="24"/>
        </w:rPr>
        <w:t>в реальной практической деятельности.</w:t>
      </w:r>
    </w:p>
    <w:p w:rsidR="007C62C6" w:rsidRPr="007C62C6" w:rsidRDefault="007C62C6" w:rsidP="007255EE">
      <w:pPr>
        <w:shd w:val="clear" w:color="auto" w:fill="FFFFFF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C62C6">
        <w:rPr>
          <w:rFonts w:ascii="Times New Roman" w:hAnsi="Times New Roman" w:cs="Times New Roman"/>
          <w:iCs/>
          <w:spacing w:val="40"/>
          <w:w w:val="106"/>
          <w:sz w:val="24"/>
          <w:szCs w:val="24"/>
        </w:rPr>
        <w:t>Внутренний результат</w:t>
      </w:r>
      <w:r w:rsidRPr="007C62C6">
        <w:rPr>
          <w:rFonts w:ascii="Times New Roman" w:hAnsi="Times New Roman" w:cs="Times New Roman"/>
          <w:i/>
          <w:iCs/>
          <w:spacing w:val="-7"/>
          <w:w w:val="106"/>
          <w:sz w:val="24"/>
          <w:szCs w:val="24"/>
        </w:rPr>
        <w:t xml:space="preserve"> </w:t>
      </w:r>
      <w:r w:rsidRPr="007C62C6">
        <w:rPr>
          <w:rFonts w:ascii="Times New Roman" w:hAnsi="Times New Roman" w:cs="Times New Roman"/>
          <w:spacing w:val="-7"/>
          <w:w w:val="106"/>
          <w:sz w:val="24"/>
          <w:szCs w:val="24"/>
        </w:rPr>
        <w:t>– опыт деятельности – становится бес</w:t>
      </w:r>
      <w:r w:rsidRPr="007C62C6">
        <w:rPr>
          <w:rFonts w:ascii="Times New Roman" w:hAnsi="Times New Roman" w:cs="Times New Roman"/>
          <w:spacing w:val="-7"/>
          <w:w w:val="106"/>
          <w:sz w:val="24"/>
          <w:szCs w:val="24"/>
        </w:rPr>
        <w:softHyphen/>
      </w:r>
      <w:r w:rsidRPr="007C62C6">
        <w:rPr>
          <w:rFonts w:ascii="Times New Roman" w:hAnsi="Times New Roman" w:cs="Times New Roman"/>
          <w:spacing w:val="-2"/>
          <w:w w:val="106"/>
          <w:sz w:val="24"/>
          <w:szCs w:val="24"/>
        </w:rPr>
        <w:t xml:space="preserve">ценным достоянием ребенка, соединяя в себе знания и умения, </w:t>
      </w:r>
      <w:r w:rsidRPr="007C62C6">
        <w:rPr>
          <w:rFonts w:ascii="Times New Roman" w:hAnsi="Times New Roman" w:cs="Times New Roman"/>
          <w:spacing w:val="-6"/>
          <w:w w:val="106"/>
          <w:sz w:val="24"/>
          <w:szCs w:val="24"/>
        </w:rPr>
        <w:t>компетенции и ценности.</w:t>
      </w:r>
    </w:p>
    <w:p w:rsidR="007C62C6" w:rsidRPr="007C62C6" w:rsidRDefault="007C62C6" w:rsidP="007255EE">
      <w:pPr>
        <w:spacing w:line="240" w:lineRule="auto"/>
        <w:rPr>
          <w:rFonts w:ascii="Times New Roman" w:hAnsi="Times New Roman" w:cs="Times New Roman"/>
          <w:spacing w:val="4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проект</w:t>
      </w:r>
      <w:r>
        <w:rPr>
          <w:rFonts w:ascii="Times New Roman" w:hAnsi="Times New Roman" w:cs="Times New Roman"/>
          <w:sz w:val="24"/>
          <w:szCs w:val="24"/>
        </w:rPr>
        <w:softHyphen/>
        <w:t>ной деятельности заключаю</w:t>
      </w:r>
      <w:r w:rsidRPr="007C62C6">
        <w:rPr>
          <w:rFonts w:ascii="Times New Roman" w:hAnsi="Times New Roman" w:cs="Times New Roman"/>
          <w:sz w:val="24"/>
          <w:szCs w:val="24"/>
        </w:rPr>
        <w:t>тся в том, что ее участники долж</w:t>
      </w:r>
      <w:r w:rsidRPr="007C62C6">
        <w:rPr>
          <w:rFonts w:ascii="Times New Roman" w:hAnsi="Times New Roman" w:cs="Times New Roman"/>
          <w:sz w:val="24"/>
          <w:szCs w:val="24"/>
        </w:rPr>
        <w:softHyphen/>
        <w:t xml:space="preserve">ны быть </w:t>
      </w:r>
      <w:r w:rsidRPr="007C62C6">
        <w:rPr>
          <w:rFonts w:ascii="Times New Roman" w:hAnsi="Times New Roman" w:cs="Times New Roman"/>
          <w:spacing w:val="40"/>
          <w:sz w:val="24"/>
          <w:szCs w:val="24"/>
        </w:rPr>
        <w:t>мотивированы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, </w:t>
      </w:r>
      <w:r w:rsidRPr="007C62C6">
        <w:rPr>
          <w:rFonts w:ascii="Times New Roman" w:hAnsi="Times New Roman" w:cs="Times New Roman"/>
          <w:spacing w:val="40"/>
          <w:sz w:val="24"/>
          <w:szCs w:val="24"/>
        </w:rPr>
        <w:t>адресный харак</w:t>
      </w:r>
      <w:r w:rsidRPr="007C62C6">
        <w:rPr>
          <w:rFonts w:ascii="Times New Roman" w:hAnsi="Times New Roman" w:cs="Times New Roman"/>
          <w:spacing w:val="40"/>
          <w:sz w:val="24"/>
          <w:szCs w:val="24"/>
        </w:rPr>
        <w:softHyphen/>
        <w:t>тер.</w:t>
      </w:r>
    </w:p>
    <w:p w:rsidR="007C62C6" w:rsidRPr="007C62C6" w:rsidRDefault="007C62C6" w:rsidP="007255EE">
      <w:pPr>
        <w:shd w:val="clear" w:color="auto" w:fill="FFFFFF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C62C6">
        <w:rPr>
          <w:rFonts w:ascii="Times New Roman" w:hAnsi="Times New Roman" w:cs="Times New Roman"/>
          <w:sz w:val="24"/>
          <w:szCs w:val="24"/>
        </w:rPr>
        <w:t xml:space="preserve">Технологии проектирования </w:t>
      </w:r>
      <w:r w:rsidRPr="007C62C6">
        <w:rPr>
          <w:rFonts w:ascii="Times New Roman" w:hAnsi="Times New Roman" w:cs="Times New Roman"/>
          <w:b/>
          <w:i/>
          <w:sz w:val="24"/>
          <w:szCs w:val="24"/>
        </w:rPr>
        <w:t>необходима соответствующая организация предметно-познавательного пространства группы</w:t>
      </w:r>
      <w:r w:rsidRPr="007C62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62C6" w:rsidRPr="007C62C6" w:rsidRDefault="007C62C6" w:rsidP="007255EE">
      <w:pPr>
        <w:shd w:val="clear" w:color="auto" w:fill="FFFFFF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C62C6">
        <w:rPr>
          <w:rFonts w:ascii="Times New Roman" w:hAnsi="Times New Roman" w:cs="Times New Roman"/>
          <w:sz w:val="24"/>
          <w:szCs w:val="24"/>
        </w:rPr>
        <w:t>Технология проектирования ориентирована на совместную деятельность участников образовательного процесса в различных сочетаниях: воспитатель – дети, ребенок – ребенок, дети – родители.</w:t>
      </w:r>
    </w:p>
    <w:p w:rsidR="007C62C6" w:rsidRPr="007C62C6" w:rsidRDefault="007255EE" w:rsidP="007255EE">
      <w:pPr>
        <w:shd w:val="clear" w:color="auto" w:fill="FFFFFF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Проблемы п</w:t>
      </w:r>
      <w:r w:rsidR="007C62C6" w:rsidRPr="007C62C6">
        <w:rPr>
          <w:rFonts w:ascii="Times New Roman" w:hAnsi="Times New Roman" w:cs="Times New Roman"/>
          <w:b/>
          <w:i/>
          <w:sz w:val="24"/>
          <w:szCs w:val="24"/>
        </w:rPr>
        <w:t>ри организации проектной деятельности в ДОУ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7C62C6" w:rsidRPr="007C62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C62C6" w:rsidRPr="007C62C6">
        <w:rPr>
          <w:rFonts w:ascii="Times New Roman" w:hAnsi="Times New Roman" w:cs="Times New Roman"/>
          <w:sz w:val="24"/>
          <w:szCs w:val="24"/>
        </w:rPr>
        <w:t>Несоответствие между традиционной формой организации образовательного процесса и характером проектной деятельности: традиционная педагогическая деятельность осуществляется в нормативном пространстве – она ориентирована на разработанные конспекты занятий, строгую логику перехода от одной части программы к другой и т. п. Проектная деятельность, как отмечалось выше, осуществляется в пространстве возможностей, где нет четко заданных норм.</w:t>
      </w:r>
    </w:p>
    <w:p w:rsidR="007C62C6" w:rsidRPr="007C62C6" w:rsidRDefault="007C62C6" w:rsidP="007255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62C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C62C6">
        <w:rPr>
          <w:rFonts w:ascii="Times New Roman" w:hAnsi="Times New Roman" w:cs="Times New Roman"/>
          <w:sz w:val="24"/>
          <w:szCs w:val="24"/>
        </w:rPr>
        <w:t>Неразличение</w:t>
      </w:r>
      <w:proofErr w:type="spellEnd"/>
      <w:r w:rsidRPr="007C62C6">
        <w:rPr>
          <w:rFonts w:ascii="Times New Roman" w:hAnsi="Times New Roman" w:cs="Times New Roman"/>
          <w:sz w:val="24"/>
          <w:szCs w:val="24"/>
        </w:rPr>
        <w:t xml:space="preserve"> субъектной и объектной позиции ребенка: большинство педагогов ДОУ очень чутко относятся к детям и поддерживают их эмоционально. Педагог должен организовать проблемную ситуацию для детей, но не должен предлагать свои варианты решения задачи. Иначе ребенок окажется в объектной позиции.</w:t>
      </w:r>
    </w:p>
    <w:p w:rsidR="005C433A" w:rsidRDefault="007C62C6" w:rsidP="007255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2C6">
        <w:rPr>
          <w:rFonts w:ascii="Times New Roman" w:hAnsi="Times New Roman" w:cs="Times New Roman"/>
          <w:sz w:val="24"/>
          <w:szCs w:val="24"/>
        </w:rPr>
        <w:t xml:space="preserve">-Необходимость формирования субъектной позиции педагога: невозможно развивать </w:t>
      </w:r>
      <w:proofErr w:type="spellStart"/>
      <w:r w:rsidRPr="007C62C6">
        <w:rPr>
          <w:rFonts w:ascii="Times New Roman" w:hAnsi="Times New Roman" w:cs="Times New Roman"/>
          <w:sz w:val="24"/>
          <w:szCs w:val="24"/>
        </w:rPr>
        <w:t>субъектность</w:t>
      </w:r>
      <w:proofErr w:type="spellEnd"/>
      <w:r w:rsidRPr="007C62C6">
        <w:rPr>
          <w:rFonts w:ascii="Times New Roman" w:hAnsi="Times New Roman" w:cs="Times New Roman"/>
          <w:sz w:val="24"/>
          <w:szCs w:val="24"/>
        </w:rPr>
        <w:t xml:space="preserve"> ребенка, оставаясь в жесткой, фиксированной позиции.</w:t>
      </w:r>
    </w:p>
    <w:p w:rsidR="004E551F" w:rsidRPr="009E69F2" w:rsidRDefault="00FD7170" w:rsidP="005414F9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  <w:shd w:val="clear" w:color="auto" w:fill="FFFFFF"/>
        </w:rPr>
      </w:pPr>
      <w:r w:rsidRPr="009E69F2">
        <w:rPr>
          <w:rFonts w:ascii="Times New Roman" w:hAnsi="Times New Roman" w:cs="Times New Roman"/>
          <w:b/>
          <w:noProof/>
          <w:color w:val="C00000"/>
          <w:sz w:val="40"/>
          <w:szCs w:val="40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1228725" y="447675"/>
            <wp:positionH relativeFrom="margin">
              <wp:align>left</wp:align>
            </wp:positionH>
            <wp:positionV relativeFrom="margin">
              <wp:align>top</wp:align>
            </wp:positionV>
            <wp:extent cx="1458595" cy="1866900"/>
            <wp:effectExtent l="19050" t="0" r="8255" b="0"/>
            <wp:wrapSquare wrapText="bothSides"/>
            <wp:docPr id="15" name="Рисунок 15" descr="D:\лена\сессия май 2018\игра\педтехнологии\ev-uch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лена\сессия май 2018\игра\педтехнологии\ev-uchen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69F2" w:rsidRPr="009E69F2">
        <w:rPr>
          <w:rFonts w:ascii="Times New Roman" w:hAnsi="Times New Roman" w:cs="Times New Roman"/>
          <w:b/>
          <w:color w:val="C00000"/>
          <w:sz w:val="40"/>
          <w:szCs w:val="40"/>
          <w:shd w:val="clear" w:color="auto" w:fill="FFFFFF"/>
        </w:rPr>
        <w:t>Технология репродуктивного</w:t>
      </w:r>
      <w:r w:rsidR="004E551F" w:rsidRPr="009E69F2">
        <w:rPr>
          <w:rFonts w:ascii="Times New Roman" w:hAnsi="Times New Roman" w:cs="Times New Roman"/>
          <w:b/>
          <w:color w:val="C00000"/>
          <w:sz w:val="40"/>
          <w:szCs w:val="40"/>
          <w:shd w:val="clear" w:color="auto" w:fill="FFFFFF"/>
        </w:rPr>
        <w:t xml:space="preserve"> обучения</w:t>
      </w:r>
    </w:p>
    <w:p w:rsidR="004E551F" w:rsidRPr="005414F9" w:rsidRDefault="004E551F" w:rsidP="004E551F">
      <w:p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Репродуктивное обучение включает в себя восприятие фактов, явлений их осмысление (установление связей, выделение главного и т.д.), что приводит к пониманию (В.И. </w:t>
      </w:r>
      <w:proofErr w:type="spellStart"/>
      <w:r w:rsidRPr="005414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Загвязинский</w:t>
      </w:r>
      <w:proofErr w:type="spellEnd"/>
      <w:r w:rsidRPr="005414F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E551F" w:rsidRPr="005414F9" w:rsidRDefault="004E551F" w:rsidP="004E551F">
      <w:p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F9">
        <w:rPr>
          <w:rFonts w:ascii="Times New Roman" w:hAnsi="Times New Roman" w:cs="Times New Roman"/>
          <w:sz w:val="24"/>
          <w:szCs w:val="24"/>
          <w:shd w:val="clear" w:color="auto" w:fill="FFFFFF"/>
        </w:rPr>
        <w:t>Репродуктивное обучение – это процесс, которому свойственна определённая специфика.</w:t>
      </w:r>
    </w:p>
    <w:p w:rsidR="004E551F" w:rsidRPr="005414F9" w:rsidRDefault="004E551F" w:rsidP="004E551F">
      <w:p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особенность репродуктивного обучения состоит в том, чтобы передать ученикам ряд очевидных знаний. Ученик должен запоминать учебный материал, перегружать память, тогда как другие психические процессы – альтернативное и самостоятельное мышление – блокируются.</w:t>
      </w:r>
    </w:p>
    <w:p w:rsidR="004E551F" w:rsidRPr="005414F9" w:rsidRDefault="004E551F" w:rsidP="004E551F">
      <w:p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Репродуктивный характер мышления предполагает активное восприятие и запоминание сообщаемой учителем и другим источником учебной информации. </w:t>
      </w:r>
    </w:p>
    <w:p w:rsidR="004E551F" w:rsidRPr="005414F9" w:rsidRDefault="004E551F" w:rsidP="004E551F">
      <w:p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этого метода не возможно без использования словесных, наглядных и практических </w:t>
      </w:r>
      <w:r w:rsidRPr="00541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методов и приемов обучения</w:t>
      </w:r>
      <w:r w:rsidRPr="005414F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являются как бы материальной основой этих методов.</w:t>
      </w:r>
    </w:p>
    <w:p w:rsidR="004E551F" w:rsidRPr="005414F9" w:rsidRDefault="004E551F" w:rsidP="004E551F">
      <w:p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репродуктивных технологиях обучения выделяют следующие </w:t>
      </w:r>
      <w:r w:rsidRPr="00541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признаки:</w:t>
      </w:r>
    </w:p>
    <w:p w:rsidR="004E551F" w:rsidRPr="005414F9" w:rsidRDefault="004E551F" w:rsidP="004E551F">
      <w:p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F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преимущество данного метода – экономность. Он обеспечивает возможность передачи значительного объема знаний, умений за минимально короткое время и с небольшими затратами усилий. При многократном повторении прочность знаний может быть прочной.</w:t>
      </w:r>
    </w:p>
    <w:p w:rsidR="004E551F" w:rsidRPr="005414F9" w:rsidRDefault="004E551F" w:rsidP="004E551F">
      <w:p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же репродуктивные методы обучения не позволяют в должной мере развивать мышление школьников, и особенно самостоятельность, гибкость мышления; формировать у учеников навыки поисковой деятельности. Но при чрезмерном применении эти методы ведут к формализации процесса усвоения знаний, а порой и просто к зубрежке.</w:t>
      </w:r>
    </w:p>
    <w:p w:rsidR="004E551F" w:rsidRPr="005414F9" w:rsidRDefault="004E551F" w:rsidP="004E551F">
      <w:p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1E9" w:rsidRPr="005414F9" w:rsidRDefault="00D251E9" w:rsidP="00806B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806B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806B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Default="005414F9" w:rsidP="00806B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Default="005414F9" w:rsidP="00806B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Default="005414F9" w:rsidP="00806B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Default="005414F9" w:rsidP="00806B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Default="007255EE" w:rsidP="009E69F2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9E69F2">
        <w:rPr>
          <w:rFonts w:ascii="Times New Roman" w:hAnsi="Times New Roman" w:cs="Times New Roman"/>
          <w:b/>
          <w:noProof/>
          <w:color w:val="C00000"/>
          <w:sz w:val="40"/>
          <w:szCs w:val="40"/>
          <w:lang w:eastAsia="ru-RU"/>
        </w:rPr>
        <w:lastRenderedPageBreak/>
        <w:drawing>
          <wp:anchor distT="0" distB="0" distL="114300" distR="114300" simplePos="0" relativeHeight="251655168" behindDoc="0" locked="0" layoutInCell="1" allowOverlap="1">
            <wp:simplePos x="1514475" y="447675"/>
            <wp:positionH relativeFrom="margin">
              <wp:align>left</wp:align>
            </wp:positionH>
            <wp:positionV relativeFrom="margin">
              <wp:align>top</wp:align>
            </wp:positionV>
            <wp:extent cx="1571625" cy="981075"/>
            <wp:effectExtent l="19050" t="0" r="9525" b="0"/>
            <wp:wrapSquare wrapText="bothSides"/>
            <wp:docPr id="11" name="Рисунок 11" descr="D:\лена\сессия май 2018\игра\педтехнологии\hello_html_3f79f7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лена\сессия май 2018\игра\педтехнологии\hello_html_3f79f7bd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5DEC" w:rsidRPr="009E69F2">
        <w:rPr>
          <w:rFonts w:ascii="Times New Roman" w:hAnsi="Times New Roman" w:cs="Times New Roman"/>
          <w:b/>
          <w:color w:val="C00000"/>
          <w:sz w:val="40"/>
          <w:szCs w:val="40"/>
        </w:rPr>
        <w:t>Технология коллективного обучения</w:t>
      </w:r>
    </w:p>
    <w:p w:rsidR="008C0823" w:rsidRPr="00DF4DA0" w:rsidRDefault="008C0823" w:rsidP="009E69F2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F4DA0">
        <w:rPr>
          <w:rFonts w:ascii="Times New Roman" w:hAnsi="Times New Roman" w:cs="Times New Roman"/>
          <w:sz w:val="24"/>
          <w:szCs w:val="24"/>
        </w:rPr>
        <w:t>(по А. Г. Ривину, В. К. Дьяченко)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b/>
          <w:i/>
          <w:sz w:val="24"/>
          <w:szCs w:val="24"/>
        </w:rPr>
        <w:t>Коллективная форма обучения</w:t>
      </w:r>
      <w:r w:rsidRPr="00235DEC">
        <w:rPr>
          <w:rFonts w:ascii="Times New Roman" w:hAnsi="Times New Roman" w:cs="Times New Roman"/>
          <w:sz w:val="24"/>
          <w:szCs w:val="24"/>
        </w:rPr>
        <w:t xml:space="preserve"> означает такую организацию обучения, при которой все участники работают друг с другом в парах и состав пар периодически меняется </w:t>
      </w:r>
      <w:r w:rsidRPr="00235DEC">
        <w:rPr>
          <w:rFonts w:ascii="Times New Roman" w:hAnsi="Times New Roman" w:cs="Times New Roman"/>
          <w:b/>
          <w:i/>
          <w:sz w:val="24"/>
          <w:szCs w:val="24"/>
        </w:rPr>
        <w:t>(общение происходит либо с каждым отдельно, либо по очереди)</w:t>
      </w:r>
      <w:r w:rsidRPr="00235DEC">
        <w:rPr>
          <w:rFonts w:ascii="Times New Roman" w:hAnsi="Times New Roman" w:cs="Times New Roman"/>
          <w:sz w:val="24"/>
          <w:szCs w:val="24"/>
        </w:rPr>
        <w:t xml:space="preserve">. В итоге получается, что каждый член коллектива работает по очереди с каждым, при этом некоторые из них могут работать индивидуально. Только такая работа отвечает современному понятию коллективной работы. 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b/>
          <w:sz w:val="24"/>
          <w:szCs w:val="24"/>
        </w:rPr>
        <w:t xml:space="preserve">Технология коллективного </w:t>
      </w:r>
      <w:proofErr w:type="spellStart"/>
      <w:r w:rsidRPr="00235DEC">
        <w:rPr>
          <w:rFonts w:ascii="Times New Roman" w:hAnsi="Times New Roman" w:cs="Times New Roman"/>
          <w:b/>
          <w:sz w:val="24"/>
          <w:szCs w:val="24"/>
        </w:rPr>
        <w:t>взаимообучения</w:t>
      </w:r>
      <w:proofErr w:type="spellEnd"/>
      <w:r w:rsidRPr="00235DEC">
        <w:rPr>
          <w:rFonts w:ascii="Times New Roman" w:hAnsi="Times New Roman" w:cs="Times New Roman"/>
          <w:sz w:val="24"/>
          <w:szCs w:val="24"/>
        </w:rPr>
        <w:t xml:space="preserve"> позволяет плодотворно развивать у </w:t>
      </w:r>
      <w:proofErr w:type="gramStart"/>
      <w:r w:rsidRPr="00235DEC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Pr="00235DEC">
        <w:rPr>
          <w:rFonts w:ascii="Times New Roman" w:hAnsi="Times New Roman" w:cs="Times New Roman"/>
          <w:sz w:val="24"/>
          <w:szCs w:val="24"/>
        </w:rPr>
        <w:t xml:space="preserve"> самостоятельность и коммуникативные умения</w:t>
      </w:r>
      <w:r w:rsidRPr="00235DE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 xml:space="preserve">Коллективный способ обучения считается запущенным только тогда, когда каждое задание выполнено хотя бы одним ребёнком, т. е. когда каждый ребёнок выполнил свое задание, и готов обучать всех остальных участников этой работе, получив </w:t>
      </w:r>
      <w:proofErr w:type="gramStart"/>
      <w:r w:rsidRPr="00235DEC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235DEC">
        <w:rPr>
          <w:rFonts w:ascii="Times New Roman" w:hAnsi="Times New Roman" w:cs="Times New Roman"/>
          <w:sz w:val="24"/>
          <w:szCs w:val="24"/>
        </w:rPr>
        <w:t xml:space="preserve"> остальным заданиям в сменных парах. Если по какому-то заданию никто не справился с решением, педагог должен дать консультацию. </w:t>
      </w:r>
    </w:p>
    <w:p w:rsidR="00235DEC" w:rsidRPr="00235DEC" w:rsidRDefault="00235DEC" w:rsidP="00235DEC">
      <w:pPr>
        <w:pStyle w:val="a4"/>
        <w:spacing w:before="0" w:beforeAutospacing="0" w:after="0" w:afterAutospacing="0"/>
        <w:ind w:firstLine="720"/>
        <w:jc w:val="both"/>
      </w:pPr>
      <w:r w:rsidRPr="00235DEC">
        <w:t xml:space="preserve">Выделяют следующие общие </w:t>
      </w:r>
      <w:r w:rsidRPr="00235DEC">
        <w:rPr>
          <w:b/>
          <w:i/>
        </w:rPr>
        <w:t>признаки коллективной работы</w:t>
      </w:r>
      <w:r w:rsidRPr="00235DEC">
        <w:t xml:space="preserve">: </w:t>
      </w:r>
    </w:p>
    <w:p w:rsidR="00235DEC" w:rsidRPr="00235DEC" w:rsidRDefault="00235DEC" w:rsidP="00235DEC">
      <w:pPr>
        <w:pStyle w:val="a4"/>
        <w:spacing w:before="0" w:beforeAutospacing="0" w:after="0" w:afterAutospacing="0"/>
        <w:ind w:firstLine="720"/>
        <w:jc w:val="both"/>
      </w:pPr>
      <w:r w:rsidRPr="00235DEC">
        <w:t xml:space="preserve">1. Наличие у всех ее участников общей, совместной цели. </w:t>
      </w:r>
    </w:p>
    <w:p w:rsidR="00235DEC" w:rsidRPr="00235DEC" w:rsidRDefault="00235DEC" w:rsidP="00235DEC">
      <w:pPr>
        <w:pStyle w:val="a4"/>
        <w:spacing w:before="0" w:beforeAutospacing="0" w:after="0" w:afterAutospacing="0"/>
        <w:ind w:firstLine="720"/>
        <w:jc w:val="both"/>
      </w:pPr>
      <w:r w:rsidRPr="00235DEC">
        <w:t xml:space="preserve">2. Разделение труда, функций и обязанностей. </w:t>
      </w:r>
    </w:p>
    <w:p w:rsidR="00235DEC" w:rsidRPr="00235DEC" w:rsidRDefault="00235DEC" w:rsidP="00235DEC">
      <w:pPr>
        <w:pStyle w:val="a4"/>
        <w:spacing w:before="0" w:beforeAutospacing="0" w:after="0" w:afterAutospacing="0"/>
        <w:ind w:firstLine="720"/>
        <w:jc w:val="both"/>
      </w:pPr>
      <w:r w:rsidRPr="00235DEC">
        <w:t xml:space="preserve">3. Сотрудничество и товарищеская взаимопомощь. </w:t>
      </w:r>
    </w:p>
    <w:p w:rsidR="00235DEC" w:rsidRPr="00235DEC" w:rsidRDefault="00235DEC" w:rsidP="00235DEC">
      <w:pPr>
        <w:pStyle w:val="a4"/>
        <w:spacing w:before="0" w:beforeAutospacing="0" w:after="0" w:afterAutospacing="0"/>
        <w:ind w:firstLine="720"/>
        <w:jc w:val="both"/>
      </w:pPr>
      <w:r w:rsidRPr="00235DEC">
        <w:t xml:space="preserve">4. Наличие действующих органов, организации, привлечение участников работы к контролю, учету и управлению. </w:t>
      </w:r>
    </w:p>
    <w:p w:rsidR="00235DEC" w:rsidRPr="00235DEC" w:rsidRDefault="00235DEC" w:rsidP="00235DEC">
      <w:pPr>
        <w:pStyle w:val="a4"/>
        <w:spacing w:before="0" w:beforeAutospacing="0" w:after="0" w:afterAutospacing="0"/>
        <w:ind w:firstLine="720"/>
        <w:jc w:val="both"/>
      </w:pPr>
      <w:r w:rsidRPr="00235DEC">
        <w:t xml:space="preserve">5. Общественно полезный характер деятельности всех и каждого участника в отдельности. </w:t>
      </w:r>
    </w:p>
    <w:p w:rsidR="00235DEC" w:rsidRPr="00235DEC" w:rsidRDefault="00235DEC" w:rsidP="00235DEC">
      <w:pPr>
        <w:pStyle w:val="a4"/>
        <w:spacing w:before="0" w:beforeAutospacing="0" w:after="0" w:afterAutospacing="0"/>
        <w:ind w:firstLine="720"/>
        <w:jc w:val="both"/>
      </w:pPr>
      <w:r w:rsidRPr="00235DEC">
        <w:t xml:space="preserve">6. Объем работы, выполняемой коллективом, в целом всегда больше объема работы, выполняемой каждым его членом в отдельности или частью коллектива. 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 xml:space="preserve">Можно выделить следующие </w:t>
      </w:r>
      <w:r w:rsidRPr="00235DEC">
        <w:rPr>
          <w:rFonts w:ascii="Times New Roman" w:hAnsi="Times New Roman" w:cs="Times New Roman"/>
          <w:b/>
          <w:sz w:val="24"/>
          <w:szCs w:val="24"/>
        </w:rPr>
        <w:t>виды работы в отдельно взятой паре:</w:t>
      </w:r>
      <w:r w:rsidRPr="00235DEC">
        <w:rPr>
          <w:rFonts w:ascii="Times New Roman" w:hAnsi="Times New Roman" w:cs="Times New Roman"/>
          <w:sz w:val="24"/>
          <w:szCs w:val="24"/>
        </w:rPr>
        <w:t xml:space="preserve"> обсуждение чего-либо, совместное изучение нового материала, обучение друг друга, тренировка, проверка. 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>При коллективных способах (КСО) у каждого ребенка появляется возможность осуществить индивидуальную траекторию развития:</w:t>
      </w:r>
    </w:p>
    <w:p w:rsidR="00235DEC" w:rsidRPr="00235DEC" w:rsidRDefault="00235DEC" w:rsidP="00235DEC">
      <w:pPr>
        <w:tabs>
          <w:tab w:val="left" w:pos="900"/>
        </w:tabs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eastAsia="Symbol" w:hAnsi="Times New Roman" w:cs="Times New Roman"/>
          <w:sz w:val="24"/>
          <w:szCs w:val="24"/>
        </w:rPr>
        <w:t>–  </w:t>
      </w:r>
      <w:r w:rsidRPr="00235DEC">
        <w:rPr>
          <w:rFonts w:ascii="Times New Roman" w:hAnsi="Times New Roman" w:cs="Times New Roman"/>
          <w:sz w:val="24"/>
          <w:szCs w:val="24"/>
        </w:rPr>
        <w:t xml:space="preserve">обучающиеся реализуют разные цели, изучают разные фрагменты учебного материала, разными способами и средствами, за разное время; </w:t>
      </w:r>
    </w:p>
    <w:p w:rsidR="00235DEC" w:rsidRPr="00235DEC" w:rsidRDefault="00235DEC" w:rsidP="00235DEC">
      <w:pPr>
        <w:tabs>
          <w:tab w:val="left" w:pos="900"/>
        </w:tabs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eastAsia="Symbol" w:hAnsi="Times New Roman" w:cs="Times New Roman"/>
          <w:sz w:val="24"/>
          <w:szCs w:val="24"/>
        </w:rPr>
        <w:t>– </w:t>
      </w:r>
      <w:r w:rsidRPr="00235DEC">
        <w:rPr>
          <w:rFonts w:ascii="Times New Roman" w:hAnsi="Times New Roman" w:cs="Times New Roman"/>
          <w:sz w:val="24"/>
          <w:szCs w:val="24"/>
        </w:rPr>
        <w:t xml:space="preserve">разные дети осваивают одну и ту же программу по разным образовательным маршрутам; </w:t>
      </w:r>
    </w:p>
    <w:p w:rsidR="00235DEC" w:rsidRPr="00235DEC" w:rsidRDefault="00235DEC" w:rsidP="00235DEC">
      <w:pPr>
        <w:tabs>
          <w:tab w:val="left" w:pos="900"/>
        </w:tabs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eastAsia="Symbol" w:hAnsi="Times New Roman" w:cs="Times New Roman"/>
          <w:sz w:val="24"/>
          <w:szCs w:val="24"/>
        </w:rPr>
        <w:t>–  </w:t>
      </w:r>
      <w:r w:rsidRPr="00235DEC">
        <w:rPr>
          <w:rFonts w:ascii="Times New Roman" w:hAnsi="Times New Roman" w:cs="Times New Roman"/>
          <w:sz w:val="24"/>
          <w:szCs w:val="24"/>
        </w:rPr>
        <w:t xml:space="preserve">наличие сводных учебных групп как мест пересечения разных маршрутов продвижения обучающихся. Одновременно сочетаются все четыре организационные формы обучения: индивидуальная, парная, групповая и коллективная. </w:t>
      </w:r>
    </w:p>
    <w:p w:rsidR="00235DEC" w:rsidRPr="00235DEC" w:rsidRDefault="00235DEC" w:rsidP="00235DEC">
      <w:pPr>
        <w:spacing w:line="240" w:lineRule="auto"/>
        <w:ind w:firstLine="53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35DEC">
        <w:rPr>
          <w:rFonts w:ascii="Times New Roman" w:hAnsi="Times New Roman" w:cs="Times New Roman"/>
          <w:b/>
          <w:i/>
          <w:sz w:val="24"/>
          <w:szCs w:val="24"/>
        </w:rPr>
        <w:t xml:space="preserve">Основные признаки КСО (преимущественно перед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35DEC">
        <w:rPr>
          <w:rFonts w:ascii="Times New Roman" w:hAnsi="Times New Roman" w:cs="Times New Roman"/>
          <w:b/>
          <w:i/>
          <w:sz w:val="24"/>
          <w:szCs w:val="24"/>
        </w:rPr>
        <w:t>традиционным образованием):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>- ориентация на индивидуальные способности детей, обучение происходит в соответствии со способностями детей (индивидуальный темп обучения);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>- осмысленность процесса познания;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lastRenderedPageBreak/>
        <w:t>- все обучают каждого и каждый всех;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>- при коллективных учебных занятиях (КУЗ), где знания - хорошие, умения - уверенные, навыки – надежные;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>- обучение ведется на основе и в атмосфере взаимопонимания и сотрудничества педагога и ребёнка;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 xml:space="preserve">- активизируются межличностные отношения (ребёнок - ребёнок), которые способствуют реализации в обучении принципов </w:t>
      </w:r>
      <w:r w:rsidRPr="00235DEC">
        <w:rPr>
          <w:rFonts w:ascii="Times New Roman" w:hAnsi="Times New Roman" w:cs="Times New Roman"/>
          <w:bCs/>
          <w:sz w:val="24"/>
          <w:szCs w:val="24"/>
        </w:rPr>
        <w:t>непрерывной и безотлагательной передачи знаний;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 xml:space="preserve">- ведущей организационной формой обучения является </w:t>
      </w:r>
      <w:r w:rsidRPr="00235DEC">
        <w:rPr>
          <w:rFonts w:ascii="Times New Roman" w:hAnsi="Times New Roman" w:cs="Times New Roman"/>
          <w:b/>
          <w:bCs/>
          <w:sz w:val="24"/>
          <w:szCs w:val="24"/>
        </w:rPr>
        <w:t xml:space="preserve">коллективная, </w:t>
      </w:r>
      <w:r w:rsidRPr="00235DEC">
        <w:rPr>
          <w:rFonts w:ascii="Times New Roman" w:hAnsi="Times New Roman" w:cs="Times New Roman"/>
          <w:sz w:val="24"/>
          <w:szCs w:val="24"/>
        </w:rPr>
        <w:t>т.е. работа детей в парах сменного состава.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 xml:space="preserve">КСО идеально подходит для работы в </w:t>
      </w:r>
      <w:proofErr w:type="spellStart"/>
      <w:r w:rsidRPr="00235DEC">
        <w:rPr>
          <w:rFonts w:ascii="Times New Roman" w:hAnsi="Times New Roman" w:cs="Times New Roman"/>
          <w:sz w:val="24"/>
          <w:szCs w:val="24"/>
        </w:rPr>
        <w:t>разноуровневой</w:t>
      </w:r>
      <w:proofErr w:type="spellEnd"/>
      <w:r w:rsidRPr="00235DEC">
        <w:rPr>
          <w:rFonts w:ascii="Times New Roman" w:hAnsi="Times New Roman" w:cs="Times New Roman"/>
          <w:sz w:val="24"/>
          <w:szCs w:val="24"/>
        </w:rPr>
        <w:t xml:space="preserve"> группе, так как позволяет не просто дифференцировать, но и индивидуализировать процесс </w:t>
      </w:r>
      <w:proofErr w:type="gramStart"/>
      <w:r w:rsidRPr="00235DEC">
        <w:rPr>
          <w:rFonts w:ascii="Times New Roman" w:hAnsi="Times New Roman" w:cs="Times New Roman"/>
          <w:sz w:val="24"/>
          <w:szCs w:val="24"/>
        </w:rPr>
        <w:t>обучения по объему</w:t>
      </w:r>
      <w:proofErr w:type="gramEnd"/>
      <w:r w:rsidRPr="00235DEC">
        <w:rPr>
          <w:rFonts w:ascii="Times New Roman" w:hAnsi="Times New Roman" w:cs="Times New Roman"/>
          <w:sz w:val="24"/>
          <w:szCs w:val="24"/>
        </w:rPr>
        <w:t xml:space="preserve"> материала и темпам работы для каждого ребёнка. Развитие интереса и познавательной активности  детей в рамках данного варианта организации  учебно-познавательной деятельности связано и с самой формой подачи материала. Соответствие объема и темпа подачи материала индивидуальным особенностям  детей создает чувство успешной деятельности у каждого ребенка. 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 xml:space="preserve">Специфика коллективных способов обучения состоит в соблюдении следующих принципов: 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 xml:space="preserve">• наличие сменных пар детей; 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 xml:space="preserve">• их </w:t>
      </w:r>
      <w:proofErr w:type="spellStart"/>
      <w:r w:rsidRPr="00235DEC">
        <w:rPr>
          <w:rFonts w:ascii="Times New Roman" w:hAnsi="Times New Roman" w:cs="Times New Roman"/>
          <w:sz w:val="24"/>
          <w:szCs w:val="24"/>
        </w:rPr>
        <w:t>взаимообучение</w:t>
      </w:r>
      <w:proofErr w:type="spellEnd"/>
      <w:r w:rsidRPr="00235DE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 xml:space="preserve">• взаимоконтроль; 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35DEC">
        <w:rPr>
          <w:rFonts w:ascii="Times New Roman" w:hAnsi="Times New Roman" w:cs="Times New Roman"/>
          <w:sz w:val="24"/>
          <w:szCs w:val="24"/>
        </w:rPr>
        <w:t>взаимоуправление</w:t>
      </w:r>
      <w:proofErr w:type="spellEnd"/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>Коллективным способом обучения является такая его организация, при которой обучение осуществляется путем общения в динамических парах, когда каждый учит каждого.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>В   организации   коллективного труда  детей выделяются  три последовательных этапа:</w:t>
      </w:r>
    </w:p>
    <w:p w:rsidR="00235DEC" w:rsidRPr="00235DEC" w:rsidRDefault="00235DEC" w:rsidP="00235DEC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>распределение предстоящей работы между  участниками,</w:t>
      </w:r>
    </w:p>
    <w:p w:rsidR="00235DEC" w:rsidRPr="00235DEC" w:rsidRDefault="00235DEC" w:rsidP="00235DEC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 xml:space="preserve">процесс  выполнения  задания   детьми,   </w:t>
      </w:r>
    </w:p>
    <w:p w:rsidR="00235DEC" w:rsidRPr="00235DEC" w:rsidRDefault="00235DEC" w:rsidP="00235DEC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 xml:space="preserve">обсуждение   результатов   трудовой деятельности. 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>Каждый из этих  этапов  имеет  свои  задачи,  решение  которых требует своеобразных методов руководства детьми.</w:t>
      </w:r>
    </w:p>
    <w:p w:rsidR="00235DEC" w:rsidRPr="00235DEC" w:rsidRDefault="00235DEC" w:rsidP="00235D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235DEC" w:rsidRDefault="005414F9" w:rsidP="00235D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Default="005414F9" w:rsidP="00235D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5DEC" w:rsidRDefault="00235DEC" w:rsidP="00235D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5DEC" w:rsidRDefault="00235DEC" w:rsidP="00235D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5DEC" w:rsidRDefault="00235DEC" w:rsidP="00235D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3D4A" w:rsidRPr="009E69F2" w:rsidRDefault="003B51CF" w:rsidP="007255EE">
      <w:pPr>
        <w:pStyle w:val="1"/>
        <w:spacing w:line="330" w:lineRule="atLeast"/>
        <w:jc w:val="center"/>
        <w:rPr>
          <w:rFonts w:ascii="Times New Roman" w:hAnsi="Times New Roman" w:cs="Times New Roman"/>
          <w:bCs w:val="0"/>
          <w:color w:val="C00000"/>
          <w:sz w:val="40"/>
          <w:szCs w:val="40"/>
        </w:rPr>
      </w:pPr>
      <w:r w:rsidRPr="009E69F2">
        <w:rPr>
          <w:rFonts w:ascii="Times New Roman" w:hAnsi="Times New Roman" w:cs="Times New Roman"/>
          <w:bCs w:val="0"/>
          <w:noProof/>
          <w:color w:val="C00000"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14400" cy="1288415"/>
            <wp:effectExtent l="19050" t="0" r="0" b="0"/>
            <wp:wrapSquare wrapText="bothSides"/>
            <wp:docPr id="16" name="Рисунок 16" descr="D:\лена\сессия май 2018\игра\педтехнологии\wpid-h2materinstvoh2_strongrazvitie_pamyatistrongstrongu_reben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лена\сессия май 2018\игра\педтехнологии\wpid-h2materinstvoh2_strongrazvitie_pamyatistrongstrongu_reben_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8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3D4A" w:rsidRPr="009E69F2">
        <w:rPr>
          <w:rFonts w:ascii="Times New Roman" w:hAnsi="Times New Roman" w:cs="Times New Roman"/>
          <w:bCs w:val="0"/>
          <w:color w:val="C00000"/>
          <w:sz w:val="40"/>
          <w:szCs w:val="40"/>
        </w:rPr>
        <w:t>Технология модульного обучения</w:t>
      </w:r>
    </w:p>
    <w:p w:rsidR="00A1689C" w:rsidRPr="000A5940" w:rsidRDefault="00A1689C" w:rsidP="00A1689C">
      <w:pPr>
        <w:pStyle w:val="a4"/>
        <w:rPr>
          <w:color w:val="000000"/>
        </w:rPr>
      </w:pPr>
      <w:r w:rsidRPr="00A1689C">
        <w:rPr>
          <w:color w:val="000000"/>
        </w:rPr>
        <w:t xml:space="preserve">Вопросы разработки и использования технологии модульного обучения отражены в работах таких исследователей, как П.И. Третьяков, Г.В. Лаврентьев, И.Б. </w:t>
      </w:r>
      <w:proofErr w:type="spellStart"/>
      <w:r w:rsidRPr="00A1689C">
        <w:rPr>
          <w:color w:val="000000"/>
        </w:rPr>
        <w:t>Сенновский</w:t>
      </w:r>
      <w:proofErr w:type="spellEnd"/>
      <w:r w:rsidRPr="00A1689C">
        <w:rPr>
          <w:color w:val="000000"/>
        </w:rPr>
        <w:t xml:space="preserve">, М. А. </w:t>
      </w:r>
      <w:proofErr w:type="spellStart"/>
      <w:r w:rsidRPr="00A1689C">
        <w:rPr>
          <w:color w:val="000000"/>
        </w:rPr>
        <w:t>Чошанов</w:t>
      </w:r>
      <w:proofErr w:type="spellEnd"/>
      <w:r w:rsidRPr="00A1689C">
        <w:rPr>
          <w:color w:val="000000"/>
        </w:rPr>
        <w:t xml:space="preserve">, П. А. </w:t>
      </w:r>
      <w:proofErr w:type="spellStart"/>
      <w:r w:rsidRPr="00A1689C">
        <w:rPr>
          <w:color w:val="000000"/>
        </w:rPr>
        <w:t>Юцевичене</w:t>
      </w:r>
      <w:proofErr w:type="spellEnd"/>
      <w:r w:rsidRPr="00A1689C">
        <w:rPr>
          <w:color w:val="000000"/>
        </w:rPr>
        <w:t>, Дж. Рассел и др</w:t>
      </w:r>
      <w:proofErr w:type="gramStart"/>
      <w:r w:rsidRPr="00A1689C">
        <w:rPr>
          <w:color w:val="000000"/>
        </w:rPr>
        <w:t>.</w:t>
      </w:r>
      <w:r w:rsidR="000A5940">
        <w:rPr>
          <w:color w:val="000000"/>
          <w:sz w:val="20"/>
          <w:szCs w:val="20"/>
          <w:shd w:val="clear" w:color="auto" w:fill="FFFFFF"/>
        </w:rPr>
        <w:t xml:space="preserve">. </w:t>
      </w:r>
      <w:proofErr w:type="gramEnd"/>
      <w:r w:rsidR="000A5940" w:rsidRPr="000A5940">
        <w:rPr>
          <w:color w:val="000000"/>
          <w:shd w:val="clear" w:color="auto" w:fill="FFFFFF"/>
        </w:rPr>
        <w:t xml:space="preserve">В отечественной дидактике наиболее полно основы модульного обучения изучались и разрабатывались П. </w:t>
      </w:r>
      <w:proofErr w:type="spellStart"/>
      <w:r w:rsidR="000A5940" w:rsidRPr="000A5940">
        <w:rPr>
          <w:color w:val="000000"/>
          <w:shd w:val="clear" w:color="auto" w:fill="FFFFFF"/>
        </w:rPr>
        <w:t>Юцявичене</w:t>
      </w:r>
      <w:proofErr w:type="spellEnd"/>
      <w:r w:rsidR="000A5940" w:rsidRPr="000A5940">
        <w:rPr>
          <w:color w:val="000000"/>
          <w:shd w:val="clear" w:color="auto" w:fill="FFFFFF"/>
        </w:rPr>
        <w:t xml:space="preserve"> и Т.И. Шмаковой.</w:t>
      </w:r>
      <w:r w:rsidR="000A5940" w:rsidRPr="000A5940">
        <w:rPr>
          <w:rStyle w:val="apple-converted-space"/>
          <w:color w:val="000000"/>
          <w:shd w:val="clear" w:color="auto" w:fill="FFFFFF"/>
        </w:rPr>
        <w:t> </w:t>
      </w:r>
    </w:p>
    <w:p w:rsidR="00A1689C" w:rsidRPr="00A1689C" w:rsidRDefault="00A1689C" w:rsidP="00A1689C">
      <w:pPr>
        <w:pStyle w:val="a4"/>
        <w:rPr>
          <w:color w:val="000000"/>
        </w:rPr>
      </w:pPr>
      <w:r w:rsidRPr="00A1689C">
        <w:rPr>
          <w:b/>
          <w:iCs/>
          <w:color w:val="000000"/>
        </w:rPr>
        <w:t>Модульное обучение</w:t>
      </w:r>
      <w:r w:rsidRPr="00A1689C">
        <w:rPr>
          <w:rStyle w:val="apple-converted-space"/>
          <w:color w:val="000000"/>
        </w:rPr>
        <w:t> </w:t>
      </w:r>
      <w:r w:rsidRPr="00A1689C">
        <w:rPr>
          <w:color w:val="000000"/>
        </w:rPr>
        <w:t>– это способ организации учебного процесса на основе блочно-модульного представления учебной информации.</w:t>
      </w:r>
    </w:p>
    <w:p w:rsidR="00A1689C" w:rsidRPr="00A1689C" w:rsidRDefault="00A1689C" w:rsidP="00A1689C">
      <w:pPr>
        <w:pStyle w:val="a4"/>
        <w:rPr>
          <w:color w:val="000000"/>
        </w:rPr>
      </w:pPr>
      <w:r w:rsidRPr="00A1689C">
        <w:rPr>
          <w:color w:val="000000"/>
        </w:rPr>
        <w:t>Модульное обучение предполагает жесткое структурирование учебной информации, содержания обучения и организацию работы учащихся с полными, логически завершенными учебными блоками.</w:t>
      </w:r>
    </w:p>
    <w:p w:rsidR="00A1689C" w:rsidRPr="00A1689C" w:rsidRDefault="00A1689C" w:rsidP="00A1689C">
      <w:pPr>
        <w:pStyle w:val="a4"/>
        <w:rPr>
          <w:color w:val="000000"/>
        </w:rPr>
      </w:pPr>
      <w:r w:rsidRPr="00A1689C">
        <w:rPr>
          <w:color w:val="000000"/>
        </w:rPr>
        <w:t>Основополагающее понятие в этой технологии — модуль.</w:t>
      </w:r>
      <w:r>
        <w:rPr>
          <w:color w:val="000000"/>
        </w:rPr>
        <w:t xml:space="preserve"> </w:t>
      </w:r>
      <w:r w:rsidRPr="00A1689C">
        <w:rPr>
          <w:color w:val="000000"/>
        </w:rPr>
        <w:t>Модуль представляет собой логически завершенную часть учебного материала, обязательно сопровождаемую контролем знаний и умений студентов.</w:t>
      </w:r>
    </w:p>
    <w:p w:rsidR="00A1689C" w:rsidRPr="00A1689C" w:rsidRDefault="00A1689C" w:rsidP="00A1689C">
      <w:pPr>
        <w:pStyle w:val="a4"/>
        <w:rPr>
          <w:color w:val="000000"/>
        </w:rPr>
      </w:pPr>
      <w:r w:rsidRPr="00A1689C">
        <w:rPr>
          <w:color w:val="000000"/>
        </w:rPr>
        <w:t>Модуль обычно совпадает с темой учебного предмета. Однако, в отличие от темы в модуле, все измеряется и все оценивается: задание, работа, посещение занятий, стартовый, промежуточный и итоговый уровень учащихся.</w:t>
      </w:r>
    </w:p>
    <w:p w:rsidR="00A1689C" w:rsidRPr="00A1689C" w:rsidRDefault="00A1689C" w:rsidP="00A1689C">
      <w:pPr>
        <w:pStyle w:val="a4"/>
        <w:rPr>
          <w:color w:val="000000"/>
        </w:rPr>
      </w:pPr>
      <w:r w:rsidRPr="00A1689C">
        <w:rPr>
          <w:color w:val="000000"/>
        </w:rPr>
        <w:t xml:space="preserve">В модуле должны быть четко определены цели обучения, задачи и уровни изучения данного модуля, обозначены навыки и умения. При модульном обучении все заранее запрограммировано: не только последовательность изучения учебного материала, но и уровень его </w:t>
      </w:r>
      <w:proofErr w:type="gramStart"/>
      <w:r w:rsidRPr="00A1689C">
        <w:rPr>
          <w:color w:val="000000"/>
        </w:rPr>
        <w:t>усвоения</w:t>
      </w:r>
      <w:proofErr w:type="gramEnd"/>
      <w:r w:rsidRPr="00A1689C">
        <w:rPr>
          <w:color w:val="000000"/>
        </w:rPr>
        <w:t xml:space="preserve"> и контроль качества усвоения.</w:t>
      </w:r>
    </w:p>
    <w:p w:rsidR="00A1689C" w:rsidRPr="00A1689C" w:rsidRDefault="00A1689C" w:rsidP="00A1689C">
      <w:pPr>
        <w:pStyle w:val="a4"/>
        <w:jc w:val="center"/>
        <w:rPr>
          <w:b/>
          <w:color w:val="000000"/>
        </w:rPr>
      </w:pPr>
      <w:r>
        <w:rPr>
          <w:b/>
          <w:color w:val="000000"/>
        </w:rPr>
        <w:t>М</w:t>
      </w:r>
      <w:r w:rsidRPr="00A1689C">
        <w:rPr>
          <w:b/>
          <w:color w:val="000000"/>
        </w:rPr>
        <w:t>одульную технологию отличают такие качества, как:</w:t>
      </w:r>
    </w:p>
    <w:p w:rsidR="00A1689C" w:rsidRPr="00A1689C" w:rsidRDefault="00A1689C" w:rsidP="00A1689C">
      <w:pPr>
        <w:pStyle w:val="a4"/>
        <w:numPr>
          <w:ilvl w:val="0"/>
          <w:numId w:val="36"/>
        </w:numPr>
        <w:rPr>
          <w:color w:val="000000"/>
        </w:rPr>
      </w:pPr>
      <w:r w:rsidRPr="00A1689C">
        <w:rPr>
          <w:color w:val="000000"/>
        </w:rPr>
        <w:t xml:space="preserve">гибкость (адаптация к индивидуальным особенностям </w:t>
      </w:r>
      <w:proofErr w:type="gramStart"/>
      <w:r w:rsidRPr="00A1689C">
        <w:rPr>
          <w:color w:val="000000"/>
        </w:rPr>
        <w:t>обучаемых</w:t>
      </w:r>
      <w:proofErr w:type="gramEnd"/>
      <w:r w:rsidRPr="00A1689C">
        <w:rPr>
          <w:color w:val="000000"/>
        </w:rPr>
        <w:t>);</w:t>
      </w:r>
    </w:p>
    <w:p w:rsidR="00A1689C" w:rsidRPr="00A1689C" w:rsidRDefault="00A1689C" w:rsidP="00A1689C">
      <w:pPr>
        <w:pStyle w:val="a4"/>
        <w:numPr>
          <w:ilvl w:val="0"/>
          <w:numId w:val="36"/>
        </w:numPr>
        <w:rPr>
          <w:color w:val="000000"/>
        </w:rPr>
      </w:pPr>
      <w:r w:rsidRPr="00A1689C">
        <w:rPr>
          <w:color w:val="000000"/>
        </w:rPr>
        <w:t>динамичность (обучение видам и способам деятельности);</w:t>
      </w:r>
    </w:p>
    <w:p w:rsidR="00A1689C" w:rsidRPr="00A1689C" w:rsidRDefault="00A1689C" w:rsidP="00A1689C">
      <w:pPr>
        <w:pStyle w:val="a4"/>
        <w:numPr>
          <w:ilvl w:val="0"/>
          <w:numId w:val="36"/>
        </w:numPr>
        <w:rPr>
          <w:color w:val="000000"/>
        </w:rPr>
      </w:pPr>
      <w:r w:rsidRPr="00A1689C">
        <w:rPr>
          <w:color w:val="000000"/>
        </w:rPr>
        <w:t>мобильность (взаимосвязь, взаимозаменяемость и подвижность модулей внутри отдельной темы);</w:t>
      </w:r>
    </w:p>
    <w:p w:rsidR="00A1689C" w:rsidRPr="00A1689C" w:rsidRDefault="00A1689C" w:rsidP="00A1689C">
      <w:pPr>
        <w:pStyle w:val="a4"/>
        <w:numPr>
          <w:ilvl w:val="0"/>
          <w:numId w:val="36"/>
        </w:numPr>
        <w:rPr>
          <w:color w:val="000000"/>
        </w:rPr>
      </w:pPr>
      <w:r w:rsidRPr="00A1689C">
        <w:rPr>
          <w:color w:val="000000"/>
        </w:rPr>
        <w:t>возможности проводить модульные занятия на разных этапах учебного процесса (изучение, закрепление, обобщение);</w:t>
      </w:r>
    </w:p>
    <w:p w:rsidR="00A1689C" w:rsidRPr="00A1689C" w:rsidRDefault="00A1689C" w:rsidP="00A1689C">
      <w:pPr>
        <w:pStyle w:val="a4"/>
        <w:numPr>
          <w:ilvl w:val="0"/>
          <w:numId w:val="36"/>
        </w:numPr>
        <w:rPr>
          <w:color w:val="000000"/>
        </w:rPr>
      </w:pPr>
      <w:r w:rsidRPr="00A1689C">
        <w:rPr>
          <w:color w:val="000000"/>
        </w:rPr>
        <w:t>изменение форм общения преподавателем и обучающимся.</w:t>
      </w:r>
    </w:p>
    <w:p w:rsidR="00A1689C" w:rsidRPr="00A1689C" w:rsidRDefault="00A1689C" w:rsidP="00A1689C">
      <w:pPr>
        <w:pStyle w:val="a4"/>
        <w:rPr>
          <w:color w:val="000000"/>
        </w:rPr>
      </w:pPr>
      <w:r w:rsidRPr="00A1689C">
        <w:rPr>
          <w:b/>
          <w:bCs/>
          <w:i/>
          <w:iCs/>
          <w:color w:val="000000"/>
        </w:rPr>
        <w:t>Достоинства</w:t>
      </w:r>
      <w:r w:rsidRPr="00A1689C">
        <w:rPr>
          <w:b/>
          <w:bCs/>
          <w:color w:val="000000"/>
        </w:rPr>
        <w:t>:</w:t>
      </w:r>
    </w:p>
    <w:p w:rsidR="00A1689C" w:rsidRPr="00A1689C" w:rsidRDefault="00A1689C" w:rsidP="00A1689C">
      <w:pPr>
        <w:pStyle w:val="a4"/>
        <w:numPr>
          <w:ilvl w:val="0"/>
          <w:numId w:val="38"/>
        </w:numPr>
        <w:rPr>
          <w:color w:val="000000"/>
        </w:rPr>
      </w:pPr>
      <w:r w:rsidRPr="00A1689C">
        <w:rPr>
          <w:color w:val="000000"/>
        </w:rPr>
        <w:t xml:space="preserve">возможность оперативного изменения содержания модуля в зависимости от </w:t>
      </w:r>
      <w:proofErr w:type="gramStart"/>
      <w:r w:rsidRPr="00A1689C">
        <w:rPr>
          <w:color w:val="000000"/>
        </w:rPr>
        <w:t>изменений</w:t>
      </w:r>
      <w:proofErr w:type="gramEnd"/>
      <w:r w:rsidRPr="00A1689C">
        <w:rPr>
          <w:color w:val="000000"/>
        </w:rPr>
        <w:t xml:space="preserve"> происходящих на рынке труда;</w:t>
      </w:r>
    </w:p>
    <w:p w:rsidR="00A1689C" w:rsidRPr="00A1689C" w:rsidRDefault="00A1689C" w:rsidP="00A1689C">
      <w:pPr>
        <w:pStyle w:val="a4"/>
        <w:numPr>
          <w:ilvl w:val="0"/>
          <w:numId w:val="38"/>
        </w:numPr>
        <w:rPr>
          <w:color w:val="000000"/>
        </w:rPr>
      </w:pPr>
      <w:r w:rsidRPr="00A1689C">
        <w:rPr>
          <w:color w:val="000000"/>
        </w:rPr>
        <w:t>осуществление индивидуализированного обучения на основе дифференциации содержательной учебной информации;</w:t>
      </w:r>
    </w:p>
    <w:p w:rsidR="00A1689C" w:rsidRPr="00A1689C" w:rsidRDefault="00A1689C" w:rsidP="00A1689C">
      <w:pPr>
        <w:pStyle w:val="a4"/>
        <w:numPr>
          <w:ilvl w:val="0"/>
          <w:numId w:val="38"/>
        </w:numPr>
        <w:rPr>
          <w:color w:val="000000"/>
        </w:rPr>
      </w:pPr>
      <w:r w:rsidRPr="00A1689C">
        <w:rPr>
          <w:color w:val="000000"/>
        </w:rPr>
        <w:t>обеспечение формирования более прочных знаний, умений и навыков;</w:t>
      </w:r>
    </w:p>
    <w:p w:rsidR="00A1689C" w:rsidRPr="00A1689C" w:rsidRDefault="00A1689C" w:rsidP="00A1689C">
      <w:pPr>
        <w:pStyle w:val="a4"/>
        <w:numPr>
          <w:ilvl w:val="0"/>
          <w:numId w:val="38"/>
        </w:numPr>
        <w:rPr>
          <w:color w:val="000000"/>
        </w:rPr>
      </w:pPr>
      <w:r w:rsidRPr="00A1689C">
        <w:rPr>
          <w:color w:val="000000"/>
        </w:rPr>
        <w:t xml:space="preserve">большой удельный вес самостоятельной работы </w:t>
      </w:r>
      <w:proofErr w:type="gramStart"/>
      <w:r w:rsidRPr="00A1689C">
        <w:rPr>
          <w:color w:val="000000"/>
        </w:rPr>
        <w:t>обучающихся</w:t>
      </w:r>
      <w:proofErr w:type="gramEnd"/>
      <w:r w:rsidRPr="00A1689C">
        <w:rPr>
          <w:color w:val="000000"/>
        </w:rPr>
        <w:t xml:space="preserve"> вплоть до самообучения.</w:t>
      </w:r>
    </w:p>
    <w:p w:rsidR="00A1689C" w:rsidRPr="00A1689C" w:rsidRDefault="00A1689C" w:rsidP="00A1689C">
      <w:pPr>
        <w:pStyle w:val="a4"/>
        <w:rPr>
          <w:color w:val="000000"/>
        </w:rPr>
      </w:pPr>
      <w:r w:rsidRPr="00A1689C">
        <w:rPr>
          <w:b/>
          <w:bCs/>
          <w:i/>
          <w:iCs/>
          <w:color w:val="000000"/>
        </w:rPr>
        <w:t>Недостатки</w:t>
      </w:r>
      <w:r w:rsidRPr="00A1689C">
        <w:rPr>
          <w:color w:val="000000"/>
        </w:rPr>
        <w:t>:</w:t>
      </w:r>
      <w:r>
        <w:rPr>
          <w:color w:val="000000"/>
        </w:rPr>
        <w:t xml:space="preserve">   </w:t>
      </w:r>
      <w:r w:rsidRPr="00A1689C">
        <w:rPr>
          <w:color w:val="000000"/>
        </w:rPr>
        <w:t>трудоемкость подготовки модулей по различным предметным областям;</w:t>
      </w:r>
      <w:r>
        <w:rPr>
          <w:color w:val="000000"/>
        </w:rPr>
        <w:t xml:space="preserve"> </w:t>
      </w:r>
      <w:r w:rsidRPr="00A1689C">
        <w:rPr>
          <w:color w:val="000000"/>
        </w:rPr>
        <w:t>внедрение технологий модульного обучения приводит к увеличению нагрузки педагогов на 25-30%;</w:t>
      </w:r>
      <w:r>
        <w:rPr>
          <w:color w:val="000000"/>
        </w:rPr>
        <w:t xml:space="preserve">   </w:t>
      </w:r>
      <w:r w:rsidRPr="00A1689C">
        <w:rPr>
          <w:color w:val="000000"/>
        </w:rPr>
        <w:t>технологии модульного обучения не решают психологических целей профессионального обучения.</w:t>
      </w:r>
    </w:p>
    <w:p w:rsidR="004F1908" w:rsidRPr="009E69F2" w:rsidRDefault="00A67455" w:rsidP="00A1689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  <w:r w:rsidRPr="009E69F2">
        <w:rPr>
          <w:rFonts w:ascii="Times New Roman" w:hAnsi="Times New Roman" w:cs="Times New Roman"/>
          <w:noProof/>
          <w:color w:val="C00000"/>
          <w:lang w:eastAsia="ru-RU"/>
        </w:rPr>
        <w:lastRenderedPageBreak/>
        <w:drawing>
          <wp:anchor distT="0" distB="0" distL="114300" distR="114300" simplePos="0" relativeHeight="251656192" behindDoc="0" locked="0" layoutInCell="1" allowOverlap="1">
            <wp:simplePos x="1476375" y="447675"/>
            <wp:positionH relativeFrom="margin">
              <wp:align>left</wp:align>
            </wp:positionH>
            <wp:positionV relativeFrom="margin">
              <wp:align>top</wp:align>
            </wp:positionV>
            <wp:extent cx="1638300" cy="1895475"/>
            <wp:effectExtent l="19050" t="0" r="0" b="0"/>
            <wp:wrapSquare wrapText="bothSides"/>
            <wp:docPr id="12" name="Рисунок 12" descr="D:\лена\сессия май 2018\игра\педтехнологии\240px-Нач_школа_март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лена\сессия май 2018\игра\педтехнологии\240px-Нач_школа_март_13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22" w:history="1">
        <w:r w:rsidR="004F1908" w:rsidRPr="009E69F2">
          <w:rPr>
            <w:rFonts w:ascii="Times New Roman" w:eastAsia="Times New Roman" w:hAnsi="Times New Roman" w:cs="Times New Roman"/>
            <w:b/>
            <w:bCs/>
            <w:color w:val="C00000"/>
            <w:sz w:val="40"/>
            <w:szCs w:val="40"/>
            <w:lang w:eastAsia="ru-RU"/>
          </w:rPr>
          <w:t>Компьютерные технологии обучения</w:t>
        </w:r>
      </w:hyperlink>
    </w:p>
    <w:p w:rsidR="004F1908" w:rsidRPr="004F1908" w:rsidRDefault="00E07DE3" w:rsidP="004F190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DE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.35pt;height:1.35pt"/>
        </w:pict>
      </w:r>
      <w:r w:rsidR="004F1908"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практике информационными технологиями обучения называют все технологии, использующие специальные технические информационные средства</w:t>
      </w:r>
      <w:proofErr w:type="gramStart"/>
      <w:r w:rsidR="004F1908"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удачным термином для технологий обучения, использующих компьютер, является компьютерная технология.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D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Компьютерные технологии обучения</w:t>
      </w: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процессы подготовки и передачи информации </w:t>
      </w:r>
      <w:proofErr w:type="gramStart"/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обучаемому</w:t>
      </w:r>
      <w:proofErr w:type="gramEnd"/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средством осуществления которых является компьютер.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Компьютерная технология может осуществляться в следующих трех вариантах: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I - как «проникающая» технология</w:t>
      </w:r>
      <w:proofErr w:type="gramStart"/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II - как основная, определяющая, наиболее значимая из используемых в данной технологии частей.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 - как </w:t>
      </w:r>
      <w:proofErr w:type="spellStart"/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монотехнология</w:t>
      </w:r>
      <w:proofErr w:type="spellEnd"/>
      <w:proofErr w:type="gramStart"/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</w:t>
      </w:r>
      <w:r w:rsidRPr="004F1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умений работать с информацией, развитие коммуникативных способностей.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Подготовка личности «информационного общества».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Дать ребенку так много учебного материала, как только он может усвоить.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исследовательских умений, умений принимать оптимальные решения.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Концептуальные положения: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Обучение - это общение ребенка с компьютером.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Принцип адаптивности: приспособление компьютера к индивидуальным особенностям ребенка.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Диалоговый характер обучения.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Управляемость: в любой момент возможна коррекция учителем процесса обучения.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Взаимодействие ребенка с компьютером может осуществляться по всем типам: субъект - объект, субъект — субъект, объект - субъект.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Оптимальное сочетание индивидуальной и групповой работы.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Поддержание у ученика состояния психологического комфорта при общении с компьютером.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Неограниченное обучение: содержание, его интерпретации и приложения как угодно велики.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методики: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Компьютерные средства обучения называют интерактивными, они обладают способностью «откликаться» на действия ученика и учителя, «вступать» с ними в диалог, что и составляет главную особенность методик компьютерного обучения.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В I и II вариантах компьютерных технологий весьма актуален вопрос о соотношении компьютера и элементов других технологий.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 может использоваться на всех этапах процесса обучения: при объяснении нового материала, закреплении, повторении, контроле ЗУН. При этом для ребенка он выполняет различные функции: учителя, рабочего инструмента, объекта обучения, сотрудничающего коллектива, </w:t>
      </w:r>
      <w:proofErr w:type="spellStart"/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досуговой</w:t>
      </w:r>
      <w:proofErr w:type="spellEnd"/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функции учителя компьютер представляет: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источник учебной информации</w:t>
      </w:r>
      <w:proofErr w:type="gramStart"/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наглядное пособие</w:t>
      </w:r>
      <w:proofErr w:type="gramStart"/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индивидуальное информационное пространство;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тренажер;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средство диагностики и контроля.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функции рабочего инструмента компьютер выступает как: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средство подготовки текстов, их хранения;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текстовый редактор;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графопостроитель, графический редактор;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вычислительная машина больших возможностей</w:t>
      </w:r>
      <w:proofErr w:type="gramStart"/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средство моделирования.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Функцию объекта обучения компьютер выполняет </w:t>
      </w:r>
      <w:proofErr w:type="gramStart"/>
      <w:r w:rsidRPr="004F1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</w:t>
      </w:r>
      <w:proofErr w:type="gramEnd"/>
      <w:r w:rsidRPr="004F1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программировании</w:t>
      </w:r>
      <w:proofErr w:type="gramEnd"/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обучении компьютера заданным процессам;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создании</w:t>
      </w:r>
      <w:proofErr w:type="gramEnd"/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программных продуктов;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применении</w:t>
      </w:r>
      <w:proofErr w:type="gramEnd"/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различных информационных сред.</w:t>
      </w:r>
    </w:p>
    <w:p w:rsidR="002838AD" w:rsidRDefault="002838AD" w:rsidP="000A3D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8AD" w:rsidRPr="009E69F2" w:rsidRDefault="003B51CF" w:rsidP="002838AD">
      <w:pPr>
        <w:pStyle w:val="1"/>
        <w:spacing w:line="240" w:lineRule="auto"/>
        <w:jc w:val="center"/>
        <w:rPr>
          <w:rFonts w:ascii="Times New Roman" w:hAnsi="Times New Roman" w:cs="Times New Roman"/>
          <w:bCs w:val="0"/>
          <w:color w:val="C00000"/>
          <w:sz w:val="40"/>
          <w:szCs w:val="40"/>
        </w:rPr>
      </w:pPr>
      <w:r w:rsidRPr="009E69F2">
        <w:rPr>
          <w:rFonts w:ascii="Times New Roman" w:hAnsi="Times New Roman" w:cs="Times New Roman"/>
          <w:bCs w:val="0"/>
          <w:noProof/>
          <w:color w:val="C00000"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1171575" y="447675"/>
            <wp:positionH relativeFrom="margin">
              <wp:align>left</wp:align>
            </wp:positionH>
            <wp:positionV relativeFrom="margin">
              <wp:align>top</wp:align>
            </wp:positionV>
            <wp:extent cx="1562100" cy="1143000"/>
            <wp:effectExtent l="19050" t="0" r="0" b="0"/>
            <wp:wrapSquare wrapText="bothSides"/>
            <wp:docPr id="17" name="Рисунок 17" descr="D:\лена\сессия май 2018\игра\педтехнологии\S00156h139687693789603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лена\сессия май 2018\игра\педтехнологии\S00156h13968769378960357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38AD" w:rsidRPr="009E69F2">
        <w:rPr>
          <w:rFonts w:ascii="Times New Roman" w:hAnsi="Times New Roman" w:cs="Times New Roman"/>
          <w:bCs w:val="0"/>
          <w:color w:val="C00000"/>
          <w:sz w:val="40"/>
          <w:szCs w:val="40"/>
        </w:rPr>
        <w:t>Технология концентрированного обучения</w:t>
      </w:r>
    </w:p>
    <w:p w:rsidR="007E02B6" w:rsidRDefault="002838AD" w:rsidP="002838AD">
      <w:pPr>
        <w:pStyle w:val="a4"/>
      </w:pPr>
      <w:r w:rsidRPr="002838AD">
        <w:t xml:space="preserve">Технология концентрированного обучения (технология «погружения) дает преподавателю возможность, наблюдая деятельность практически каждого обучающегося в течение каждого занятия, помочь им в кратчайшие сроки адаптироваться в новых условиях. </w:t>
      </w:r>
    </w:p>
    <w:p w:rsidR="007E02B6" w:rsidRDefault="002838AD" w:rsidP="002838AD">
      <w:pPr>
        <w:pStyle w:val="a4"/>
      </w:pPr>
      <w:r w:rsidRPr="002838AD">
        <w:t xml:space="preserve">Оно требует от преподавателя многосторонней подготовки, владения активными формами и методами обучения, глубокими знаниями психологии. </w:t>
      </w:r>
    </w:p>
    <w:p w:rsidR="002838AD" w:rsidRPr="002838AD" w:rsidRDefault="002838AD" w:rsidP="002838AD">
      <w:pPr>
        <w:pStyle w:val="a4"/>
      </w:pPr>
      <w:r w:rsidRPr="002838AD">
        <w:t>Технология концентрированного обучения позволяет интенсифицировать учебный процесс, предполагает реорганизацию традиционного обучения. В технологии «погружения» обучение «концентрируется» на определенном предмете.</w:t>
      </w:r>
    </w:p>
    <w:p w:rsidR="002838AD" w:rsidRPr="002838AD" w:rsidRDefault="002838AD" w:rsidP="002838AD">
      <w:pPr>
        <w:pStyle w:val="a4"/>
      </w:pPr>
      <w:r w:rsidRPr="002838AD">
        <w:t xml:space="preserve">Идею концентрированного обучения впервые высказал Я.А.Коменский; эту идею поддерживали многие ученые (К.Д. Ушинский, В.В. Розанов, П.П. </w:t>
      </w:r>
      <w:proofErr w:type="spellStart"/>
      <w:r w:rsidRPr="002838AD">
        <w:t>Б</w:t>
      </w:r>
      <w:r w:rsidR="007E02B6">
        <w:t>лонский</w:t>
      </w:r>
      <w:proofErr w:type="spellEnd"/>
      <w:r w:rsidR="007E02B6" w:rsidRPr="00F83DEE">
        <w:t xml:space="preserve">). </w:t>
      </w:r>
      <w:r w:rsidR="00F83DEE" w:rsidRPr="00F83DEE">
        <w:rPr>
          <w:color w:val="000000"/>
          <w:shd w:val="clear" w:color="auto" w:fill="FFFFFF"/>
        </w:rPr>
        <w:t xml:space="preserve">Данная технология разрабатывалась и использовалась П. </w:t>
      </w:r>
      <w:proofErr w:type="spellStart"/>
      <w:r w:rsidR="00F83DEE" w:rsidRPr="00F83DEE">
        <w:rPr>
          <w:color w:val="000000"/>
          <w:shd w:val="clear" w:color="auto" w:fill="FFFFFF"/>
        </w:rPr>
        <w:t>Блонским</w:t>
      </w:r>
      <w:proofErr w:type="spellEnd"/>
      <w:r w:rsidR="00F83DEE" w:rsidRPr="00F83DEE">
        <w:rPr>
          <w:color w:val="000000"/>
          <w:shd w:val="clear" w:color="auto" w:fill="FFFFFF"/>
        </w:rPr>
        <w:t>, В.Ф. Шаталовым, М.П. Щетининым, А.</w:t>
      </w:r>
      <w:r w:rsidR="00F83DEE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F83DEE" w:rsidRPr="00F83DEE">
        <w:rPr>
          <w:color w:val="000000"/>
          <w:shd w:val="clear" w:color="auto" w:fill="FFFFFF"/>
        </w:rPr>
        <w:t>Тубельским</w:t>
      </w:r>
      <w:proofErr w:type="gramStart"/>
      <w:r w:rsidR="00F83DEE" w:rsidRPr="00F83DEE">
        <w:rPr>
          <w:color w:val="000000"/>
          <w:shd w:val="clear" w:color="auto" w:fill="FFFFFF"/>
        </w:rPr>
        <w:t>.</w:t>
      </w:r>
      <w:r w:rsidRPr="002838AD">
        <w:t>З</w:t>
      </w:r>
      <w:proofErr w:type="gramEnd"/>
      <w:r w:rsidRPr="002838AD">
        <w:t>амысел</w:t>
      </w:r>
      <w:proofErr w:type="spellEnd"/>
      <w:r w:rsidRPr="002838AD">
        <w:t xml:space="preserve"> метода концентрированного обучения был актуализирован отсутствием у большинства учащихся системы знаний и умений по отдельным учебным дисциплинам, отсутствием мотивации и привязанностей к изучаемым предметам, быстрым забыванием изученного материала, </w:t>
      </w:r>
      <w:proofErr w:type="spellStart"/>
      <w:r w:rsidRPr="002838AD">
        <w:t>невостребованностью</w:t>
      </w:r>
      <w:proofErr w:type="spellEnd"/>
      <w:r w:rsidRPr="002838AD">
        <w:t xml:space="preserve"> знаний на практике, повышенной утомляемостью в процессе изучения разных предметов.</w:t>
      </w:r>
    </w:p>
    <w:p w:rsidR="007E02B6" w:rsidRDefault="002838AD" w:rsidP="002838AD">
      <w:pPr>
        <w:pStyle w:val="a4"/>
      </w:pPr>
      <w:r w:rsidRPr="007E02B6">
        <w:rPr>
          <w:b/>
        </w:rPr>
        <w:t>Концентрированное обучение</w:t>
      </w:r>
      <w:r w:rsidRPr="002838AD">
        <w:t xml:space="preserve"> – технология организации обучения, при которой осуществляется концентрация познавательной энергии учащихся и их рабочего времени за счет объединения уроков в блоки, сокращения числа параллельно изучаемых дисциплин в течение учебного дня, недели. </w:t>
      </w:r>
    </w:p>
    <w:p w:rsidR="007E02B6" w:rsidRDefault="002838AD" w:rsidP="002838AD">
      <w:pPr>
        <w:pStyle w:val="a4"/>
      </w:pPr>
      <w:r w:rsidRPr="007E02B6">
        <w:rPr>
          <w:b/>
        </w:rPr>
        <w:t xml:space="preserve">Цель </w:t>
      </w:r>
      <w:r w:rsidRPr="002838AD">
        <w:t xml:space="preserve">концентрированного обучения – повышение качества обучения и воспитания учащихся через создание оптимальной организационной структуры учебного процесса, сближение обучения с естественными психологическими закономерностями воспитания. </w:t>
      </w:r>
    </w:p>
    <w:p w:rsidR="002838AD" w:rsidRPr="002838AD" w:rsidRDefault="002838AD" w:rsidP="002838AD">
      <w:pPr>
        <w:pStyle w:val="a4"/>
      </w:pPr>
      <w:r w:rsidRPr="002838AD">
        <w:t xml:space="preserve">Концентрированное обучение опирается на ряд </w:t>
      </w:r>
      <w:r w:rsidRPr="007E02B6">
        <w:rPr>
          <w:b/>
        </w:rPr>
        <w:t>принципов</w:t>
      </w:r>
      <w:r w:rsidRPr="002838AD">
        <w:t>.</w:t>
      </w:r>
    </w:p>
    <w:p w:rsidR="002838AD" w:rsidRPr="002838AD" w:rsidRDefault="002838AD" w:rsidP="002838AD">
      <w:pPr>
        <w:pStyle w:val="a4"/>
      </w:pPr>
      <w:r w:rsidRPr="002838AD">
        <w:t xml:space="preserve">Концентрация учебного материала во времени: </w:t>
      </w:r>
      <w:proofErr w:type="spellStart"/>
      <w:r w:rsidRPr="002838AD">
        <w:t>малопредметность</w:t>
      </w:r>
      <w:proofErr w:type="spellEnd"/>
      <w:r w:rsidRPr="002838AD">
        <w:t>; ведение материала укрупненными блоками; оптимизация распределения учебного материала.</w:t>
      </w:r>
    </w:p>
    <w:p w:rsidR="002838AD" w:rsidRPr="002838AD" w:rsidRDefault="002838AD" w:rsidP="002838AD">
      <w:pPr>
        <w:pStyle w:val="a4"/>
      </w:pPr>
      <w:r w:rsidRPr="002838AD">
        <w:t>Интенсивность обучения: насыщенность видами и формами учебной работы; плотность общения; интерактивные формы.</w:t>
      </w:r>
    </w:p>
    <w:p w:rsidR="002838AD" w:rsidRPr="002838AD" w:rsidRDefault="002838AD" w:rsidP="002838AD">
      <w:pPr>
        <w:pStyle w:val="a4"/>
      </w:pPr>
      <w:r w:rsidRPr="002838AD">
        <w:t>Учет психофизиологических особенностей человека: соответствие закономерностям динамики работоспособности; учет закономерностей восприятия и запоминания информации человеком.</w:t>
      </w:r>
    </w:p>
    <w:p w:rsidR="002838AD" w:rsidRPr="002838AD" w:rsidRDefault="002838AD" w:rsidP="002838AD">
      <w:pPr>
        <w:pStyle w:val="a4"/>
      </w:pPr>
      <w:r w:rsidRPr="002838AD">
        <w:t>Существуют разные варианты организации этой технологии в зависимости от единицы укрупнения (учебный предмет, учебный день, учебная неделя)</w:t>
      </w:r>
    </w:p>
    <w:p w:rsidR="002838AD" w:rsidRPr="002838AD" w:rsidRDefault="007E02B6" w:rsidP="007E02B6">
      <w:pPr>
        <w:pStyle w:val="a4"/>
      </w:pPr>
      <w:r>
        <w:lastRenderedPageBreak/>
        <w:t>1.</w:t>
      </w:r>
      <w:r w:rsidR="002838AD" w:rsidRPr="002838AD">
        <w:t>Предполагается укрупнение только одной организационной единицы – учебного дня, количество изучаемых предметов в котором сокращается до одного – двух. Учебный процесс организуется не в системе традиционных уроков, а в форме «учебных блоков» по предметам. Учебный блок включает лекцию, практическое занятие, самостоятельную работу учащихся, контроль (зачет, взаимопроверку, самоконтроль). Учебный день строится из двух таких предметных блоков и большой перемены (40 – 45 минут) между ними. В рамках учебной недели, четверти количество учебных часов на основные дисциплины, предусмотренные учебным планом, сохраняется. Занятия по предметам эстетического цикла, технологиям, физкультуре проводятся во второй половине дня.</w:t>
      </w:r>
    </w:p>
    <w:p w:rsidR="002838AD" w:rsidRPr="002838AD" w:rsidRDefault="002838AD" w:rsidP="002838AD">
      <w:pPr>
        <w:pStyle w:val="a4"/>
      </w:pPr>
      <w:r w:rsidRPr="002838AD">
        <w:t xml:space="preserve">Использование этой модели технологии «погружения» снимает необходимость домашней работы. Такая технология обучения хорошо зарекомендовала себя в </w:t>
      </w:r>
      <w:proofErr w:type="gramStart"/>
      <w:r w:rsidRPr="002838AD">
        <w:t>школах полного дня</w:t>
      </w:r>
      <w:proofErr w:type="gramEnd"/>
      <w:r w:rsidRPr="002838AD">
        <w:t>.</w:t>
      </w:r>
    </w:p>
    <w:p w:rsidR="002838AD" w:rsidRPr="002838AD" w:rsidRDefault="007E02B6" w:rsidP="007E02B6">
      <w:pPr>
        <w:pStyle w:val="a4"/>
      </w:pPr>
      <w:r>
        <w:t>2.</w:t>
      </w:r>
      <w:r w:rsidR="002838AD" w:rsidRPr="002838AD">
        <w:t>Вторая модель «погружения» строится как «концентрация» на определенном предмете: на три учебных дня или на неделю все учебное время отдается одной дисциплине. В течение учебной четверти организуется не менее трех таких «погружений» в один и тот же предмет: первое погружение целиком посвящается изучению нового материала; второе «погружение» сосредоточивает внимание учащихся на повторении материала и практических занятиях; третье «погружение» может строиться как занятия по группам (выполнение творческих заданий и сдача зачетов по всему учебному материалу), во второй половине дня – учащимся предлагаются занятия по интересам на предметных «кафедрах».</w:t>
      </w:r>
    </w:p>
    <w:p w:rsidR="002838AD" w:rsidRPr="002838AD" w:rsidRDefault="002838AD" w:rsidP="002838AD">
      <w:pPr>
        <w:pStyle w:val="a4"/>
      </w:pPr>
      <w:r w:rsidRPr="002838AD">
        <w:t>В такой модели технологии «погружения» достигается целостное усвоение содержания, активизируются познавательная деятельность учащихся, успешно развиваются их познавательные интересы, она вполне вписывается в классно-урочную систему школы и не требует каких-либо радикальных ее преобразований.</w:t>
      </w:r>
    </w:p>
    <w:p w:rsidR="002838AD" w:rsidRPr="002838AD" w:rsidRDefault="002838AD" w:rsidP="002838AD">
      <w:pPr>
        <w:pStyle w:val="a4"/>
      </w:pPr>
      <w:r w:rsidRPr="002838AD">
        <w:t>Продолжительность погружения в предмет определяется особенностями содержания и логики его усвоения учащимися, общим числом отводимых на изучение дисциплины часов, наличием материально-технической базы и другими факторами.</w:t>
      </w:r>
    </w:p>
    <w:p w:rsidR="002838AD" w:rsidRPr="002838AD" w:rsidRDefault="002838AD" w:rsidP="002838AD">
      <w:pPr>
        <w:pStyle w:val="a4"/>
      </w:pPr>
      <w:r w:rsidRPr="002838AD">
        <w:t xml:space="preserve">3. Третья модель – укрупнение учебной недели. Количество предметов, запланированных на четверть (семестр) или год, не меняется и соответствует учебному плану, но меняется структура учебной недели, в течение которой изучается не более двух– </w:t>
      </w:r>
      <w:proofErr w:type="gramStart"/>
      <w:r w:rsidRPr="002838AD">
        <w:t>тр</w:t>
      </w:r>
      <w:proofErr w:type="gramEnd"/>
      <w:r w:rsidRPr="002838AD">
        <w:t>ех дисциплин, образующих модули.</w:t>
      </w:r>
    </w:p>
    <w:p w:rsidR="002838AD" w:rsidRDefault="002838AD" w:rsidP="002838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02B6" w:rsidRDefault="007E02B6" w:rsidP="002838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02B6" w:rsidRDefault="007E02B6" w:rsidP="002838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02B6" w:rsidRDefault="007E02B6" w:rsidP="002838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02B6" w:rsidRDefault="007E02B6" w:rsidP="002838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02B6" w:rsidRDefault="007E02B6" w:rsidP="002838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02B6" w:rsidRDefault="007E02B6" w:rsidP="002838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02B6" w:rsidRDefault="007E02B6" w:rsidP="002838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02B6" w:rsidRDefault="007E02B6" w:rsidP="002838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706E" w:rsidRPr="009E69F2" w:rsidRDefault="003B51CF" w:rsidP="009F70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r w:rsidRPr="009E69F2">
        <w:rPr>
          <w:rFonts w:ascii="Times New Roman" w:eastAsia="Times New Roman" w:hAnsi="Times New Roman" w:cs="Times New Roman"/>
          <w:b/>
          <w:bCs/>
          <w:noProof/>
          <w:color w:val="C00000"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1400175" y="447675"/>
            <wp:positionH relativeFrom="margin">
              <wp:align>left</wp:align>
            </wp:positionH>
            <wp:positionV relativeFrom="margin">
              <wp:align>top</wp:align>
            </wp:positionV>
            <wp:extent cx="1714500" cy="1285875"/>
            <wp:effectExtent l="19050" t="0" r="0" b="0"/>
            <wp:wrapSquare wrapText="bothSides"/>
            <wp:docPr id="18" name="Рисунок 18" descr="D:\лена\сессия май 2018\игра\педтехнологии\3849774_stock-vector-interactive-surface-t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лена\сессия май 2018\игра\педтехнологии\3849774_stock-vector-interactive-surface-table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706E" w:rsidRPr="009E69F2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Интерактивные технологии</w:t>
      </w:r>
    </w:p>
    <w:p w:rsidR="009F706E" w:rsidRPr="009F706E" w:rsidRDefault="009F706E" w:rsidP="009F7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это новый, наиболее прогрессивный метод организации образовательного процесса, позволяющий значительно улучшить качество преподносимого материала. </w:t>
      </w:r>
      <w:proofErr w:type="gramStart"/>
      <w:r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ведущим условием для функционирования высокопродуктивной модели обучения, способствующей значительному улучшению общей эффективности образовательного процесса.</w:t>
      </w:r>
    </w:p>
    <w:p w:rsidR="009F706E" w:rsidRDefault="00813062" w:rsidP="009F7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9F706E" w:rsidRPr="009F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нтерактивная модель обучения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F706E"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подразумевает активное взаимодействие не только с учителем, но и непосредственно между учениками. Здесь обязательны интерактивные формы уроков: моделирование различных жизненных ситуаций, ролевые игры, решение вопросов в группах и другие всевозможные виды обучения. Конечно, на первое место выходят профессионализм и подготовка преподавателя. В помощь преподавателю развиваются различные технологии интерактивного обучения, то есть методы, позволяющие сделать урок интересным и насыщенным. К ним, в том числе, относится использование различного интерактивного оборудования.</w:t>
      </w:r>
    </w:p>
    <w:p w:rsidR="00813062" w:rsidRPr="00813062" w:rsidRDefault="00813062" w:rsidP="0081306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3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Преимущества</w:t>
      </w:r>
    </w:p>
    <w:p w:rsidR="009F706E" w:rsidRPr="009F706E" w:rsidRDefault="009F706E" w:rsidP="009F706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Интерактивные технологии напрямую связаны с внедрением инновационных инструментов: электронных досок, проекторов, игровых комплексов. Современное оборудование позволяет разнообразить материал яркими графическими презентациями и увлекательными </w:t>
      </w:r>
      <w:proofErr w:type="spellStart"/>
      <w:r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мультимедийными</w:t>
      </w:r>
      <w:proofErr w:type="spellEnd"/>
      <w:r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сюжетами. Без них достаточно сложно добиться высокой результативности в учебе.</w:t>
      </w:r>
    </w:p>
    <w:p w:rsidR="009F706E" w:rsidRPr="009F706E" w:rsidRDefault="009F706E" w:rsidP="009F7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плюсы использования интерактивных технологий:</w:t>
      </w:r>
    </w:p>
    <w:p w:rsidR="009F706E" w:rsidRPr="009F706E" w:rsidRDefault="009F706E" w:rsidP="009F706E">
      <w:pPr>
        <w:numPr>
          <w:ilvl w:val="0"/>
          <w:numId w:val="14"/>
        </w:numPr>
        <w:shd w:val="clear" w:color="auto" w:fill="FFFFFF"/>
        <w:spacing w:after="9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Повышается качество преподносимого материала. Внедрение интерактивных технологий позволяет использовать на уроках различные схемы, графики, картинки, красочные презентации и многое другое для эффективного усвоения изучаемой темы. Без наглядности обучающимся бывает сложно понять абстрактные элементы, например, вписанный в пирамиду шар или описанную около цилиндра призму.</w:t>
      </w:r>
    </w:p>
    <w:p w:rsidR="009F706E" w:rsidRPr="009F706E" w:rsidRDefault="009F706E" w:rsidP="009F706E">
      <w:pPr>
        <w:numPr>
          <w:ilvl w:val="0"/>
          <w:numId w:val="14"/>
        </w:numPr>
        <w:shd w:val="clear" w:color="auto" w:fill="FFFFFF"/>
        <w:spacing w:after="9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Пробуждается интерес к учебе. Обучение с применением </w:t>
      </w:r>
      <w:proofErr w:type="gramStart"/>
      <w:r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поощряет активное участие каждого ребенка в ходе преподавания. Помогает задействовать чувства каждого обучающегося, сформировать интерес к изучаемой теме. Облегченная форма подачи материала при помощи элементов анимации и компьютерного конструирования способствует вовлечению в обсуждение.</w:t>
      </w:r>
    </w:p>
    <w:p w:rsidR="009F706E" w:rsidRPr="009F706E" w:rsidRDefault="009F706E" w:rsidP="009F706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Устанавливаются доверительные отношения. </w:t>
      </w:r>
      <w:r w:rsidRPr="009F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Интерактивные средства обучения</w:t>
      </w:r>
      <w:r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позволяют выступать преподавателю больше не в роли учителя, а в роли организатора. Все это помогает наладить взаимодействие с окружением и позволяет поддерживать хороший контакт с аудиторией, что в конечном итоге повышает мотивацию обучающегося и способствует высокому проценту усвоения знаний.</w:t>
      </w:r>
    </w:p>
    <w:p w:rsidR="00A1689C" w:rsidRDefault="009F706E" w:rsidP="00A1689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преподаватели отмечают, что внедрение </w:t>
      </w:r>
      <w:proofErr w:type="gramStart"/>
      <w:r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образовательный процесс способствует развитию детского творчества, помогает выявлять различные точки зрения и прекрасно активизирует умственные способности каждого ученика. В сравнении с обычными методиками обучения, все это способствует интеллектуальному развитию ребенка.</w:t>
      </w:r>
      <w:r w:rsidR="00A16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1689C" w:rsidRPr="00A1689C" w:rsidRDefault="00A1689C" w:rsidP="00A1689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68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Интерактивные инструменты и оборудование:</w:t>
      </w:r>
    </w:p>
    <w:p w:rsidR="009F706E" w:rsidRPr="009F706E" w:rsidRDefault="00E07DE3" w:rsidP="009F7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="009F706E" w:rsidRPr="009F706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Интерактивное оборудование</w:t>
        </w:r>
      </w:hyperlink>
      <w:r w:rsidR="009F706E"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является мощным </w:t>
      </w:r>
      <w:proofErr w:type="spellStart"/>
      <w:r w:rsidR="009F706E"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мультимедийным</w:t>
      </w:r>
      <w:proofErr w:type="spellEnd"/>
      <w:r w:rsidR="009F706E"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инструментом для современных образовательных учреждений. Каждое устройство имеет свое программное обеспечение для проведения занятий. Оно может быть подобрано в самых разнообразных комплектациях в зависимости от потребностей ДОУ и школы.</w:t>
      </w:r>
    </w:p>
    <w:p w:rsidR="009F706E" w:rsidRPr="009F706E" w:rsidRDefault="00E07DE3" w:rsidP="009F706E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="009F706E" w:rsidRPr="009F70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Сенсорные столы</w:t>
        </w:r>
      </w:hyperlink>
      <w:r w:rsidR="009F706E"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27" w:history="1">
        <w:r w:rsidR="009F706E" w:rsidRPr="009F706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доски.</w:t>
        </w:r>
      </w:hyperlink>
      <w:r w:rsidR="009F706E"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> Уникальные устройства с экраном и компьютером. Помогают выводить на экран различные изображения, схемы, карты для наиболее эффективной и увлекательной подачи материала.</w:t>
      </w:r>
    </w:p>
    <w:p w:rsidR="009F706E" w:rsidRPr="009F706E" w:rsidRDefault="00E07DE3" w:rsidP="009F706E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="009F706E" w:rsidRPr="009F706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Сенсорные комнаты.</w:t>
        </w:r>
      </w:hyperlink>
      <w:r w:rsidR="009F706E"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Специально обустроенные помещения, которые позволяют развить творческие способности, мелкую моторику рук ребенка и минимизируют </w:t>
      </w:r>
      <w:proofErr w:type="spellStart"/>
      <w:r w:rsidR="009F706E"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гиперактивность</w:t>
      </w:r>
      <w:proofErr w:type="spellEnd"/>
      <w:r w:rsidR="009F706E"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Значительно повышают жизненную активность и мотивацию ко всем видам деятельности.</w:t>
      </w:r>
    </w:p>
    <w:p w:rsidR="009F706E" w:rsidRPr="009F706E" w:rsidRDefault="00E07DE3" w:rsidP="009F706E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="009F706E" w:rsidRPr="009F70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Интерактивные игровые комплексы.</w:t>
        </w:r>
      </w:hyperlink>
      <w:r w:rsidR="009F706E"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Специализированное оборудование, которое помогает овладеть практическими навыками работы с информацией. Способствует быстрому освоению компьютерной техники, инженерии в игровой форме.</w:t>
      </w:r>
    </w:p>
    <w:p w:rsidR="009F706E" w:rsidRPr="009F706E" w:rsidRDefault="00E07DE3" w:rsidP="009F706E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proofErr w:type="spellStart"/>
        <w:r w:rsidR="009F706E" w:rsidRPr="009F70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Инфоматы</w:t>
        </w:r>
        <w:proofErr w:type="spellEnd"/>
        <w:r w:rsidR="009F706E" w:rsidRPr="009F70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 интерактивные стойки.</w:t>
        </w:r>
      </w:hyperlink>
      <w:r w:rsidR="009F706E"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Интерактивные киоски эффективны для показа различных роликов и презентаций.</w:t>
      </w:r>
    </w:p>
    <w:p w:rsidR="009F706E" w:rsidRPr="009F706E" w:rsidRDefault="009F706E" w:rsidP="009F7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 </w:t>
      </w:r>
      <w:r w:rsidRPr="009F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внедрении интерактивных технологий</w:t>
      </w:r>
      <w:r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меняются роли учителя и обучающегося. Инициативность преподавателя значительно снижается и уступает активности учеников, прерогативой учителя становится формирование подходящих условий для их собственной инициативы. Учащиеся начинают ощущать себя полноправными членами образовательного процесса.</w:t>
      </w:r>
    </w:p>
    <w:p w:rsidR="009F706E" w:rsidRPr="009F706E" w:rsidRDefault="009F706E" w:rsidP="009F7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Интерактивная методика обучения в школах</w:t>
      </w:r>
      <w:r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способствуют лучшей адаптации в коллективе, развивает коммуникативные навыки и позволяет побороть всевозможные страхи и фобии в общении с незнакомыми людьми. Все </w:t>
      </w:r>
      <w:proofErr w:type="gramStart"/>
      <w:r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конечном счете помогает многим детям развить свой собственный потенциал и позволяет выйти на совершенно новый уровень развития.</w:t>
      </w:r>
    </w:p>
    <w:p w:rsidR="009F706E" w:rsidRPr="009F706E" w:rsidRDefault="009F706E" w:rsidP="009F7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педагоги отмечают, что </w:t>
      </w:r>
      <w:r w:rsidRPr="009F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интерактивное обучение в школе</w:t>
      </w:r>
      <w:r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позволяет компактно представить материал в четко структурированной и логичной форме. На практике это способствует лучшему освоению учебного материала </w:t>
      </w:r>
      <w:proofErr w:type="gramStart"/>
      <w:r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позволяет грамотно и качественно преподнести подготовленную тему.</w:t>
      </w:r>
    </w:p>
    <w:p w:rsidR="009F706E" w:rsidRPr="009F706E" w:rsidRDefault="009F706E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02B6" w:rsidRDefault="007E02B6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0C67" w:rsidRDefault="008A0C67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0C67" w:rsidRDefault="008A0C67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0C67" w:rsidRDefault="008A0C67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0C67" w:rsidRDefault="008A0C67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0C67" w:rsidRDefault="008A0C67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0C67" w:rsidRDefault="008A0C67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0C67" w:rsidRDefault="008A0C67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0C67" w:rsidRDefault="008A0C67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0C67" w:rsidRDefault="008A0C67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0C67" w:rsidRDefault="008A0C67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0C67" w:rsidRDefault="008A0C67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0C67" w:rsidRDefault="008A0C67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0C67" w:rsidRDefault="008A0C67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0C67" w:rsidRDefault="008A0C67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0C67" w:rsidRPr="009E69F2" w:rsidRDefault="003B51CF" w:rsidP="008A0C6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  <w:r w:rsidRPr="009E69F2">
        <w:rPr>
          <w:rFonts w:ascii="Times New Roman" w:hAnsi="Times New Roman" w:cs="Times New Roman"/>
          <w:noProof/>
          <w:color w:val="C00000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1876425" y="447675"/>
            <wp:positionH relativeFrom="margin">
              <wp:align>left</wp:align>
            </wp:positionH>
            <wp:positionV relativeFrom="margin">
              <wp:align>top</wp:align>
            </wp:positionV>
            <wp:extent cx="1304925" cy="1381125"/>
            <wp:effectExtent l="19050" t="0" r="9525" b="0"/>
            <wp:wrapSquare wrapText="bothSides"/>
            <wp:docPr id="19" name="Рисунок 19" descr="D:\лена\сессия май 2018\игра\педтехнологии\depositphotos_30881693-stock-illustration-schoolboy-with-homewo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лена\сессия май 2018\игра\педтехнологии\depositphotos_30881693-stock-illustration-schoolboy-with-homework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32" w:history="1">
        <w:r w:rsidR="008A0C67" w:rsidRPr="009E69F2">
          <w:rPr>
            <w:rFonts w:ascii="Times New Roman" w:eastAsia="Times New Roman" w:hAnsi="Times New Roman" w:cs="Times New Roman"/>
            <w:b/>
            <w:bCs/>
            <w:color w:val="C00000"/>
            <w:sz w:val="40"/>
            <w:szCs w:val="40"/>
            <w:lang w:eastAsia="ru-RU"/>
          </w:rPr>
          <w:t>Технология поэтапного формирования умственных действий</w:t>
        </w:r>
      </w:hyperlink>
    </w:p>
    <w:p w:rsidR="008A0C67" w:rsidRPr="008A0C67" w:rsidRDefault="008A0C67" w:rsidP="008A0C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0C67" w:rsidRDefault="008A0C67" w:rsidP="008A0C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поэтапного формирования умственных действий разработана на основе соответствующей теории П. Я. Гальперина, Д. Б. </w:t>
      </w:r>
      <w:proofErr w:type="spellStart"/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Эльконина</w:t>
      </w:r>
      <w:proofErr w:type="spellEnd"/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Ф. Талызиной и др. Авторы данной теории установили, что знания, умения и навыки не могут быть усвоены и сохранены вне деятельности человека. В ходе практической деятельности у человека формируется ориентировочная основа как система представлений о цели, плане и средствах осуществления действия. То есть для безошибочного выполнения действия человек должен знать, что при этом произойдет, на какие аспекты происходящего необходимо обратить внимание, чтобы не выпустить из-под контроля главное. Эти положения составляют </w:t>
      </w:r>
      <w:r w:rsidRPr="008A0C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основу</w:t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теории обучения как поэтапного формирования умственных действий.</w:t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Согласно данной теории технология обучения строится в соответствии с ориентировочной основой выполнения действия, которое должно быть усвоено обучаемым. </w:t>
      </w:r>
    </w:p>
    <w:p w:rsidR="008A0C67" w:rsidRDefault="008A0C67" w:rsidP="008A0C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C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Цикл усвоения состоит из ряда этапов.</w:t>
      </w:r>
    </w:p>
    <w:p w:rsidR="008A0C67" w:rsidRDefault="008A0C67" w:rsidP="008A0C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этап предполагает актуализацию соотве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тствующей мотивации учащегося.</w:t>
      </w:r>
    </w:p>
    <w:p w:rsidR="008A0C67" w:rsidRDefault="008A0C67" w:rsidP="008A0C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этап связан с осознанием схемы ориентировочной основы деятельности (действия). Учащиеся предварительно знакомятся с характером деятельности, условиями ее протекания, последовательностью ориентировочных, исполнительных и контрольных действий. Уровень обобщенности действий, а значит, и возможность переноса их в другие условия зависят от полноты ориентировочной основы этих действий. </w:t>
      </w:r>
    </w:p>
    <w:p w:rsidR="008A0C67" w:rsidRPr="008A0C67" w:rsidRDefault="008A0C67" w:rsidP="008A0C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Выделяют три типа ориентировок:</w:t>
      </w:r>
      <w:r w:rsidRPr="008A0C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● конкретный образец (например, показ) или описание действия без указаний о методике его выполнения (неполная система ориентировок);</w:t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● полные и подробные указания о правильном выполнении действия;</w:t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● ориентировочная основа действия создается обучаемыми самостоятельно на основе полученного знания.</w:t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Третий этап - выполнение действия во внешней форме, материальной или материализованной, т. е. с помощью каких-либо моделей, схем, чертежей и т. п. Эти действия включают исполнительные и контрольные функции, а не только ориентационные. На этом этапе от учащихся требуется рассказывать о совершаемых ими операциях и их особенностях.</w:t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Четвертый этап - </w:t>
      </w:r>
      <w:proofErr w:type="spellStart"/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внешнеречевой</w:t>
      </w:r>
      <w:proofErr w:type="spellEnd"/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обучаемые проговаривают вслух те действия, которые осваиваются. Происходит дальнейшее обобщение, автоматизация действий. Необходимость в ориентировочной основе действия (инструкции) отпадает, так как ее роль выполняет внешняя речь обучаемого.</w:t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Пятый этап - этап внутренней речи, когда действие проговаривается про себя. Установлено, что в процессе внутренней речи обобщение и свертывание действия идет наиболее интенсивно.</w:t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Шестой этап связан с переходом действия во внутренний (умственный) план (</w:t>
      </w:r>
      <w:proofErr w:type="spellStart"/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интериоризация</w:t>
      </w:r>
      <w:proofErr w:type="spellEnd"/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действия).</w:t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Управление процессом обучения согласно данной теории происходит путем смены названных этапов и осуществления контроля со стороны учителя.</w:t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A0C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Достоинствами</w:t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технологии являются: создание условий для работы ученика в индивидуальном темпе; сокращение времени формирования умений и навыков за счет показа образцового выполнения разучиваемых действий; достижение высокой автоматизации выполняемых действий в связи с их алгоритмизацией; обеспечение доступного контроля качества выполнения как действия в целом, так и его отдельных операций; возможность оперативной коррекции методик обучения с целью их оптимизации.</w:t>
      </w:r>
      <w:proofErr w:type="gramEnd"/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0C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Недостатками</w:t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поэтапного формирования умственных действий являются ограничение возможностей усвоения теоретических знаний, сложность разработки методического обеспечения, формирование у обучаемых стереотипных мыслительных и моторных действий в ущерб развитию их творческого потенциала.</w:t>
      </w:r>
    </w:p>
    <w:p w:rsidR="008A0C67" w:rsidRPr="008A0C67" w:rsidRDefault="008A0C67" w:rsidP="008A0C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A0C67" w:rsidRDefault="008A0C67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514" w:rsidRDefault="00352514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514" w:rsidRDefault="00352514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514" w:rsidRDefault="00352514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514" w:rsidRDefault="00352514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514" w:rsidRDefault="00352514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514" w:rsidRDefault="00352514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514" w:rsidRDefault="00352514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514" w:rsidRDefault="00352514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514" w:rsidRDefault="00352514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514" w:rsidRDefault="00352514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514" w:rsidRDefault="00352514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514" w:rsidRDefault="00352514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514" w:rsidRDefault="00352514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514" w:rsidRDefault="00352514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514" w:rsidRDefault="00352514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514" w:rsidRDefault="00352514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514" w:rsidRDefault="00352514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514" w:rsidRPr="009E69F2" w:rsidRDefault="005A27F1" w:rsidP="009E69F2">
      <w:pPr>
        <w:pStyle w:val="a4"/>
        <w:shd w:val="clear" w:color="auto" w:fill="FFFFFF"/>
        <w:spacing w:line="270" w:lineRule="atLeast"/>
        <w:jc w:val="center"/>
        <w:rPr>
          <w:rFonts w:ascii="Arial" w:hAnsi="Arial" w:cs="Arial"/>
          <w:b/>
          <w:color w:val="C00000"/>
          <w:sz w:val="40"/>
          <w:szCs w:val="40"/>
        </w:rPr>
      </w:pPr>
      <w:r w:rsidRPr="009E69F2">
        <w:rPr>
          <w:b/>
          <w:noProof/>
          <w:color w:val="C00000"/>
          <w:sz w:val="40"/>
          <w:szCs w:val="40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09725" cy="1323975"/>
            <wp:effectExtent l="19050" t="0" r="0" b="0"/>
            <wp:wrapSquare wrapText="bothSides"/>
            <wp:docPr id="1" name="Рисунок 9" descr="D:\лена\сессия май 2018\игра\педтехнологии\hello_html_m463837ef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лена\сессия май 2018\игра\педтехнологии\hello_html_m463837ef (1)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2514" w:rsidRPr="009E69F2">
        <w:rPr>
          <w:b/>
          <w:color w:val="C00000"/>
          <w:sz w:val="40"/>
          <w:szCs w:val="40"/>
        </w:rPr>
        <w:t xml:space="preserve">Технология свободного обучения Марии </w:t>
      </w:r>
      <w:proofErr w:type="spellStart"/>
      <w:r w:rsidR="00352514" w:rsidRPr="009E69F2">
        <w:rPr>
          <w:b/>
          <w:color w:val="C00000"/>
          <w:sz w:val="40"/>
          <w:szCs w:val="40"/>
        </w:rPr>
        <w:t>Монтес</w:t>
      </w:r>
      <w:r w:rsidR="00442E2F">
        <w:rPr>
          <w:b/>
          <w:color w:val="C00000"/>
          <w:sz w:val="40"/>
          <w:szCs w:val="40"/>
        </w:rPr>
        <w:t>с</w:t>
      </w:r>
      <w:r w:rsidR="00352514" w:rsidRPr="009E69F2">
        <w:rPr>
          <w:b/>
          <w:color w:val="C00000"/>
          <w:sz w:val="40"/>
          <w:szCs w:val="40"/>
        </w:rPr>
        <w:t>ори</w:t>
      </w:r>
      <w:proofErr w:type="spellEnd"/>
    </w:p>
    <w:p w:rsidR="00352514" w:rsidRPr="003073AD" w:rsidRDefault="00352514" w:rsidP="003073AD">
      <w:pPr>
        <w:pStyle w:val="a4"/>
        <w:shd w:val="clear" w:color="auto" w:fill="FFFFFF"/>
        <w:jc w:val="both"/>
      </w:pPr>
      <w:r w:rsidRPr="003073AD">
        <w:t xml:space="preserve">Развитие детей по методике </w:t>
      </w:r>
      <w:proofErr w:type="spellStart"/>
      <w:r w:rsidRPr="003073AD">
        <w:t>Монтессори</w:t>
      </w:r>
      <w:proofErr w:type="spellEnd"/>
      <w:r w:rsidRPr="003073AD">
        <w:t xml:space="preserve"> – это    свобода  и дисциплина, увлекательная игра и серьезная работа одновременно.</w:t>
      </w:r>
    </w:p>
    <w:p w:rsidR="00352514" w:rsidRPr="003073AD" w:rsidRDefault="00352514" w:rsidP="003073AD">
      <w:pPr>
        <w:pStyle w:val="a4"/>
        <w:shd w:val="clear" w:color="auto" w:fill="FFFFFF"/>
        <w:jc w:val="both"/>
      </w:pPr>
      <w:r w:rsidRPr="003073AD">
        <w:t xml:space="preserve">Свою педагогическую методику Мария </w:t>
      </w:r>
      <w:proofErr w:type="spellStart"/>
      <w:r w:rsidRPr="003073AD">
        <w:t>Монтессори</w:t>
      </w:r>
      <w:proofErr w:type="spellEnd"/>
      <w:r w:rsidRPr="003073AD">
        <w:t xml:space="preserve"> называла</w:t>
      </w:r>
      <w:r w:rsidRPr="003073AD">
        <w:rPr>
          <w:rStyle w:val="apple-converted-space"/>
        </w:rPr>
        <w:t> </w:t>
      </w:r>
      <w:r w:rsidRPr="003073AD">
        <w:rPr>
          <w:rStyle w:val="a8"/>
        </w:rPr>
        <w:t>системой самостоятельного развития ребенка в дидактически подготовленной среде</w:t>
      </w:r>
      <w:r w:rsidRPr="003073AD">
        <w:t>.</w:t>
      </w:r>
    </w:p>
    <w:p w:rsidR="00352514" w:rsidRPr="003073AD" w:rsidRDefault="00352514" w:rsidP="003B51CF">
      <w:pPr>
        <w:pStyle w:val="a4"/>
        <w:shd w:val="clear" w:color="auto" w:fill="FFFFFF"/>
        <w:rPr>
          <w:b/>
        </w:rPr>
      </w:pPr>
      <w:r w:rsidRPr="003073AD">
        <w:t xml:space="preserve">Системе </w:t>
      </w:r>
      <w:proofErr w:type="spellStart"/>
      <w:r w:rsidRPr="003073AD">
        <w:t>Монтессори</w:t>
      </w:r>
      <w:proofErr w:type="spellEnd"/>
      <w:r w:rsidRPr="003073AD">
        <w:t xml:space="preserve"> более 100 лет, но очень долгое время книги </w:t>
      </w:r>
      <w:proofErr w:type="spellStart"/>
      <w:r w:rsidRPr="003073AD">
        <w:t>Монтессори</w:t>
      </w:r>
      <w:proofErr w:type="spellEnd"/>
      <w:r w:rsidRPr="003073AD">
        <w:t xml:space="preserve"> были недоступны в нашей стране. Педагогическая система </w:t>
      </w:r>
      <w:proofErr w:type="spellStart"/>
      <w:r w:rsidRPr="003073AD">
        <w:t>Монтессори</w:t>
      </w:r>
      <w:proofErr w:type="spellEnd"/>
      <w:r w:rsidRPr="003073AD">
        <w:t xml:space="preserve"> стала известна у нас только в 90-е годы. </w:t>
      </w:r>
      <w:r w:rsidRPr="003073AD">
        <w:rPr>
          <w:b/>
          <w:bCs/>
        </w:rPr>
        <w:t>В основном, методика "охватывает" возраст от 3 до 6 лет. </w:t>
      </w:r>
      <w:r w:rsidRPr="003073AD">
        <w:rPr>
          <w:rStyle w:val="apple-converted-space"/>
        </w:rPr>
        <w:t> </w:t>
      </w:r>
      <w:r w:rsidRPr="003073AD">
        <w:br/>
      </w:r>
      <w:r w:rsidRPr="003073AD">
        <w:rPr>
          <w:b/>
        </w:rPr>
        <w:t> Суть метода</w:t>
      </w:r>
      <w:proofErr w:type="gramStart"/>
      <w:r w:rsidR="003B51CF">
        <w:rPr>
          <w:b/>
        </w:rPr>
        <w:t xml:space="preserve">  </w:t>
      </w:r>
      <w:r w:rsidRPr="003073AD">
        <w:t>В</w:t>
      </w:r>
      <w:proofErr w:type="gramEnd"/>
      <w:r w:rsidRPr="003073AD">
        <w:t xml:space="preserve"> уникальной системе самовоспитания и саморазвития маленьких детей</w:t>
      </w:r>
      <w:r w:rsidRPr="003073AD">
        <w:rPr>
          <w:rStyle w:val="apple-converted-space"/>
        </w:rPr>
        <w:t> </w:t>
      </w:r>
      <w:r w:rsidRPr="003073AD">
        <w:t>основное внимание уделяется воспитанию самостоятельности, развитию чувств (зрения, слуха, обоняния, вкуса и т.д.) и мелкой моторики. В этой системе нет единых требований и программ обучения. Каждый ребенок работает в собственном темпе и занимается только тем, что ему интересно. «Соревнуясь» только с самим собой, ребенок приобретает уверенность в собственных силах и полностью усваивает изученное.</w:t>
      </w:r>
      <w:r w:rsidRPr="003073AD">
        <w:rPr>
          <w:rStyle w:val="apple-converted-space"/>
        </w:rPr>
        <w:t> </w:t>
      </w:r>
    </w:p>
    <w:p w:rsidR="003073AD" w:rsidRDefault="00352514" w:rsidP="003073AD">
      <w:pPr>
        <w:pStyle w:val="a4"/>
        <w:shd w:val="clear" w:color="auto" w:fill="FFFFFF"/>
        <w:jc w:val="both"/>
      </w:pPr>
      <w:r w:rsidRPr="003073AD">
        <w:rPr>
          <w:rStyle w:val="a8"/>
        </w:rPr>
        <w:t xml:space="preserve">Главный принцип системы </w:t>
      </w:r>
      <w:proofErr w:type="spellStart"/>
      <w:r w:rsidRPr="003073AD">
        <w:rPr>
          <w:rStyle w:val="a8"/>
        </w:rPr>
        <w:t>Монтессори</w:t>
      </w:r>
      <w:proofErr w:type="spellEnd"/>
      <w:r w:rsidRPr="003073AD">
        <w:rPr>
          <w:rStyle w:val="a8"/>
        </w:rPr>
        <w:t xml:space="preserve"> - «Помоги  мне сделать это самому!»</w:t>
      </w:r>
    </w:p>
    <w:p w:rsidR="00352514" w:rsidRPr="003073AD" w:rsidRDefault="00352514" w:rsidP="003073AD">
      <w:pPr>
        <w:pStyle w:val="a4"/>
        <w:shd w:val="clear" w:color="auto" w:fill="FFFFFF"/>
        <w:rPr>
          <w:b/>
          <w:i/>
        </w:rPr>
      </w:pPr>
      <w:r w:rsidRPr="003073AD">
        <w:rPr>
          <w:rStyle w:val="a8"/>
          <w:b/>
          <w:i w:val="0"/>
        </w:rPr>
        <w:t>Методика основана на следующих положениях:</w:t>
      </w:r>
    </w:p>
    <w:p w:rsidR="00352514" w:rsidRPr="003073AD" w:rsidRDefault="00352514" w:rsidP="003073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3AD">
        <w:rPr>
          <w:rFonts w:ascii="Times New Roman" w:hAnsi="Times New Roman" w:cs="Times New Roman"/>
          <w:sz w:val="24"/>
          <w:szCs w:val="24"/>
        </w:rPr>
        <w:t>Ребенок активный. Роль взрослого непосредственно в акции обучения вторична. Он помощник, а не наставник.</w:t>
      </w:r>
    </w:p>
    <w:p w:rsidR="00352514" w:rsidRPr="003073AD" w:rsidRDefault="00352514" w:rsidP="003073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3AD">
        <w:rPr>
          <w:rFonts w:ascii="Times New Roman" w:hAnsi="Times New Roman" w:cs="Times New Roman"/>
          <w:sz w:val="24"/>
          <w:szCs w:val="24"/>
        </w:rPr>
        <w:t>Ребенок - сам себе учитель. Он имеет полную свободу выбора и действий.</w:t>
      </w:r>
    </w:p>
    <w:p w:rsidR="00352514" w:rsidRPr="003073AD" w:rsidRDefault="00352514" w:rsidP="003073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3AD">
        <w:rPr>
          <w:rFonts w:ascii="Times New Roman" w:hAnsi="Times New Roman" w:cs="Times New Roman"/>
          <w:sz w:val="24"/>
          <w:szCs w:val="24"/>
        </w:rPr>
        <w:t xml:space="preserve">Дети учат детей. Поскольку в </w:t>
      </w:r>
      <w:r w:rsidR="003073AD" w:rsidRPr="003073AD">
        <w:rPr>
          <w:rFonts w:ascii="Times New Roman" w:hAnsi="Times New Roman" w:cs="Times New Roman"/>
          <w:sz w:val="24"/>
          <w:szCs w:val="24"/>
        </w:rPr>
        <w:t xml:space="preserve">группах занимаются дети разного </w:t>
      </w:r>
      <w:r w:rsidRPr="003073AD">
        <w:rPr>
          <w:rFonts w:ascii="Times New Roman" w:hAnsi="Times New Roman" w:cs="Times New Roman"/>
          <w:sz w:val="24"/>
          <w:szCs w:val="24"/>
        </w:rPr>
        <w:t>возраста, старшие дети становятся учителями, при этом они учатся заботиться о других, а младшие тянутся за старшими.</w:t>
      </w:r>
    </w:p>
    <w:p w:rsidR="00352514" w:rsidRPr="003073AD" w:rsidRDefault="00352514" w:rsidP="003073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3AD">
        <w:rPr>
          <w:rFonts w:ascii="Times New Roman" w:hAnsi="Times New Roman" w:cs="Times New Roman"/>
          <w:sz w:val="24"/>
          <w:szCs w:val="24"/>
        </w:rPr>
        <w:t>Дети принимают  самостоятельные решения.</w:t>
      </w:r>
    </w:p>
    <w:p w:rsidR="00352514" w:rsidRPr="003073AD" w:rsidRDefault="00352514" w:rsidP="003073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3AD">
        <w:rPr>
          <w:rFonts w:ascii="Times New Roman" w:hAnsi="Times New Roman" w:cs="Times New Roman"/>
          <w:sz w:val="24"/>
          <w:szCs w:val="24"/>
        </w:rPr>
        <w:t>Занятия проходят в специально подготовленной среде.</w:t>
      </w:r>
    </w:p>
    <w:p w:rsidR="00352514" w:rsidRPr="003073AD" w:rsidRDefault="00352514" w:rsidP="003073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3AD">
        <w:rPr>
          <w:rFonts w:ascii="Times New Roman" w:hAnsi="Times New Roman" w:cs="Times New Roman"/>
          <w:sz w:val="24"/>
          <w:szCs w:val="24"/>
        </w:rPr>
        <w:t>Ребенка нужно заинтересовать, а развиваться он будет сам.</w:t>
      </w:r>
    </w:p>
    <w:p w:rsidR="00352514" w:rsidRPr="003073AD" w:rsidRDefault="00352514" w:rsidP="003073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3AD">
        <w:rPr>
          <w:rFonts w:ascii="Times New Roman" w:hAnsi="Times New Roman" w:cs="Times New Roman"/>
          <w:sz w:val="24"/>
          <w:szCs w:val="24"/>
        </w:rPr>
        <w:t>Полноценное саморазвитие - это следствие свободы в действиях, мышлении, чувствах.</w:t>
      </w:r>
    </w:p>
    <w:p w:rsidR="00352514" w:rsidRPr="003073AD" w:rsidRDefault="00352514" w:rsidP="003073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3AD">
        <w:rPr>
          <w:rFonts w:ascii="Times New Roman" w:hAnsi="Times New Roman" w:cs="Times New Roman"/>
          <w:sz w:val="24"/>
          <w:szCs w:val="24"/>
        </w:rPr>
        <w:t>Ребенок становится самим собой, когда мы следуем указаниям природы, а не идем против них.</w:t>
      </w:r>
    </w:p>
    <w:p w:rsidR="00352514" w:rsidRPr="003073AD" w:rsidRDefault="00352514" w:rsidP="003073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3AD">
        <w:rPr>
          <w:rFonts w:ascii="Times New Roman" w:hAnsi="Times New Roman" w:cs="Times New Roman"/>
          <w:sz w:val="24"/>
          <w:szCs w:val="24"/>
        </w:rPr>
        <w:t>Уважение к детям - отсутствие запретов, критики и указаний.</w:t>
      </w:r>
    </w:p>
    <w:p w:rsidR="00352514" w:rsidRPr="003073AD" w:rsidRDefault="00352514" w:rsidP="003073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3AD">
        <w:rPr>
          <w:rFonts w:ascii="Times New Roman" w:hAnsi="Times New Roman" w:cs="Times New Roman"/>
          <w:sz w:val="24"/>
          <w:szCs w:val="24"/>
        </w:rPr>
        <w:t>Ребенок вправе ошибаться и доходить до всего сам.</w:t>
      </w:r>
    </w:p>
    <w:p w:rsidR="00352514" w:rsidRPr="003073AD" w:rsidRDefault="00352514" w:rsidP="003073AD">
      <w:pPr>
        <w:pStyle w:val="a4"/>
        <w:shd w:val="clear" w:color="auto" w:fill="FFFFFF"/>
        <w:jc w:val="both"/>
      </w:pPr>
      <w:r w:rsidRPr="003073AD">
        <w:rPr>
          <w:rStyle w:val="a8"/>
          <w:b/>
          <w:i w:val="0"/>
        </w:rPr>
        <w:lastRenderedPageBreak/>
        <w:t>Задача воспитателя</w:t>
      </w:r>
      <w:r w:rsidRPr="003073AD">
        <w:rPr>
          <w:rStyle w:val="apple-converted-space"/>
          <w:i/>
          <w:iCs/>
        </w:rPr>
        <w:t> </w:t>
      </w:r>
      <w:r w:rsidRPr="003073AD">
        <w:t xml:space="preserve">в системе </w:t>
      </w:r>
      <w:proofErr w:type="spellStart"/>
      <w:r w:rsidRPr="003073AD">
        <w:t>Монтессори</w:t>
      </w:r>
      <w:proofErr w:type="spellEnd"/>
      <w:r w:rsidRPr="003073AD">
        <w:t xml:space="preserve"> — развитие детей, помощь в  организации их деятельности для  реализации  потенциала. Взрослый предлагает ровно столько помощи, сколько для того, чтобы у ребенка появилась заинтересованность.</w:t>
      </w:r>
    </w:p>
    <w:p w:rsidR="003073AD" w:rsidRDefault="00352514" w:rsidP="003073AD">
      <w:pPr>
        <w:pStyle w:val="a4"/>
        <w:shd w:val="clear" w:color="auto" w:fill="FFFFFF"/>
        <w:jc w:val="both"/>
      </w:pPr>
      <w:r w:rsidRPr="003073AD">
        <w:rPr>
          <w:rStyle w:val="a8"/>
          <w:b/>
          <w:i w:val="0"/>
        </w:rPr>
        <w:t>Основная  задача взрослого</w:t>
      </w:r>
      <w:r w:rsidRPr="003073AD">
        <w:rPr>
          <w:rStyle w:val="apple-converted-space"/>
          <w:i/>
          <w:iCs/>
        </w:rPr>
        <w:t> </w:t>
      </w:r>
      <w:r w:rsidRPr="003073AD">
        <w:t>по отношению к  ребенку непосредственно в процессе занятий  –</w:t>
      </w:r>
      <w:r w:rsidRPr="003073AD">
        <w:rPr>
          <w:rStyle w:val="apple-converted-space"/>
        </w:rPr>
        <w:t> </w:t>
      </w:r>
      <w:r w:rsidRPr="003073AD">
        <w:t xml:space="preserve">не </w:t>
      </w:r>
      <w:proofErr w:type="gramStart"/>
      <w:r w:rsidRPr="003073AD">
        <w:t>мешать ему осваивать</w:t>
      </w:r>
      <w:proofErr w:type="gramEnd"/>
      <w:r w:rsidRPr="003073AD">
        <w:t xml:space="preserve">  окружающий мир, не передавать свои знания, а помогать  собирать, анализировать и систематизировать свои собственные. </w:t>
      </w:r>
    </w:p>
    <w:p w:rsidR="00352514" w:rsidRPr="00BA347D" w:rsidRDefault="00352514" w:rsidP="003073AD">
      <w:pPr>
        <w:pStyle w:val="a4"/>
        <w:shd w:val="clear" w:color="auto" w:fill="FFFFFF"/>
        <w:jc w:val="both"/>
        <w:rPr>
          <w:b/>
          <w:i/>
        </w:rPr>
      </w:pPr>
      <w:r w:rsidRPr="003073AD">
        <w:rPr>
          <w:rStyle w:val="a8"/>
          <w:b/>
          <w:i w:val="0"/>
        </w:rPr>
        <w:t>Развивающая среда</w:t>
      </w:r>
      <w:r w:rsidRPr="003073AD">
        <w:rPr>
          <w:rStyle w:val="apple-converted-space"/>
        </w:rPr>
        <w:t> </w:t>
      </w:r>
      <w:r w:rsidRPr="003073AD">
        <w:t xml:space="preserve">— важнейший элемент системы </w:t>
      </w:r>
      <w:proofErr w:type="spellStart"/>
      <w:r w:rsidRPr="003073AD">
        <w:t>Монтессори</w:t>
      </w:r>
      <w:proofErr w:type="spellEnd"/>
      <w:r w:rsidRPr="003073AD">
        <w:t>. Подготовленная среда дает ребенку возможность шаг за шагом развиваться без опеки взрослого и становиться независимым. </w:t>
      </w:r>
      <w:r w:rsidRPr="003073AD">
        <w:rPr>
          <w:rStyle w:val="a8"/>
          <w:b/>
          <w:i w:val="0"/>
        </w:rPr>
        <w:t>Среда имеет точную логику построения</w:t>
      </w:r>
      <w:r w:rsidRPr="003073AD">
        <w:rPr>
          <w:b/>
          <w:i/>
        </w:rPr>
        <w:t>.</w:t>
      </w:r>
      <w:r w:rsidRPr="003073AD">
        <w:t xml:space="preserve"> </w:t>
      </w:r>
      <w:r w:rsidR="00BA347D">
        <w:t xml:space="preserve"> </w:t>
      </w:r>
      <w:r w:rsidRPr="00BA347D">
        <w:rPr>
          <w:rStyle w:val="a8"/>
          <w:b/>
          <w:i w:val="0"/>
        </w:rPr>
        <w:t>Расположением полок среда разделена на 5 зон:</w:t>
      </w:r>
    </w:p>
    <w:p w:rsidR="00352514" w:rsidRPr="003073AD" w:rsidRDefault="00BA347D" w:rsidP="00BA34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2514" w:rsidRPr="003073AD">
        <w:rPr>
          <w:rFonts w:ascii="Times New Roman" w:hAnsi="Times New Roman" w:cs="Times New Roman"/>
          <w:sz w:val="24"/>
          <w:szCs w:val="24"/>
        </w:rPr>
        <w:t>Зона упражнений в повседневной жизни</w:t>
      </w:r>
      <w:r w:rsidR="00352514" w:rsidRPr="003073A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52514" w:rsidRPr="003073AD">
        <w:rPr>
          <w:rFonts w:ascii="Times New Roman" w:hAnsi="Times New Roman" w:cs="Times New Roman"/>
          <w:sz w:val="24"/>
          <w:szCs w:val="24"/>
        </w:rPr>
        <w:t>— материалы, с помощью которых ребенок учится следить за собой и своими вещами, т.е. то, что нужно в повседневной жизни.</w:t>
      </w:r>
    </w:p>
    <w:p w:rsidR="00352514" w:rsidRPr="003073AD" w:rsidRDefault="00BA347D" w:rsidP="00BA34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2514" w:rsidRPr="003073AD">
        <w:rPr>
          <w:rFonts w:ascii="Times New Roman" w:hAnsi="Times New Roman" w:cs="Times New Roman"/>
          <w:sz w:val="24"/>
          <w:szCs w:val="24"/>
        </w:rPr>
        <w:t>Зона сенсорного воспитания</w:t>
      </w:r>
      <w:r w:rsidR="00352514" w:rsidRPr="003073A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52514" w:rsidRPr="003073AD">
        <w:rPr>
          <w:rFonts w:ascii="Times New Roman" w:hAnsi="Times New Roman" w:cs="Times New Roman"/>
          <w:sz w:val="24"/>
          <w:szCs w:val="24"/>
        </w:rPr>
        <w:t>предназначена для развития и утончения восприятия органов чувств, изучения величин, размеров, форм и пр.</w:t>
      </w:r>
    </w:p>
    <w:p w:rsidR="00352514" w:rsidRPr="003073AD" w:rsidRDefault="00BA347D" w:rsidP="00BA34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352514" w:rsidRPr="003073AD">
        <w:rPr>
          <w:rFonts w:ascii="Times New Roman" w:hAnsi="Times New Roman" w:cs="Times New Roman"/>
          <w:sz w:val="24"/>
          <w:szCs w:val="24"/>
        </w:rPr>
        <w:t>Математическая зона  - для понимания порядкового счета, цифр, состава чисел, сложения, вычитания, умножения, деления.</w:t>
      </w:r>
      <w:proofErr w:type="gramEnd"/>
    </w:p>
    <w:p w:rsidR="00352514" w:rsidRPr="003073AD" w:rsidRDefault="00BA347D" w:rsidP="00BA34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2514" w:rsidRPr="003073AD">
        <w:rPr>
          <w:rFonts w:ascii="Times New Roman" w:hAnsi="Times New Roman" w:cs="Times New Roman"/>
          <w:sz w:val="24"/>
          <w:szCs w:val="24"/>
        </w:rPr>
        <w:t>Зона родного языка</w:t>
      </w:r>
      <w:r w:rsidR="00352514" w:rsidRPr="003073A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52514" w:rsidRPr="003073AD">
        <w:rPr>
          <w:rFonts w:ascii="Times New Roman" w:hAnsi="Times New Roman" w:cs="Times New Roman"/>
          <w:sz w:val="24"/>
          <w:szCs w:val="24"/>
        </w:rPr>
        <w:t>предназначена для расширения словарного запаса, знакомства с буквами,  фонетикой, понимания состава слов и их написания.</w:t>
      </w:r>
    </w:p>
    <w:p w:rsidR="00352514" w:rsidRPr="003073AD" w:rsidRDefault="00BA347D" w:rsidP="00BA34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2514" w:rsidRPr="003073AD">
        <w:rPr>
          <w:rFonts w:ascii="Times New Roman" w:hAnsi="Times New Roman" w:cs="Times New Roman"/>
          <w:sz w:val="24"/>
          <w:szCs w:val="24"/>
        </w:rPr>
        <w:t>Зона Космоса</w:t>
      </w:r>
      <w:r w:rsidR="00352514" w:rsidRPr="003073A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52514" w:rsidRPr="003073AD">
        <w:rPr>
          <w:rFonts w:ascii="Times New Roman" w:hAnsi="Times New Roman" w:cs="Times New Roman"/>
          <w:sz w:val="24"/>
          <w:szCs w:val="24"/>
        </w:rPr>
        <w:t>предназначена для знакомства с окружающим миром и значением роли человека в нем, для усвоения основ ботаники, зоологии, анатомии, географии, физики, астрономии.</w:t>
      </w:r>
    </w:p>
    <w:p w:rsidR="00352514" w:rsidRPr="003073AD" w:rsidRDefault="00352514" w:rsidP="003073AD">
      <w:pPr>
        <w:pStyle w:val="a4"/>
        <w:shd w:val="clear" w:color="auto" w:fill="FFFFFF"/>
        <w:jc w:val="both"/>
      </w:pPr>
      <w:r w:rsidRPr="003073AD">
        <w:rPr>
          <w:rStyle w:val="a8"/>
        </w:rPr>
        <w:t>Особенность классов, в которых проводятся занятия,</w:t>
      </w:r>
      <w:r w:rsidRPr="003073AD">
        <w:rPr>
          <w:rStyle w:val="apple-converted-space"/>
        </w:rPr>
        <w:t> </w:t>
      </w:r>
      <w:r w:rsidRPr="003073AD">
        <w:t>- отсутствие парт, которые ограничивают детей. Есть только маленькие столики  и стульчики, которые можно переставлять по своему усмотрению. И коврики, которые  дети расстилают на полу, где им удобно.</w:t>
      </w:r>
    </w:p>
    <w:p w:rsidR="00352514" w:rsidRPr="00BA347D" w:rsidRDefault="00352514" w:rsidP="00BA347D">
      <w:pPr>
        <w:pStyle w:val="3"/>
        <w:shd w:val="clear" w:color="auto" w:fill="FFFFFF"/>
        <w:spacing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073AD">
        <w:rPr>
          <w:rFonts w:ascii="Times New Roman" w:hAnsi="Times New Roman" w:cs="Times New Roman"/>
          <w:color w:val="auto"/>
          <w:sz w:val="24"/>
          <w:szCs w:val="24"/>
        </w:rPr>
        <w:t>Дидактический материал</w:t>
      </w:r>
      <w:r w:rsidR="003073AD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3073A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Развитие детей по системе </w:t>
      </w:r>
      <w:proofErr w:type="spellStart"/>
      <w:r w:rsidRPr="003073AD">
        <w:rPr>
          <w:rFonts w:ascii="Times New Roman" w:hAnsi="Times New Roman" w:cs="Times New Roman"/>
          <w:b w:val="0"/>
          <w:color w:val="auto"/>
          <w:sz w:val="24"/>
          <w:szCs w:val="24"/>
        </w:rPr>
        <w:t>Монтессори</w:t>
      </w:r>
      <w:proofErr w:type="spellEnd"/>
      <w:r w:rsidRPr="003073A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подразумевает, что ребенок  учится, прежде всего, играя с предм</w:t>
      </w:r>
      <w:r w:rsidR="003073A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етами (специальные игрушки, </w:t>
      </w:r>
      <w:r w:rsidR="00BA347D">
        <w:rPr>
          <w:rFonts w:ascii="Times New Roman" w:hAnsi="Times New Roman" w:cs="Times New Roman"/>
          <w:b w:val="0"/>
          <w:color w:val="auto"/>
          <w:sz w:val="24"/>
          <w:szCs w:val="24"/>
        </w:rPr>
        <w:t>вещи и т.п.).</w:t>
      </w:r>
      <w:r w:rsidRPr="003073A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BA347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BA347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Мария </w:t>
      </w:r>
      <w:proofErr w:type="spellStart"/>
      <w:r w:rsidRPr="00BA347D">
        <w:rPr>
          <w:rFonts w:ascii="Times New Roman" w:hAnsi="Times New Roman" w:cs="Times New Roman"/>
          <w:b w:val="0"/>
          <w:color w:val="auto"/>
          <w:sz w:val="24"/>
          <w:szCs w:val="24"/>
        </w:rPr>
        <w:t>Монтессори</w:t>
      </w:r>
      <w:proofErr w:type="spellEnd"/>
      <w:r w:rsidRPr="00BA347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очень тщательно разрабатывала пособия, которые несли бы в себе обучающую задачу и помогали  развиваться детям в самых разных направлениях.</w:t>
      </w:r>
    </w:p>
    <w:p w:rsidR="00352514" w:rsidRPr="003073AD" w:rsidRDefault="00352514" w:rsidP="003073AD">
      <w:pPr>
        <w:pStyle w:val="a4"/>
        <w:shd w:val="clear" w:color="auto" w:fill="FFFFFF"/>
        <w:jc w:val="both"/>
      </w:pPr>
      <w:r w:rsidRPr="003073AD">
        <w:t xml:space="preserve">Любое упражнение с дидактическим материалом </w:t>
      </w:r>
      <w:proofErr w:type="spellStart"/>
      <w:r w:rsidRPr="003073AD">
        <w:t>Монтессори</w:t>
      </w:r>
      <w:proofErr w:type="spellEnd"/>
      <w:r w:rsidRPr="003073AD">
        <w:t xml:space="preserve"> имеет</w:t>
      </w:r>
      <w:r w:rsidRPr="003073AD">
        <w:rPr>
          <w:rStyle w:val="apple-converted-space"/>
        </w:rPr>
        <w:t> </w:t>
      </w:r>
      <w:r w:rsidRPr="003073AD">
        <w:rPr>
          <w:rStyle w:val="a8"/>
        </w:rPr>
        <w:t>две цели</w:t>
      </w:r>
      <w:r w:rsidRPr="003073AD">
        <w:t>: прямую и косвенную. Первая способству</w:t>
      </w:r>
      <w:r w:rsidR="003073AD">
        <w:t xml:space="preserve">ет актуальному движению ребенка, </w:t>
      </w:r>
      <w:r w:rsidRPr="003073AD">
        <w:t>а вторая нацелена на перспективу (развитие самостоятельности, координации движений, утончение слуха).</w:t>
      </w:r>
    </w:p>
    <w:p w:rsidR="003B51CF" w:rsidRPr="009E69F2" w:rsidRDefault="00352514" w:rsidP="009E69F2">
      <w:pPr>
        <w:pStyle w:val="a4"/>
        <w:shd w:val="clear" w:color="auto" w:fill="FFFFFF"/>
      </w:pPr>
      <w:r w:rsidRPr="003073AD">
        <w:t xml:space="preserve">Как и у всякой </w:t>
      </w:r>
      <w:proofErr w:type="gramStart"/>
      <w:r w:rsidRPr="003073AD">
        <w:t>системы</w:t>
      </w:r>
      <w:proofErr w:type="gramEnd"/>
      <w:r w:rsidRPr="003073AD">
        <w:t xml:space="preserve"> здесь тоже есть свои </w:t>
      </w:r>
      <w:r w:rsidRPr="003073AD">
        <w:rPr>
          <w:b/>
        </w:rPr>
        <w:t>минусы:</w:t>
      </w:r>
      <w:r w:rsidR="003B51CF">
        <w:rPr>
          <w:b/>
        </w:rPr>
        <w:t xml:space="preserve">   </w:t>
      </w:r>
      <w:r w:rsidRPr="003073AD">
        <w:t xml:space="preserve">Методика </w:t>
      </w:r>
      <w:proofErr w:type="spellStart"/>
      <w:r w:rsidRPr="003073AD">
        <w:t>Монтессори</w:t>
      </w:r>
      <w:proofErr w:type="spellEnd"/>
      <w:r w:rsidRPr="003073AD">
        <w:t xml:space="preserve"> концентрируется лишь на развитии интеллекта и практических навыков.</w:t>
      </w:r>
      <w:r w:rsidR="003B51CF">
        <w:t xml:space="preserve"> </w:t>
      </w:r>
      <w:r w:rsidRPr="003073AD">
        <w:t>В системе нет ролевых и подвижных игр.</w:t>
      </w:r>
      <w:r w:rsidR="003B51CF">
        <w:t xml:space="preserve"> </w:t>
      </w:r>
      <w:r w:rsidRPr="003073AD">
        <w:t xml:space="preserve">Отрицание творчества, как препятствия для умственного развития детей (в то время как исследования психологов говорят об </w:t>
      </w:r>
      <w:proofErr w:type="gramStart"/>
      <w:r w:rsidRPr="003073AD">
        <w:t>обратном</w:t>
      </w:r>
      <w:proofErr w:type="gramEnd"/>
      <w:r w:rsidRPr="003073AD">
        <w:t xml:space="preserve">). После </w:t>
      </w:r>
      <w:proofErr w:type="gramStart"/>
      <w:r w:rsidRPr="003073AD">
        <w:t>демократичной системы</w:t>
      </w:r>
      <w:proofErr w:type="gramEnd"/>
      <w:r w:rsidRPr="003073AD">
        <w:t xml:space="preserve"> </w:t>
      </w:r>
      <w:proofErr w:type="spellStart"/>
      <w:r w:rsidRPr="003073AD">
        <w:t>Монтессори</w:t>
      </w:r>
      <w:proofErr w:type="spellEnd"/>
      <w:r w:rsidRPr="003073AD">
        <w:t xml:space="preserve"> детям трудно привыкнуть к соблюдению дисциплины в обычных садах и школах.</w:t>
      </w:r>
    </w:p>
    <w:p w:rsidR="00480FDC" w:rsidRPr="009E69F2" w:rsidRDefault="003B51CF" w:rsidP="00480FDC">
      <w:pPr>
        <w:pStyle w:val="a3"/>
        <w:spacing w:after="0" w:line="360" w:lineRule="auto"/>
        <w:ind w:left="1429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9E69F2">
        <w:rPr>
          <w:rFonts w:ascii="Times New Roman" w:hAnsi="Times New Roman" w:cs="Times New Roman"/>
          <w:b/>
          <w:noProof/>
          <w:color w:val="C00000"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2457450" y="447675"/>
            <wp:positionH relativeFrom="margin">
              <wp:align>left</wp:align>
            </wp:positionH>
            <wp:positionV relativeFrom="margin">
              <wp:align>top</wp:align>
            </wp:positionV>
            <wp:extent cx="1020445" cy="1457325"/>
            <wp:effectExtent l="19050" t="0" r="8255" b="0"/>
            <wp:wrapSquare wrapText="bothSides"/>
            <wp:docPr id="20" name="Рисунок 20" descr="D:\лена\сессия май 2018\игра\педтехнологии\kartinki-dlya-detskogo-portfolio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лена\сессия май 2018\игра\педтехнологии\kartinki-dlya-detskogo-portfolio-20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FDC" w:rsidRPr="009E69F2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Технология </w:t>
      </w:r>
      <w:r w:rsidR="009E69F2">
        <w:rPr>
          <w:rFonts w:ascii="Times New Roman" w:hAnsi="Times New Roman" w:cs="Times New Roman"/>
          <w:b/>
          <w:color w:val="C00000"/>
          <w:sz w:val="40"/>
          <w:szCs w:val="40"/>
        </w:rPr>
        <w:t>«</w:t>
      </w:r>
      <w:proofErr w:type="spellStart"/>
      <w:r w:rsidR="00480FDC" w:rsidRPr="009E69F2">
        <w:rPr>
          <w:rFonts w:ascii="Times New Roman" w:hAnsi="Times New Roman" w:cs="Times New Roman"/>
          <w:b/>
          <w:color w:val="C00000"/>
          <w:sz w:val="40"/>
          <w:szCs w:val="40"/>
        </w:rPr>
        <w:t>Портфолио</w:t>
      </w:r>
      <w:proofErr w:type="spellEnd"/>
      <w:r w:rsidR="00480FDC" w:rsidRPr="009E69F2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дошкольника</w:t>
      </w:r>
      <w:r w:rsidR="009E69F2">
        <w:rPr>
          <w:rFonts w:ascii="Times New Roman" w:hAnsi="Times New Roman" w:cs="Times New Roman"/>
          <w:b/>
          <w:color w:val="C00000"/>
          <w:sz w:val="40"/>
          <w:szCs w:val="40"/>
        </w:rPr>
        <w:t>»</w:t>
      </w:r>
    </w:p>
    <w:p w:rsidR="00480FDC" w:rsidRPr="00480FDC" w:rsidRDefault="00480FDC" w:rsidP="00480FDC">
      <w:pPr>
        <w:pStyle w:val="a4"/>
        <w:spacing w:before="0" w:beforeAutospacing="0" w:after="0" w:afterAutospacing="0"/>
        <w:ind w:firstLine="709"/>
        <w:jc w:val="center"/>
        <w:rPr>
          <w:b/>
        </w:rPr>
      </w:pPr>
      <w:r w:rsidRPr="00480FDC">
        <w:rPr>
          <w:b/>
        </w:rPr>
        <w:t>Концептуальная основа</w:t>
      </w:r>
    </w:p>
    <w:p w:rsidR="00480FDC" w:rsidRPr="00480FDC" w:rsidRDefault="00480FDC" w:rsidP="00480FDC">
      <w:pPr>
        <w:pStyle w:val="a4"/>
        <w:spacing w:before="0" w:beforeAutospacing="0" w:after="0" w:afterAutospacing="0"/>
        <w:ind w:firstLine="709"/>
      </w:pPr>
      <w:r w:rsidRPr="00480FDC">
        <w:t>Концепция общероссийской системы оценки качества образования (2007) определила в основных положениях объекты оценки в системе образования, которые представлены тремя основными элементами: образовательными программами, образовательными организациями, индивидуальными образова</w:t>
      </w:r>
      <w:r w:rsidRPr="00480FDC">
        <w:softHyphen/>
        <w:t>тельными достижениями обучающихся. Следовательно, по</w:t>
      </w:r>
      <w:r w:rsidRPr="00480FDC">
        <w:softHyphen/>
        <w:t xml:space="preserve">следний элемент наиболее значим в условиях инновационного подхода. </w:t>
      </w:r>
    </w:p>
    <w:p w:rsidR="00480FDC" w:rsidRPr="00480FDC" w:rsidRDefault="00480FDC" w:rsidP="00480FDC">
      <w:pPr>
        <w:pStyle w:val="a4"/>
        <w:spacing w:before="0" w:beforeAutospacing="0" w:after="0" w:afterAutospacing="0"/>
        <w:ind w:firstLine="709"/>
        <w:jc w:val="center"/>
        <w:rPr>
          <w:b/>
        </w:rPr>
      </w:pPr>
      <w:r w:rsidRPr="00480FDC">
        <w:rPr>
          <w:b/>
        </w:rPr>
        <w:t>Содержательная часть</w:t>
      </w:r>
    </w:p>
    <w:p w:rsidR="00480FDC" w:rsidRPr="00480FDC" w:rsidRDefault="00480FDC" w:rsidP="00480FDC">
      <w:pPr>
        <w:pStyle w:val="a4"/>
        <w:spacing w:before="0" w:beforeAutospacing="0" w:after="0" w:afterAutospacing="0"/>
        <w:ind w:firstLine="709"/>
        <w:rPr>
          <w:b/>
          <w:bCs/>
          <w:i/>
          <w:iCs/>
        </w:rPr>
      </w:pPr>
      <w:proofErr w:type="spellStart"/>
      <w:r w:rsidRPr="00480FDC">
        <w:rPr>
          <w:b/>
        </w:rPr>
        <w:t>Портфолио</w:t>
      </w:r>
      <w:proofErr w:type="spellEnd"/>
      <w:r w:rsidRPr="00480FDC">
        <w:t xml:space="preserve"> — это способ фиксирования, накопления и оценки индивидуальных достижений ребенка в определенный период его развития, важнейшая точка соприкосновения во взаимодействии «педагог — ребенок — родитель». </w:t>
      </w:r>
    </w:p>
    <w:p w:rsidR="00480FDC" w:rsidRPr="00480FDC" w:rsidRDefault="00480FDC" w:rsidP="00480FDC">
      <w:pPr>
        <w:pStyle w:val="a4"/>
        <w:spacing w:before="0" w:beforeAutospacing="0" w:after="0" w:afterAutospacing="0"/>
        <w:ind w:firstLine="709"/>
      </w:pPr>
      <w:r w:rsidRPr="00480FDC">
        <w:rPr>
          <w:b/>
        </w:rPr>
        <w:t>Цель</w:t>
      </w:r>
      <w:r w:rsidRPr="00480FDC">
        <w:t xml:space="preserve"> </w:t>
      </w:r>
      <w:proofErr w:type="spellStart"/>
      <w:r w:rsidRPr="00480FDC">
        <w:t>портфолио</w:t>
      </w:r>
      <w:proofErr w:type="spellEnd"/>
      <w:r w:rsidRPr="00480FDC">
        <w:t xml:space="preserve"> — увидеть картину значимых образовательных результатов в целом, обеспечить отслеживание индивидуального прогресса ребенка в широком образовательном контексте, показать его способность практически применять приобретенные знания и умения. </w:t>
      </w:r>
    </w:p>
    <w:p w:rsidR="00480FDC" w:rsidRPr="00480FDC" w:rsidRDefault="00480FDC" w:rsidP="00480FDC">
      <w:pPr>
        <w:pStyle w:val="a4"/>
        <w:spacing w:before="0" w:beforeAutospacing="0" w:after="0" w:afterAutospacing="0"/>
        <w:ind w:firstLine="709"/>
      </w:pPr>
      <w:r w:rsidRPr="00480FDC">
        <w:t xml:space="preserve">Основной </w:t>
      </w:r>
      <w:r w:rsidRPr="00480FDC">
        <w:rPr>
          <w:b/>
        </w:rPr>
        <w:t xml:space="preserve">смысл </w:t>
      </w:r>
      <w:proofErr w:type="spellStart"/>
      <w:r w:rsidRPr="00480FDC">
        <w:t>портфолио</w:t>
      </w:r>
      <w:proofErr w:type="spellEnd"/>
      <w:r w:rsidRPr="00480FDC">
        <w:t xml:space="preserve"> — показать все, на что способен ребенок. </w:t>
      </w:r>
    </w:p>
    <w:p w:rsidR="00480FDC" w:rsidRPr="00480FDC" w:rsidRDefault="00480FDC" w:rsidP="00480FDC">
      <w:pPr>
        <w:pStyle w:val="a4"/>
        <w:spacing w:before="0" w:beforeAutospacing="0" w:after="0" w:afterAutospacing="0"/>
        <w:ind w:firstLine="709"/>
      </w:pPr>
      <w:proofErr w:type="spellStart"/>
      <w:r w:rsidRPr="00480FDC">
        <w:t>Портфолио</w:t>
      </w:r>
      <w:proofErr w:type="spellEnd"/>
      <w:r w:rsidRPr="00480FDC">
        <w:t xml:space="preserve"> имеет свою </w:t>
      </w:r>
      <w:r w:rsidRPr="00480FDC">
        <w:rPr>
          <w:b/>
        </w:rPr>
        <w:t>структуру,</w:t>
      </w:r>
      <w:r w:rsidRPr="00480FDC">
        <w:t xml:space="preserve"> состоит из разделов. Ряд авторов предлагают </w:t>
      </w:r>
      <w:proofErr w:type="gramStart"/>
      <w:r w:rsidRPr="00480FDC">
        <w:t>собственные</w:t>
      </w:r>
      <w:proofErr w:type="gramEnd"/>
      <w:r w:rsidRPr="00480FDC">
        <w:t xml:space="preserve"> структуру и содержание </w:t>
      </w:r>
      <w:proofErr w:type="spellStart"/>
      <w:r w:rsidRPr="00480FDC">
        <w:t>портфолио</w:t>
      </w:r>
      <w:proofErr w:type="spellEnd"/>
      <w:r w:rsidRPr="00480FDC">
        <w:t xml:space="preserve"> ребенка дошкольного возраста. </w:t>
      </w:r>
    </w:p>
    <w:p w:rsidR="00480FDC" w:rsidRPr="00480FDC" w:rsidRDefault="00480FDC" w:rsidP="00480FDC">
      <w:pPr>
        <w:pStyle w:val="a4"/>
        <w:spacing w:before="0" w:beforeAutospacing="0" w:after="0" w:afterAutospacing="0"/>
        <w:ind w:firstLine="709"/>
      </w:pPr>
      <w:r w:rsidRPr="00480FDC">
        <w:t>Так, И. Руденко предлагает примерное содержание этих разделов, которое за</w:t>
      </w:r>
      <w:r w:rsidRPr="00480FDC">
        <w:softHyphen/>
        <w:t>полняется постепенно, в соответствии с возможностями и до</w:t>
      </w:r>
      <w:r w:rsidRPr="00480FDC">
        <w:softHyphen/>
        <w:t>стижениями дошкольника.</w:t>
      </w:r>
    </w:p>
    <w:p w:rsidR="00480FDC" w:rsidRPr="00480FDC" w:rsidRDefault="00480FDC" w:rsidP="00480FDC">
      <w:pPr>
        <w:pStyle w:val="a4"/>
        <w:spacing w:before="0" w:beforeAutospacing="0" w:after="0" w:afterAutospacing="0"/>
        <w:ind w:firstLine="709"/>
      </w:pPr>
      <w:r w:rsidRPr="00480FDC">
        <w:rPr>
          <w:i/>
          <w:iCs/>
        </w:rPr>
        <w:t xml:space="preserve">Раздел 1 «Давайте познакомимся». </w:t>
      </w:r>
      <w:r w:rsidRPr="00480FDC">
        <w:t>В разделе помещается фотография ребенка, указываются его фамилия и имя; можно ввести рубрику «Я люблю...» и  др. в которой  будут записаны ответы  ребенка.</w:t>
      </w:r>
    </w:p>
    <w:p w:rsidR="00480FDC" w:rsidRPr="00480FDC" w:rsidRDefault="00480FDC" w:rsidP="00480FDC">
      <w:pPr>
        <w:pStyle w:val="a4"/>
        <w:spacing w:before="0" w:beforeAutospacing="0" w:after="0" w:afterAutospacing="0"/>
        <w:ind w:firstLine="709"/>
      </w:pPr>
      <w:r w:rsidRPr="00480FDC">
        <w:rPr>
          <w:i/>
          <w:iCs/>
        </w:rPr>
        <w:t xml:space="preserve">Раздел 2 «Я расту!». </w:t>
      </w:r>
      <w:r w:rsidRPr="00480FDC">
        <w:t>В раздел вносятся антропометрические данные (в художественно-графическом исполнении): «Вот я какой!», «Как я расту» и др</w:t>
      </w:r>
      <w:proofErr w:type="gramStart"/>
      <w:r w:rsidRPr="00480FDC">
        <w:t>..</w:t>
      </w:r>
      <w:proofErr w:type="gramEnd"/>
    </w:p>
    <w:p w:rsidR="00480FDC" w:rsidRPr="00480FDC" w:rsidRDefault="00480FDC" w:rsidP="00480FDC">
      <w:pPr>
        <w:pStyle w:val="a4"/>
        <w:spacing w:before="0" w:beforeAutospacing="0" w:after="0" w:afterAutospacing="0"/>
        <w:ind w:firstLine="709"/>
      </w:pPr>
      <w:r w:rsidRPr="00480FDC">
        <w:rPr>
          <w:i/>
          <w:iCs/>
        </w:rPr>
        <w:t xml:space="preserve">Раздел 3 «Портрет моего ребенка». </w:t>
      </w:r>
      <w:r w:rsidRPr="00480FDC">
        <w:t>В разделе помещаются сочинения родителей о своем малыше.</w:t>
      </w:r>
    </w:p>
    <w:p w:rsidR="00480FDC" w:rsidRPr="00480FDC" w:rsidRDefault="00480FDC" w:rsidP="00480FDC">
      <w:pPr>
        <w:pStyle w:val="a4"/>
        <w:spacing w:before="0" w:beforeAutospacing="0" w:after="0" w:afterAutospacing="0"/>
        <w:ind w:firstLine="709"/>
      </w:pPr>
      <w:r w:rsidRPr="00480FDC">
        <w:rPr>
          <w:i/>
          <w:iCs/>
        </w:rPr>
        <w:t xml:space="preserve">Раздел 4 «Я мечтаю...». </w:t>
      </w:r>
      <w:r w:rsidRPr="00480FDC">
        <w:t>В разделе фиксируются высказывания самого ребенка на предложение продолжить фразы: «Я мечтаю о...» и др</w:t>
      </w:r>
      <w:proofErr w:type="gramStart"/>
      <w:r w:rsidRPr="00480FDC">
        <w:t>..</w:t>
      </w:r>
      <w:proofErr w:type="gramEnd"/>
    </w:p>
    <w:p w:rsidR="00480FDC" w:rsidRPr="00480FDC" w:rsidRDefault="00480FDC" w:rsidP="00480FDC">
      <w:pPr>
        <w:pStyle w:val="a4"/>
        <w:spacing w:before="0" w:beforeAutospacing="0" w:after="0" w:afterAutospacing="0"/>
        <w:ind w:firstLine="709"/>
      </w:pPr>
      <w:r w:rsidRPr="00480FDC">
        <w:rPr>
          <w:i/>
          <w:iCs/>
        </w:rPr>
        <w:t xml:space="preserve">Раздел 5 «Вот что я могу». </w:t>
      </w:r>
      <w:r w:rsidRPr="00480FDC">
        <w:t>В разделе помещаются образцы творчества ребенка (рисунки, рассказы, книги-самоделки).</w:t>
      </w:r>
    </w:p>
    <w:p w:rsidR="00480FDC" w:rsidRPr="00480FDC" w:rsidRDefault="00480FDC" w:rsidP="00480FDC">
      <w:pPr>
        <w:pStyle w:val="a4"/>
        <w:spacing w:before="0" w:beforeAutospacing="0" w:after="0" w:afterAutospacing="0"/>
        <w:ind w:firstLine="709"/>
      </w:pPr>
      <w:r w:rsidRPr="00480FDC">
        <w:rPr>
          <w:i/>
          <w:iCs/>
        </w:rPr>
        <w:t xml:space="preserve">Раздел 6 «Мои достижения». </w:t>
      </w:r>
      <w:r w:rsidRPr="00480FDC">
        <w:t>В разделе фиксируются грамоты, дипломы.</w:t>
      </w:r>
    </w:p>
    <w:p w:rsidR="00480FDC" w:rsidRPr="00480FDC" w:rsidRDefault="00480FDC" w:rsidP="00480FDC">
      <w:pPr>
        <w:pStyle w:val="a4"/>
        <w:spacing w:before="0" w:beforeAutospacing="0" w:after="0" w:afterAutospacing="0"/>
        <w:ind w:firstLine="709"/>
      </w:pPr>
      <w:r w:rsidRPr="00480FDC">
        <w:rPr>
          <w:i/>
          <w:iCs/>
        </w:rPr>
        <w:t xml:space="preserve">Раздел 7 «Посоветуйте мне...». </w:t>
      </w:r>
      <w:r w:rsidRPr="00480FDC">
        <w:t>В разделе даются рекомендации родителям воспитателем и всеми специалистами, работающими с ребенком.</w:t>
      </w:r>
    </w:p>
    <w:p w:rsidR="00480FDC" w:rsidRPr="00480FDC" w:rsidRDefault="00480FDC" w:rsidP="00480FDC">
      <w:pPr>
        <w:pStyle w:val="a4"/>
        <w:spacing w:before="0" w:beforeAutospacing="0" w:after="0" w:afterAutospacing="0"/>
        <w:ind w:firstLine="709"/>
      </w:pPr>
      <w:r w:rsidRPr="00480FDC">
        <w:rPr>
          <w:i/>
          <w:iCs/>
        </w:rPr>
        <w:t xml:space="preserve">Раздел 8 «Спрашивайте, родители!». </w:t>
      </w:r>
      <w:r w:rsidRPr="00480FDC">
        <w:t>В разделе родители формулируют свои вопросы к специалистам ДОУ.</w:t>
      </w:r>
    </w:p>
    <w:p w:rsidR="00480FDC" w:rsidRPr="00480FDC" w:rsidRDefault="00480FDC" w:rsidP="00480FDC">
      <w:pPr>
        <w:pStyle w:val="a4"/>
        <w:spacing w:before="0" w:beforeAutospacing="0" w:after="0" w:afterAutospacing="0"/>
        <w:ind w:left="1429"/>
        <w:jc w:val="center"/>
        <w:rPr>
          <w:b/>
        </w:rPr>
      </w:pPr>
      <w:r w:rsidRPr="00480FDC">
        <w:rPr>
          <w:b/>
        </w:rPr>
        <w:t>Технологическая часть:</w:t>
      </w:r>
    </w:p>
    <w:p w:rsidR="00480FDC" w:rsidRPr="00480FDC" w:rsidRDefault="00480FDC" w:rsidP="00480FDC">
      <w:pPr>
        <w:pStyle w:val="a4"/>
        <w:spacing w:before="0" w:beforeAutospacing="0" w:after="0" w:afterAutospacing="0"/>
        <w:rPr>
          <w:u w:val="single"/>
        </w:rPr>
      </w:pPr>
      <w:r w:rsidRPr="00480FDC">
        <w:t xml:space="preserve">          </w:t>
      </w:r>
      <w:proofErr w:type="spellStart"/>
      <w:r w:rsidRPr="00480FDC">
        <w:t>Портфолио</w:t>
      </w:r>
      <w:proofErr w:type="spellEnd"/>
      <w:r w:rsidRPr="00480FDC">
        <w:t xml:space="preserve"> дошкольника может быть как формой эффективного оценивания творческих достижений ребенка, так и способом развития его способностей. </w:t>
      </w:r>
    </w:p>
    <w:p w:rsidR="00480FDC" w:rsidRPr="00480FDC" w:rsidRDefault="00480FDC" w:rsidP="00480FDC">
      <w:pPr>
        <w:pStyle w:val="a4"/>
        <w:spacing w:before="0" w:beforeAutospacing="0" w:after="0" w:afterAutospacing="0"/>
        <w:ind w:firstLine="709"/>
      </w:pPr>
      <w:r w:rsidRPr="00480FDC">
        <w:t xml:space="preserve">Функции </w:t>
      </w:r>
      <w:proofErr w:type="spellStart"/>
      <w:r w:rsidRPr="00480FDC">
        <w:t>портфолио</w:t>
      </w:r>
      <w:proofErr w:type="spellEnd"/>
      <w:r w:rsidRPr="00480FDC">
        <w:t>: диагностическая (фиксирует изменения и рост за определенный период времени), содержательная (раскрывает весь спектр выполняе</w:t>
      </w:r>
      <w:r w:rsidRPr="00480FDC">
        <w:softHyphen/>
        <w:t>мых работ), рейтинговая (показывает</w:t>
      </w:r>
      <w:proofErr w:type="gramStart"/>
      <w:r w:rsidRPr="00480FDC">
        <w:t xml:space="preserve"> .</w:t>
      </w:r>
      <w:proofErr w:type="gramEnd"/>
      <w:r w:rsidRPr="00480FDC">
        <w:t>диапазон умений и на</w:t>
      </w:r>
      <w:r w:rsidRPr="00480FDC">
        <w:softHyphen/>
        <w:t xml:space="preserve">выков ребенка) и др.. </w:t>
      </w:r>
    </w:p>
    <w:p w:rsidR="00352514" w:rsidRDefault="00352514" w:rsidP="00480F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729BA" w:rsidRPr="00794922" w:rsidRDefault="00F15406" w:rsidP="00E729BA">
      <w:pPr>
        <w:pBdr>
          <w:bottom w:val="single" w:sz="6" w:space="0" w:color="D6DDB9"/>
        </w:pBdr>
        <w:spacing w:before="120" w:after="120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40"/>
          <w:lang w:eastAsia="ru-RU"/>
        </w:rPr>
      </w:pPr>
      <w:r w:rsidRPr="00794922">
        <w:rPr>
          <w:rFonts w:ascii="Times New Roman" w:eastAsia="Times New Roman" w:hAnsi="Times New Roman" w:cs="Times New Roman"/>
          <w:b/>
          <w:bCs/>
          <w:noProof/>
          <w:color w:val="C00000"/>
          <w:kern w:val="36"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>
            <wp:simplePos x="1276350" y="447675"/>
            <wp:positionH relativeFrom="margin">
              <wp:align>left</wp:align>
            </wp:positionH>
            <wp:positionV relativeFrom="margin">
              <wp:align>top</wp:align>
            </wp:positionV>
            <wp:extent cx="1219200" cy="1371600"/>
            <wp:effectExtent l="19050" t="0" r="0" b="0"/>
            <wp:wrapSquare wrapText="bothSides"/>
            <wp:docPr id="21" name="Рисунок 21" descr="D:\лена\сессия май 2018\игра\педтехнологии\vosoitanie-detey-doshkolnogo-vozvrasta-v-semi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лена\сессия май 2018\игра\педтехнологии\vosoitanie-detey-doshkolnogo-vozvrasta-v-semie-4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29BA" w:rsidRPr="00794922"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40"/>
          <w:lang w:eastAsia="ru-RU"/>
        </w:rPr>
        <w:t>Технология проблемного обучения в детском саду</w:t>
      </w:r>
    </w:p>
    <w:p w:rsidR="00E729BA" w:rsidRPr="00E729BA" w:rsidRDefault="00E729BA" w:rsidP="00E729BA">
      <w:pPr>
        <w:pStyle w:val="ad"/>
        <w:ind w:firstLine="567"/>
        <w:rPr>
          <w:sz w:val="24"/>
          <w:szCs w:val="24"/>
        </w:rPr>
      </w:pPr>
      <w:r w:rsidRPr="00E729BA">
        <w:rPr>
          <w:sz w:val="24"/>
          <w:szCs w:val="24"/>
        </w:rPr>
        <w:t xml:space="preserve">Появление такого инновационного веяния в дошкольной педагогике, как </w:t>
      </w:r>
      <w:r w:rsidRPr="00E729BA">
        <w:rPr>
          <w:rStyle w:val="a7"/>
          <w:sz w:val="24"/>
          <w:szCs w:val="24"/>
        </w:rPr>
        <w:t xml:space="preserve">проблемное обучение </w:t>
      </w:r>
      <w:r w:rsidRPr="00E729BA">
        <w:rPr>
          <w:sz w:val="24"/>
          <w:szCs w:val="24"/>
        </w:rPr>
        <w:t xml:space="preserve">связывают с идеями американского педагога и психолога </w:t>
      </w:r>
      <w:r w:rsidRPr="00E729BA">
        <w:rPr>
          <w:rFonts w:eastAsia="Times New Roman"/>
          <w:sz w:val="24"/>
          <w:szCs w:val="24"/>
          <w:lang w:eastAsia="ru-RU"/>
        </w:rPr>
        <w:t xml:space="preserve">Джона </w:t>
      </w:r>
      <w:proofErr w:type="spellStart"/>
      <w:r w:rsidRPr="00E729BA">
        <w:rPr>
          <w:rFonts w:eastAsia="Times New Roman"/>
          <w:sz w:val="24"/>
          <w:szCs w:val="24"/>
          <w:lang w:eastAsia="ru-RU"/>
        </w:rPr>
        <w:t>Дьюи</w:t>
      </w:r>
      <w:proofErr w:type="spellEnd"/>
      <w:r w:rsidRPr="00E729BA">
        <w:rPr>
          <w:rFonts w:eastAsia="Times New Roman"/>
          <w:sz w:val="24"/>
          <w:szCs w:val="24"/>
          <w:lang w:eastAsia="ru-RU"/>
        </w:rPr>
        <w:t xml:space="preserve">, который в 1894 году основал в Чикаго опытную школу. </w:t>
      </w:r>
      <w:r w:rsidRPr="00E729BA">
        <w:rPr>
          <w:sz w:val="24"/>
          <w:szCs w:val="24"/>
        </w:rPr>
        <w:t>Автор разработал целую систему образования, которую позже назвали «</w:t>
      </w:r>
      <w:r w:rsidRPr="00E729BA">
        <w:rPr>
          <w:rStyle w:val="a7"/>
          <w:sz w:val="24"/>
          <w:szCs w:val="24"/>
        </w:rPr>
        <w:t xml:space="preserve">обучение </w:t>
      </w:r>
      <w:r w:rsidRPr="00E729BA">
        <w:rPr>
          <w:sz w:val="24"/>
          <w:szCs w:val="24"/>
        </w:rPr>
        <w:t>путем делания». О</w:t>
      </w:r>
      <w:r w:rsidRPr="00E729BA">
        <w:rPr>
          <w:rFonts w:eastAsia="Times New Roman"/>
          <w:sz w:val="24"/>
          <w:szCs w:val="24"/>
          <w:lang w:eastAsia="ru-RU"/>
        </w:rPr>
        <w:t>снову обучения составлял не учебный план, а игры и трудовая деятельность.</w:t>
      </w:r>
    </w:p>
    <w:p w:rsidR="00E729BA" w:rsidRPr="00E729BA" w:rsidRDefault="00E729BA" w:rsidP="00E729BA">
      <w:pPr>
        <w:pStyle w:val="ad"/>
        <w:rPr>
          <w:b/>
          <w:sz w:val="24"/>
          <w:szCs w:val="24"/>
        </w:rPr>
      </w:pPr>
    </w:p>
    <w:p w:rsidR="00E729BA" w:rsidRPr="00E729BA" w:rsidRDefault="00E729BA" w:rsidP="00E729BA">
      <w:pPr>
        <w:pStyle w:val="ad"/>
        <w:ind w:firstLine="567"/>
        <w:rPr>
          <w:sz w:val="24"/>
          <w:szCs w:val="24"/>
        </w:rPr>
      </w:pPr>
      <w:proofErr w:type="gramStart"/>
      <w:r w:rsidRPr="00E729BA">
        <w:rPr>
          <w:sz w:val="24"/>
          <w:szCs w:val="24"/>
        </w:rPr>
        <w:t xml:space="preserve">В России проблемным обучением занимались отечественные психологи И. Я. </w:t>
      </w:r>
      <w:proofErr w:type="spellStart"/>
      <w:r w:rsidRPr="00E729BA">
        <w:rPr>
          <w:sz w:val="24"/>
          <w:szCs w:val="24"/>
        </w:rPr>
        <w:t>Лернер</w:t>
      </w:r>
      <w:proofErr w:type="spellEnd"/>
      <w:r w:rsidRPr="00E729BA">
        <w:rPr>
          <w:sz w:val="24"/>
          <w:szCs w:val="24"/>
        </w:rPr>
        <w:t xml:space="preserve">, Т. В. Кудрявцев, А. М. Матюшкин, М. И. </w:t>
      </w:r>
      <w:proofErr w:type="spellStart"/>
      <w:r w:rsidRPr="00E729BA">
        <w:rPr>
          <w:sz w:val="24"/>
          <w:szCs w:val="24"/>
        </w:rPr>
        <w:t>Махмутов</w:t>
      </w:r>
      <w:proofErr w:type="spellEnd"/>
      <w:r w:rsidRPr="00E729BA">
        <w:rPr>
          <w:sz w:val="24"/>
          <w:szCs w:val="24"/>
        </w:rPr>
        <w:t xml:space="preserve">, М. Н. </w:t>
      </w:r>
      <w:proofErr w:type="spellStart"/>
      <w:r w:rsidRPr="00E729BA">
        <w:rPr>
          <w:sz w:val="24"/>
          <w:szCs w:val="24"/>
        </w:rPr>
        <w:t>Скаткин</w:t>
      </w:r>
      <w:proofErr w:type="spellEnd"/>
      <w:r w:rsidRPr="00E729BA">
        <w:rPr>
          <w:sz w:val="24"/>
          <w:szCs w:val="24"/>
        </w:rPr>
        <w:t>, они утверждают, что суть проблемного обучения в постановке перед ребенком проблемы, познавательной задачи, создания условий для исследования путей и способов ее решения для того, чтобы ребенок сам добывал знания.</w:t>
      </w:r>
      <w:proofErr w:type="gramEnd"/>
    </w:p>
    <w:p w:rsidR="00E729BA" w:rsidRPr="00E729BA" w:rsidRDefault="00E729BA" w:rsidP="00E729BA">
      <w:pPr>
        <w:pStyle w:val="ad"/>
        <w:rPr>
          <w:b/>
          <w:sz w:val="24"/>
          <w:szCs w:val="24"/>
        </w:rPr>
      </w:pPr>
    </w:p>
    <w:p w:rsidR="00E729BA" w:rsidRPr="00E729BA" w:rsidRDefault="00E729BA" w:rsidP="00E729BA">
      <w:pPr>
        <w:pStyle w:val="ad"/>
        <w:ind w:firstLine="567"/>
        <w:rPr>
          <w:sz w:val="24"/>
          <w:szCs w:val="24"/>
        </w:rPr>
      </w:pPr>
      <w:r w:rsidRPr="00E729BA">
        <w:rPr>
          <w:b/>
          <w:sz w:val="24"/>
          <w:szCs w:val="24"/>
        </w:rPr>
        <w:t>Проблемное обучение в детском саду</w:t>
      </w:r>
      <w:r w:rsidRPr="00E729BA">
        <w:rPr>
          <w:sz w:val="24"/>
          <w:szCs w:val="24"/>
        </w:rPr>
        <w:t xml:space="preserve">  - это такая организация взаимодействия с воспитанниками, которая предполагает создание под руководством педагога проблемных вопросов, задач, ситуаций и активную самостоятельную деятельность детей по их разрешению.</w:t>
      </w:r>
    </w:p>
    <w:p w:rsidR="00E729BA" w:rsidRPr="00E729BA" w:rsidRDefault="00E729BA" w:rsidP="00E729BA">
      <w:pPr>
        <w:pStyle w:val="ad"/>
        <w:ind w:firstLine="567"/>
        <w:rPr>
          <w:sz w:val="24"/>
          <w:szCs w:val="24"/>
        </w:rPr>
      </w:pPr>
      <w:r w:rsidRPr="00E729BA">
        <w:rPr>
          <w:sz w:val="24"/>
          <w:szCs w:val="24"/>
          <w:lang w:eastAsia="ru-RU"/>
        </w:rPr>
        <w:t xml:space="preserve">При проблемном обучении деятельность педагога изменяется коренным образом: он не преподносит детям знания и истины в готовом виде, а учит их видеть и решать новые проблемы, открывать новые знания. </w:t>
      </w:r>
      <w:r w:rsidRPr="00E729BA">
        <w:rPr>
          <w:sz w:val="24"/>
          <w:szCs w:val="24"/>
        </w:rPr>
        <w:t xml:space="preserve">Что же такое проблемное обучение? </w:t>
      </w:r>
    </w:p>
    <w:p w:rsidR="00E729BA" w:rsidRPr="00E729BA" w:rsidRDefault="00E729BA" w:rsidP="00E729BA">
      <w:pPr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Суть</w:t>
      </w:r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проблемного обучения в детском саду заключается в том, что воспитатель создает познавательную задачу, ситуацию и предоставляет детям возможность изыскивать средства ее решения, используя ранее усвоенные знания и умения. Проблемное обучение активизирует мысль детей, придает ей критичность, приучает к самостоятельности в процессе познания.</w:t>
      </w:r>
    </w:p>
    <w:p w:rsidR="00E729BA" w:rsidRPr="00E729BA" w:rsidRDefault="00E729BA" w:rsidP="00E729BA">
      <w:pPr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новое знание приоткрывает ребенку малоизвестные стороны познаваемого объекта, возбуждает к вопросу, догадкам.</w:t>
      </w:r>
    </w:p>
    <w:p w:rsidR="00E729BA" w:rsidRPr="00E729BA" w:rsidRDefault="00E729BA" w:rsidP="00E729BA">
      <w:pPr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проблемной задачи и процесс решения ее происходит в совместной деятельности воспитателя и детей. Педагог увлекает воспитанников в совместный умственный поиск, оказывает им помощь в форме указаний, разъяснений, вопросов. Познавательная деятельность сопровождается эвристической беседой. Воспитатель ставит вопросы, которые побуждают детей на основе наблюдений, ранее приобретенных знаний сравнивать, сопоставлять отдельные факты, а затем путем рассуждений приходить к выводам. Дети свободно высказывают свои мысли, сомнения, следят за ответами товарищей, соглашаются или спорят.</w:t>
      </w:r>
    </w:p>
    <w:p w:rsidR="00E729BA" w:rsidRPr="00E729BA" w:rsidRDefault="00E729BA" w:rsidP="00E729BA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29BA" w:rsidRPr="00E729BA" w:rsidRDefault="00E729BA" w:rsidP="00E729BA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психологические условия для успешного применения проблемного обучения</w:t>
      </w:r>
    </w:p>
    <w:p w:rsidR="00E729BA" w:rsidRPr="00E729BA" w:rsidRDefault="00E729BA" w:rsidP="00E729B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Проблемные ситуации должны отвечать целям формирования системы знаний.</w:t>
      </w:r>
    </w:p>
    <w:p w:rsidR="00E729BA" w:rsidRPr="00E729BA" w:rsidRDefault="00E729BA" w:rsidP="00E729B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Быть доступным для </w:t>
      </w:r>
      <w:proofErr w:type="gramStart"/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29BA" w:rsidRPr="00E729BA" w:rsidRDefault="00E729BA" w:rsidP="00E729B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Должны вызывать собственную познавательную деятельность и активность.</w:t>
      </w:r>
    </w:p>
    <w:p w:rsidR="00D255BA" w:rsidRPr="00794922" w:rsidRDefault="00E729BA" w:rsidP="007949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Задания должны быть таковыми, чтобы обучающийся не мог выполнить </w:t>
      </w:r>
      <w:proofErr w:type="gramStart"/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gramEnd"/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опираясь на уже имеющиеся знания, но достаточными для самостоятельного анализа проблемы и нахождения неизвестного.</w:t>
      </w:r>
      <w:bookmarkStart w:id="0" w:name="_GoBack"/>
      <w:bookmarkEnd w:id="0"/>
    </w:p>
    <w:p w:rsidR="00E729BA" w:rsidRPr="00E729BA" w:rsidRDefault="00E729BA" w:rsidP="00E729BA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Достоинства проблемного обучения:</w:t>
      </w:r>
    </w:p>
    <w:p w:rsidR="00E729BA" w:rsidRPr="00E729BA" w:rsidRDefault="00E729BA" w:rsidP="00E729B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Высокая самостоятельность </w:t>
      </w:r>
      <w:proofErr w:type="gramStart"/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729BA" w:rsidRPr="00E729BA" w:rsidRDefault="00E729BA" w:rsidP="00E729B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Формирование познавательного интереса или личностной мотивации </w:t>
      </w:r>
      <w:proofErr w:type="gramStart"/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729BA" w:rsidRPr="00E729BA" w:rsidRDefault="00E729BA" w:rsidP="00E729B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Развитие мыслительных способностей детей. </w:t>
      </w:r>
    </w:p>
    <w:p w:rsidR="00E729BA" w:rsidRPr="00E729BA" w:rsidRDefault="00E729BA" w:rsidP="00E729BA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Недостатки</w:t>
      </w:r>
    </w:p>
    <w:p w:rsidR="00E729BA" w:rsidRPr="00E729BA" w:rsidRDefault="00E729BA" w:rsidP="00E729B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 больших затрат времени для усвоения одного и того же объема знаний.</w:t>
      </w:r>
    </w:p>
    <w:p w:rsidR="00E729BA" w:rsidRPr="00E729BA" w:rsidRDefault="00E729BA" w:rsidP="00E729BA">
      <w:pPr>
        <w:spacing w:before="90" w:after="9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29BA" w:rsidRPr="00E729BA" w:rsidRDefault="00E729BA" w:rsidP="00E729BA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Проблемное обучение включает несколько этапов</w:t>
      </w:r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729BA" w:rsidRPr="00E729BA" w:rsidRDefault="00E729BA" w:rsidP="00E729B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осознание общей проблемной ситуации;</w:t>
      </w:r>
    </w:p>
    <w:p w:rsidR="00E729BA" w:rsidRPr="00E729BA" w:rsidRDefault="00E729BA" w:rsidP="00E729B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анализ проблемной ситуации, формулировка конкретной проблемы;</w:t>
      </w:r>
    </w:p>
    <w:p w:rsidR="00E729BA" w:rsidRPr="00E729BA" w:rsidRDefault="00E729BA" w:rsidP="00E729B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решение проблемы (выдвижение, обоснование гипотез, последовательная их проверка);</w:t>
      </w:r>
    </w:p>
    <w:p w:rsidR="00E729BA" w:rsidRPr="00E666AF" w:rsidRDefault="00E729BA" w:rsidP="00E666AF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проверка правильности решения проблемы.</w:t>
      </w:r>
    </w:p>
    <w:p w:rsidR="00060C07" w:rsidRDefault="00060C07" w:rsidP="0006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729BA" w:rsidRPr="00060C07" w:rsidRDefault="00E729BA" w:rsidP="0006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0C07">
        <w:rPr>
          <w:rFonts w:ascii="Times New Roman" w:eastAsia="Calibri" w:hAnsi="Times New Roman" w:cs="Times New Roman"/>
          <w:sz w:val="24"/>
          <w:szCs w:val="24"/>
        </w:rPr>
        <w:t xml:space="preserve">Существуют следующие </w:t>
      </w:r>
      <w:r w:rsidRPr="00060C07">
        <w:rPr>
          <w:rFonts w:ascii="Times New Roman" w:eastAsia="Calibri" w:hAnsi="Times New Roman" w:cs="Times New Roman"/>
          <w:b/>
          <w:sz w:val="24"/>
          <w:szCs w:val="24"/>
        </w:rPr>
        <w:t>формы</w:t>
      </w:r>
      <w:r w:rsidRPr="00060C07">
        <w:rPr>
          <w:rFonts w:ascii="Times New Roman" w:eastAsia="Calibri" w:hAnsi="Times New Roman" w:cs="Times New Roman"/>
          <w:sz w:val="24"/>
          <w:szCs w:val="24"/>
        </w:rPr>
        <w:t xml:space="preserve"> организации проблемного обучения?</w:t>
      </w:r>
    </w:p>
    <w:p w:rsidR="00060C07" w:rsidRDefault="00060C07" w:rsidP="0006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0C07" w:rsidRPr="00060C07" w:rsidRDefault="00060C07" w:rsidP="0006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0C07">
        <w:rPr>
          <w:rFonts w:ascii="Times New Roman" w:eastAsia="Calibri" w:hAnsi="Times New Roman" w:cs="Times New Roman"/>
          <w:sz w:val="24"/>
          <w:szCs w:val="24"/>
        </w:rPr>
        <w:t>-</w:t>
      </w:r>
      <w:r w:rsidR="00E729BA" w:rsidRPr="00060C07">
        <w:rPr>
          <w:rFonts w:ascii="Times New Roman" w:eastAsia="Calibri" w:hAnsi="Times New Roman" w:cs="Times New Roman"/>
          <w:b/>
          <w:sz w:val="24"/>
          <w:szCs w:val="24"/>
        </w:rPr>
        <w:t>Проблемный вопрос</w:t>
      </w:r>
      <w:r w:rsidRPr="00060C0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60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не просто воспроизведение знания, которое уже знакомо детям, а поиск ответа на основе рассуждения). </w:t>
      </w:r>
    </w:p>
    <w:p w:rsidR="00060C07" w:rsidRDefault="00060C07" w:rsidP="0006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0C07" w:rsidRPr="00060C07" w:rsidRDefault="00060C07" w:rsidP="0006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060C07">
        <w:rPr>
          <w:rFonts w:ascii="Times New Roman" w:eastAsia="Calibri" w:hAnsi="Times New Roman" w:cs="Times New Roman"/>
          <w:sz w:val="24"/>
          <w:szCs w:val="24"/>
        </w:rPr>
        <w:t>-</w:t>
      </w:r>
      <w:r w:rsidR="00E729BA" w:rsidRPr="00060C07">
        <w:rPr>
          <w:rFonts w:ascii="Times New Roman" w:eastAsia="Calibri" w:hAnsi="Times New Roman" w:cs="Times New Roman"/>
          <w:b/>
          <w:sz w:val="24"/>
          <w:szCs w:val="24"/>
        </w:rPr>
        <w:t>Проблемная задача</w:t>
      </w:r>
      <w:r w:rsidRPr="00060C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(Проблемную задачу можно условно разделить на две части.</w:t>
      </w:r>
      <w:proofErr w:type="gramEnd"/>
      <w:r w:rsidRPr="00060C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60C07">
        <w:rPr>
          <w:rFonts w:ascii="Times New Roman" w:eastAsia="Calibri" w:hAnsi="Times New Roman" w:cs="Times New Roman"/>
          <w:sz w:val="24"/>
          <w:szCs w:val="24"/>
          <w:lang w:eastAsia="ru-RU"/>
        </w:rPr>
        <w:t>В ней есть условие (описание) и есть вопрос?)</w:t>
      </w:r>
      <w:proofErr w:type="gramEnd"/>
    </w:p>
    <w:p w:rsidR="00060C07" w:rsidRDefault="00060C07" w:rsidP="0006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0C07" w:rsidRPr="00060C07" w:rsidRDefault="00060C07" w:rsidP="0006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060C07">
        <w:rPr>
          <w:rFonts w:ascii="Times New Roman" w:eastAsia="Calibri" w:hAnsi="Times New Roman" w:cs="Times New Roman"/>
          <w:sz w:val="24"/>
          <w:szCs w:val="24"/>
        </w:rPr>
        <w:t>-</w:t>
      </w:r>
      <w:r w:rsidR="00E729BA" w:rsidRPr="00060C07">
        <w:rPr>
          <w:rFonts w:ascii="Times New Roman" w:eastAsia="Calibri" w:hAnsi="Times New Roman" w:cs="Times New Roman"/>
          <w:b/>
          <w:sz w:val="24"/>
          <w:szCs w:val="24"/>
        </w:rPr>
        <w:t>Проблемная ситуация</w:t>
      </w:r>
      <w:r w:rsidRPr="00060C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(Проблемная ситуация наиболее сложная форма проблемного обучения. </w:t>
      </w:r>
      <w:proofErr w:type="gramEnd"/>
    </w:p>
    <w:p w:rsidR="00060C07" w:rsidRPr="00060C07" w:rsidRDefault="00060C07" w:rsidP="0006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0C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</w:t>
      </w:r>
      <w:proofErr w:type="gramStart"/>
      <w:r w:rsidRPr="00060C07">
        <w:rPr>
          <w:rFonts w:ascii="Times New Roman" w:eastAsia="Calibri" w:hAnsi="Times New Roman" w:cs="Times New Roman"/>
          <w:sz w:val="24"/>
          <w:szCs w:val="24"/>
          <w:lang w:eastAsia="ru-RU"/>
        </w:rPr>
        <w:t>решении проблемной ситуации</w:t>
      </w:r>
      <w:proofErr w:type="gramEnd"/>
      <w:r w:rsidRPr="00060C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возникает состояние умственного затруднения детей, вызванное недостаточностью ранее усвоенных ими знаний и способов деятельности. </w:t>
      </w:r>
      <w:r w:rsidRPr="00060C07">
        <w:rPr>
          <w:rFonts w:ascii="Times New Roman" w:eastAsia="Calibri" w:hAnsi="Times New Roman" w:cs="Times New Roman"/>
          <w:sz w:val="24"/>
          <w:szCs w:val="24"/>
        </w:rPr>
        <w:t>Именно проблемная ситуация, по мнению психологов, составляет необходимую закономерность творческого мышления. Противоречие – основное звено проблемной ситуации.</w:t>
      </w:r>
    </w:p>
    <w:p w:rsidR="00060C07" w:rsidRPr="00060C07" w:rsidRDefault="00060C07" w:rsidP="0006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0C07">
        <w:rPr>
          <w:rFonts w:ascii="Times New Roman" w:eastAsia="Calibri" w:hAnsi="Times New Roman" w:cs="Times New Roman"/>
          <w:sz w:val="24"/>
          <w:szCs w:val="24"/>
        </w:rPr>
        <w:t xml:space="preserve">(Противоречие - </w:t>
      </w:r>
      <w:hyperlink r:id="rId36" w:tooltip="Положение - позатезистеза..." w:history="1">
        <w:r w:rsidRPr="00060C07">
          <w:rPr>
            <w:rFonts w:ascii="Times New Roman" w:eastAsia="Calibri" w:hAnsi="Times New Roman" w:cs="Times New Roman"/>
            <w:sz w:val="24"/>
            <w:szCs w:val="24"/>
          </w:rPr>
          <w:t>положение,</w:t>
        </w:r>
      </w:hyperlink>
      <w:r w:rsidRPr="00060C07">
        <w:rPr>
          <w:rFonts w:ascii="Times New Roman" w:eastAsia="Calibri" w:hAnsi="Times New Roman" w:cs="Times New Roman"/>
          <w:sz w:val="24"/>
          <w:szCs w:val="24"/>
        </w:rPr>
        <w:t xml:space="preserve"> при котором </w:t>
      </w:r>
      <w:hyperlink r:id="rId37" w:tooltip="Одно - Что-л. определенное.Количеством в 1 единицу (о существительных среднег..." w:history="1">
        <w:r w:rsidRPr="00060C07">
          <w:rPr>
            <w:rFonts w:ascii="Times New Roman" w:eastAsia="Calibri" w:hAnsi="Times New Roman" w:cs="Times New Roman"/>
            <w:sz w:val="24"/>
            <w:szCs w:val="24"/>
          </w:rPr>
          <w:t>одно</w:t>
        </w:r>
      </w:hyperlink>
      <w:r w:rsidRPr="00060C07">
        <w:rPr>
          <w:rFonts w:ascii="Times New Roman" w:eastAsia="Calibri" w:hAnsi="Times New Roman" w:cs="Times New Roman"/>
          <w:sz w:val="24"/>
          <w:szCs w:val="24"/>
        </w:rPr>
        <w:t xml:space="preserve"> исключает </w:t>
      </w:r>
      <w:hyperlink r:id="rId38" w:tooltip="Другое - То, что не названо или не известно...." w:history="1">
        <w:r w:rsidRPr="00060C07">
          <w:rPr>
            <w:rFonts w:ascii="Times New Roman" w:eastAsia="Calibri" w:hAnsi="Times New Roman" w:cs="Times New Roman"/>
            <w:sz w:val="24"/>
            <w:szCs w:val="24"/>
          </w:rPr>
          <w:t>другое,</w:t>
        </w:r>
      </w:hyperlink>
      <w:r w:rsidRPr="00060C07">
        <w:rPr>
          <w:rFonts w:ascii="Times New Roman" w:eastAsia="Calibri" w:hAnsi="Times New Roman" w:cs="Times New Roman"/>
          <w:sz w:val="24"/>
          <w:szCs w:val="24"/>
        </w:rPr>
        <w:t xml:space="preserve"> несовместимое с ним, </w:t>
      </w:r>
      <w:hyperlink r:id="rId39" w:tooltip="Противоположное - То, что совершенно не сходно с кем-л., чем-л...." w:history="1">
        <w:r w:rsidRPr="00060C07">
          <w:rPr>
            <w:rFonts w:ascii="Times New Roman" w:eastAsia="Calibri" w:hAnsi="Times New Roman" w:cs="Times New Roman"/>
            <w:sz w:val="24"/>
            <w:szCs w:val="24"/>
          </w:rPr>
          <w:t>противоположное</w:t>
        </w:r>
      </w:hyperlink>
      <w:r w:rsidRPr="00060C07">
        <w:rPr>
          <w:rFonts w:ascii="Times New Roman" w:eastAsia="Calibri" w:hAnsi="Times New Roman" w:cs="Times New Roman"/>
          <w:sz w:val="24"/>
          <w:szCs w:val="24"/>
        </w:rPr>
        <w:t xml:space="preserve"> ему.) </w:t>
      </w:r>
    </w:p>
    <w:p w:rsidR="00E729BA" w:rsidRPr="00060C07" w:rsidRDefault="00E729BA" w:rsidP="00060C07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66AF" w:rsidRPr="00E666AF" w:rsidRDefault="00E666AF" w:rsidP="00E666A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666AF" w:rsidRPr="00E666AF" w:rsidRDefault="00E666AF" w:rsidP="00E666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2C8C" w:rsidRPr="00E666AF" w:rsidRDefault="00542C8C" w:rsidP="00E666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42C8C" w:rsidRPr="00E666AF" w:rsidSect="007113C3">
      <w:footerReference w:type="default" r:id="rId40"/>
      <w:pgSz w:w="11906" w:h="16838"/>
      <w:pgMar w:top="709" w:right="141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2BE" w:rsidRDefault="001E32BE" w:rsidP="007113C3">
      <w:pPr>
        <w:spacing w:after="0" w:line="240" w:lineRule="auto"/>
      </w:pPr>
      <w:r>
        <w:separator/>
      </w:r>
    </w:p>
  </w:endnote>
  <w:endnote w:type="continuationSeparator" w:id="0">
    <w:p w:rsidR="001E32BE" w:rsidRDefault="001E32BE" w:rsidP="00711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657"/>
      <w:docPartObj>
        <w:docPartGallery w:val="Page Numbers (Bottom of Page)"/>
        <w:docPartUnique/>
      </w:docPartObj>
    </w:sdtPr>
    <w:sdtContent>
      <w:p w:rsidR="00CA0391" w:rsidRDefault="00CA0391">
        <w:pPr>
          <w:pStyle w:val="af0"/>
          <w:jc w:val="center"/>
        </w:pPr>
        <w:fldSimple w:instr=" PAGE   \* MERGEFORMAT ">
          <w:r w:rsidR="005C51CF">
            <w:rPr>
              <w:noProof/>
            </w:rPr>
            <w:t>33</w:t>
          </w:r>
        </w:fldSimple>
      </w:p>
    </w:sdtContent>
  </w:sdt>
  <w:p w:rsidR="00CA0391" w:rsidRDefault="00CA0391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2BE" w:rsidRDefault="001E32BE" w:rsidP="007113C3">
      <w:pPr>
        <w:spacing w:after="0" w:line="240" w:lineRule="auto"/>
      </w:pPr>
      <w:r>
        <w:separator/>
      </w:r>
    </w:p>
  </w:footnote>
  <w:footnote w:type="continuationSeparator" w:id="0">
    <w:p w:rsidR="001E32BE" w:rsidRDefault="001E32BE" w:rsidP="00711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80C"/>
    <w:multiLevelType w:val="multilevel"/>
    <w:tmpl w:val="D7B4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F071F5"/>
    <w:multiLevelType w:val="multilevel"/>
    <w:tmpl w:val="4A2A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1C01F9"/>
    <w:multiLevelType w:val="multilevel"/>
    <w:tmpl w:val="D44C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205E67"/>
    <w:multiLevelType w:val="hybridMultilevel"/>
    <w:tmpl w:val="0D9EBE1A"/>
    <w:lvl w:ilvl="0" w:tplc="9814A7C0">
      <w:start w:val="1"/>
      <w:numFmt w:val="decimal"/>
      <w:lvlText w:val="%1)"/>
      <w:lvlJc w:val="left"/>
      <w:pPr>
        <w:ind w:left="72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D206D"/>
    <w:multiLevelType w:val="hybridMultilevel"/>
    <w:tmpl w:val="5A8ADF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47304"/>
    <w:multiLevelType w:val="multilevel"/>
    <w:tmpl w:val="8608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1309A6"/>
    <w:multiLevelType w:val="multilevel"/>
    <w:tmpl w:val="C960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6C4F38"/>
    <w:multiLevelType w:val="multilevel"/>
    <w:tmpl w:val="DE005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507BB2"/>
    <w:multiLevelType w:val="multilevel"/>
    <w:tmpl w:val="4BC2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ED3A65"/>
    <w:multiLevelType w:val="multilevel"/>
    <w:tmpl w:val="0278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FC4D15"/>
    <w:multiLevelType w:val="hybridMultilevel"/>
    <w:tmpl w:val="C67031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F7C64BC"/>
    <w:multiLevelType w:val="multilevel"/>
    <w:tmpl w:val="75A2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81184E"/>
    <w:multiLevelType w:val="hybridMultilevel"/>
    <w:tmpl w:val="2ECA6D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61711"/>
    <w:multiLevelType w:val="multilevel"/>
    <w:tmpl w:val="4DC4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196503"/>
    <w:multiLevelType w:val="multilevel"/>
    <w:tmpl w:val="CAF8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B24158"/>
    <w:multiLevelType w:val="hybridMultilevel"/>
    <w:tmpl w:val="169A692C"/>
    <w:lvl w:ilvl="0" w:tplc="F9F0F5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472E0"/>
    <w:multiLevelType w:val="multilevel"/>
    <w:tmpl w:val="9DDC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6A7202"/>
    <w:multiLevelType w:val="multilevel"/>
    <w:tmpl w:val="282E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DE4EC4"/>
    <w:multiLevelType w:val="multilevel"/>
    <w:tmpl w:val="E50A4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FD5FBC"/>
    <w:multiLevelType w:val="multilevel"/>
    <w:tmpl w:val="F88C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1A65BB"/>
    <w:multiLevelType w:val="multilevel"/>
    <w:tmpl w:val="FF54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7D6328B"/>
    <w:multiLevelType w:val="multilevel"/>
    <w:tmpl w:val="8C587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2D36E3"/>
    <w:multiLevelType w:val="multilevel"/>
    <w:tmpl w:val="A834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554C5C"/>
    <w:multiLevelType w:val="multilevel"/>
    <w:tmpl w:val="4FD4F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D6360C"/>
    <w:multiLevelType w:val="hybridMultilevel"/>
    <w:tmpl w:val="4EC8B8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0411D2"/>
    <w:multiLevelType w:val="hybridMultilevel"/>
    <w:tmpl w:val="32FC3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3E1B12"/>
    <w:multiLevelType w:val="multilevel"/>
    <w:tmpl w:val="8BCE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624F4A"/>
    <w:multiLevelType w:val="multilevel"/>
    <w:tmpl w:val="27D0D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3D1148"/>
    <w:multiLevelType w:val="multilevel"/>
    <w:tmpl w:val="4AFA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B2415F"/>
    <w:multiLevelType w:val="hybridMultilevel"/>
    <w:tmpl w:val="57306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FF3F89"/>
    <w:multiLevelType w:val="hybridMultilevel"/>
    <w:tmpl w:val="CD329112"/>
    <w:lvl w:ilvl="0" w:tplc="238C26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4E57990"/>
    <w:multiLevelType w:val="multilevel"/>
    <w:tmpl w:val="B6AC68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0233EB"/>
    <w:multiLevelType w:val="multilevel"/>
    <w:tmpl w:val="DBB6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1363C7"/>
    <w:multiLevelType w:val="multilevel"/>
    <w:tmpl w:val="297A8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2637BE"/>
    <w:multiLevelType w:val="multilevel"/>
    <w:tmpl w:val="6914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6C3291"/>
    <w:multiLevelType w:val="hybridMultilevel"/>
    <w:tmpl w:val="2E5E49C2"/>
    <w:lvl w:ilvl="0" w:tplc="F9F0F5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7C0244"/>
    <w:multiLevelType w:val="multilevel"/>
    <w:tmpl w:val="12603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9D4156"/>
    <w:multiLevelType w:val="multilevel"/>
    <w:tmpl w:val="93769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56213A"/>
    <w:multiLevelType w:val="multilevel"/>
    <w:tmpl w:val="D4C8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423B8E"/>
    <w:multiLevelType w:val="multilevel"/>
    <w:tmpl w:val="F196B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1E3DE8"/>
    <w:multiLevelType w:val="multilevel"/>
    <w:tmpl w:val="57D6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3"/>
  </w:num>
  <w:num w:numId="3">
    <w:abstractNumId w:val="38"/>
  </w:num>
  <w:num w:numId="4">
    <w:abstractNumId w:val="26"/>
  </w:num>
  <w:num w:numId="5">
    <w:abstractNumId w:val="16"/>
  </w:num>
  <w:num w:numId="6">
    <w:abstractNumId w:val="7"/>
  </w:num>
  <w:num w:numId="7">
    <w:abstractNumId w:val="36"/>
  </w:num>
  <w:num w:numId="8">
    <w:abstractNumId w:val="28"/>
  </w:num>
  <w:num w:numId="9">
    <w:abstractNumId w:val="27"/>
  </w:num>
  <w:num w:numId="10">
    <w:abstractNumId w:val="30"/>
  </w:num>
  <w:num w:numId="11">
    <w:abstractNumId w:val="24"/>
  </w:num>
  <w:num w:numId="12">
    <w:abstractNumId w:val="18"/>
  </w:num>
  <w:num w:numId="13">
    <w:abstractNumId w:val="31"/>
  </w:num>
  <w:num w:numId="14">
    <w:abstractNumId w:val="14"/>
  </w:num>
  <w:num w:numId="15">
    <w:abstractNumId w:val="40"/>
  </w:num>
  <w:num w:numId="16">
    <w:abstractNumId w:val="6"/>
  </w:num>
  <w:num w:numId="17">
    <w:abstractNumId w:val="23"/>
  </w:num>
  <w:num w:numId="18">
    <w:abstractNumId w:val="34"/>
  </w:num>
  <w:num w:numId="19">
    <w:abstractNumId w:val="33"/>
  </w:num>
  <w:num w:numId="20">
    <w:abstractNumId w:val="32"/>
  </w:num>
  <w:num w:numId="21">
    <w:abstractNumId w:val="37"/>
  </w:num>
  <w:num w:numId="22">
    <w:abstractNumId w:val="20"/>
  </w:num>
  <w:num w:numId="23">
    <w:abstractNumId w:val="10"/>
  </w:num>
  <w:num w:numId="24">
    <w:abstractNumId w:val="25"/>
  </w:num>
  <w:num w:numId="25">
    <w:abstractNumId w:val="22"/>
  </w:num>
  <w:num w:numId="26">
    <w:abstractNumId w:val="8"/>
  </w:num>
  <w:num w:numId="27">
    <w:abstractNumId w:val="35"/>
  </w:num>
  <w:num w:numId="28">
    <w:abstractNumId w:val="15"/>
  </w:num>
  <w:num w:numId="29">
    <w:abstractNumId w:val="3"/>
  </w:num>
  <w:num w:numId="30">
    <w:abstractNumId w:val="4"/>
  </w:num>
  <w:num w:numId="31">
    <w:abstractNumId w:val="12"/>
  </w:num>
  <w:num w:numId="32">
    <w:abstractNumId w:val="1"/>
  </w:num>
  <w:num w:numId="33">
    <w:abstractNumId w:val="17"/>
  </w:num>
  <w:num w:numId="34">
    <w:abstractNumId w:val="11"/>
  </w:num>
  <w:num w:numId="35">
    <w:abstractNumId w:val="2"/>
  </w:num>
  <w:num w:numId="36">
    <w:abstractNumId w:val="0"/>
  </w:num>
  <w:num w:numId="37">
    <w:abstractNumId w:val="19"/>
  </w:num>
  <w:num w:numId="38">
    <w:abstractNumId w:val="39"/>
  </w:num>
  <w:num w:numId="39">
    <w:abstractNumId w:val="9"/>
  </w:num>
  <w:num w:numId="40">
    <w:abstractNumId w:val="21"/>
  </w:num>
  <w:num w:numId="4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545D"/>
    <w:rsid w:val="00060C07"/>
    <w:rsid w:val="00062D9B"/>
    <w:rsid w:val="000A3D4A"/>
    <w:rsid w:val="000A5940"/>
    <w:rsid w:val="001250FF"/>
    <w:rsid w:val="001E32BE"/>
    <w:rsid w:val="00235DEC"/>
    <w:rsid w:val="002838AD"/>
    <w:rsid w:val="00297B12"/>
    <w:rsid w:val="002A5D0C"/>
    <w:rsid w:val="002C5078"/>
    <w:rsid w:val="00303B9D"/>
    <w:rsid w:val="003073AD"/>
    <w:rsid w:val="00352514"/>
    <w:rsid w:val="003775F6"/>
    <w:rsid w:val="003B51CF"/>
    <w:rsid w:val="003E2C1C"/>
    <w:rsid w:val="003F136C"/>
    <w:rsid w:val="00442E2F"/>
    <w:rsid w:val="00480FDC"/>
    <w:rsid w:val="004A169B"/>
    <w:rsid w:val="004E551F"/>
    <w:rsid w:val="004F1908"/>
    <w:rsid w:val="0050232E"/>
    <w:rsid w:val="005414F9"/>
    <w:rsid w:val="00542C8C"/>
    <w:rsid w:val="005A26D3"/>
    <w:rsid w:val="005A27F1"/>
    <w:rsid w:val="005C433A"/>
    <w:rsid w:val="005C51CF"/>
    <w:rsid w:val="00637AF9"/>
    <w:rsid w:val="006911D1"/>
    <w:rsid w:val="007113C3"/>
    <w:rsid w:val="00713331"/>
    <w:rsid w:val="007255EE"/>
    <w:rsid w:val="007549DF"/>
    <w:rsid w:val="007647D4"/>
    <w:rsid w:val="00776F33"/>
    <w:rsid w:val="00794922"/>
    <w:rsid w:val="007B176B"/>
    <w:rsid w:val="007C62C6"/>
    <w:rsid w:val="007E02B6"/>
    <w:rsid w:val="00806B08"/>
    <w:rsid w:val="00810F97"/>
    <w:rsid w:val="00813062"/>
    <w:rsid w:val="0081482F"/>
    <w:rsid w:val="008624DE"/>
    <w:rsid w:val="008A0C67"/>
    <w:rsid w:val="008A5C6E"/>
    <w:rsid w:val="008C0823"/>
    <w:rsid w:val="008C5CB8"/>
    <w:rsid w:val="008E6B1A"/>
    <w:rsid w:val="00986B45"/>
    <w:rsid w:val="009933CC"/>
    <w:rsid w:val="009E69F2"/>
    <w:rsid w:val="009F706E"/>
    <w:rsid w:val="00A1689C"/>
    <w:rsid w:val="00A65AEE"/>
    <w:rsid w:val="00A67455"/>
    <w:rsid w:val="00AE71A3"/>
    <w:rsid w:val="00AF5CDD"/>
    <w:rsid w:val="00BA347D"/>
    <w:rsid w:val="00BA67E5"/>
    <w:rsid w:val="00BB1456"/>
    <w:rsid w:val="00BF0C13"/>
    <w:rsid w:val="00BF2BF5"/>
    <w:rsid w:val="00C00C5F"/>
    <w:rsid w:val="00C1385D"/>
    <w:rsid w:val="00C27A32"/>
    <w:rsid w:val="00CA0391"/>
    <w:rsid w:val="00CE671A"/>
    <w:rsid w:val="00D14741"/>
    <w:rsid w:val="00D22994"/>
    <w:rsid w:val="00D251E9"/>
    <w:rsid w:val="00D255BA"/>
    <w:rsid w:val="00D3532C"/>
    <w:rsid w:val="00D4297C"/>
    <w:rsid w:val="00DD240A"/>
    <w:rsid w:val="00DF4DA0"/>
    <w:rsid w:val="00E07DE3"/>
    <w:rsid w:val="00E666AF"/>
    <w:rsid w:val="00E729BA"/>
    <w:rsid w:val="00EC23C4"/>
    <w:rsid w:val="00EE7BC5"/>
    <w:rsid w:val="00F15406"/>
    <w:rsid w:val="00F6545D"/>
    <w:rsid w:val="00F83DEE"/>
    <w:rsid w:val="00FD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#f3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45D"/>
  </w:style>
  <w:style w:type="paragraph" w:styleId="1">
    <w:name w:val="heading 1"/>
    <w:basedOn w:val="a"/>
    <w:next w:val="a"/>
    <w:link w:val="10"/>
    <w:uiPriority w:val="9"/>
    <w:qFormat/>
    <w:rsid w:val="00A65A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F5C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525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5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B9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25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23C4"/>
  </w:style>
  <w:style w:type="character" w:customStyle="1" w:styleId="20">
    <w:name w:val="Заголовок 2 Знак"/>
    <w:basedOn w:val="a0"/>
    <w:link w:val="2"/>
    <w:uiPriority w:val="9"/>
    <w:rsid w:val="00AF5C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45">
    <w:name w:val="p45"/>
    <w:basedOn w:val="a"/>
    <w:rsid w:val="00502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933CC"/>
  </w:style>
  <w:style w:type="paragraph" w:customStyle="1" w:styleId="p15">
    <w:name w:val="p15"/>
    <w:basedOn w:val="a"/>
    <w:rsid w:val="00993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9933CC"/>
  </w:style>
  <w:style w:type="paragraph" w:customStyle="1" w:styleId="p46">
    <w:name w:val="p46"/>
    <w:basedOn w:val="a"/>
    <w:rsid w:val="00993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AE7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806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806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806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806B08"/>
  </w:style>
  <w:style w:type="character" w:customStyle="1" w:styleId="s5">
    <w:name w:val="s5"/>
    <w:basedOn w:val="a0"/>
    <w:rsid w:val="00806B08"/>
  </w:style>
  <w:style w:type="paragraph" w:customStyle="1" w:styleId="p39">
    <w:name w:val="p39"/>
    <w:basedOn w:val="a"/>
    <w:rsid w:val="00806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806B08"/>
  </w:style>
  <w:style w:type="paragraph" w:customStyle="1" w:styleId="p41">
    <w:name w:val="p41"/>
    <w:basedOn w:val="a"/>
    <w:rsid w:val="00806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806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806B08"/>
  </w:style>
  <w:style w:type="character" w:customStyle="1" w:styleId="s8">
    <w:name w:val="s8"/>
    <w:basedOn w:val="a0"/>
    <w:rsid w:val="00806B08"/>
  </w:style>
  <w:style w:type="paragraph" w:customStyle="1" w:styleId="p43">
    <w:name w:val="p43"/>
    <w:basedOn w:val="a"/>
    <w:rsid w:val="00806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 Знак Знак Знак Знак Знак Знак Знак Знак"/>
    <w:basedOn w:val="a"/>
    <w:rsid w:val="007549DF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Hyperlink"/>
    <w:basedOn w:val="a0"/>
    <w:uiPriority w:val="99"/>
    <w:semiHidden/>
    <w:unhideWhenUsed/>
    <w:rsid w:val="004F1908"/>
    <w:rPr>
      <w:color w:val="0000FF"/>
      <w:u w:val="single"/>
    </w:rPr>
  </w:style>
  <w:style w:type="character" w:styleId="a7">
    <w:name w:val="Strong"/>
    <w:basedOn w:val="a0"/>
    <w:uiPriority w:val="22"/>
    <w:qFormat/>
    <w:rsid w:val="004F1908"/>
    <w:rPr>
      <w:b/>
      <w:bCs/>
    </w:rPr>
  </w:style>
  <w:style w:type="character" w:styleId="a8">
    <w:name w:val="Emphasis"/>
    <w:basedOn w:val="a0"/>
    <w:uiPriority w:val="20"/>
    <w:qFormat/>
    <w:rsid w:val="004F1908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4F1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190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525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25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b">
    <w:name w:val="Основной текст_"/>
    <w:link w:val="14"/>
    <w:rsid w:val="00480FDC"/>
    <w:rPr>
      <w:sz w:val="23"/>
      <w:szCs w:val="23"/>
      <w:shd w:val="clear" w:color="auto" w:fill="FFFFFF"/>
    </w:rPr>
  </w:style>
  <w:style w:type="character" w:customStyle="1" w:styleId="5">
    <w:name w:val="Основной текст5"/>
    <w:rsid w:val="00480F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c">
    <w:name w:val="Основной текст + Курсив"/>
    <w:rsid w:val="00480F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14">
    <w:name w:val="Основной текст14"/>
    <w:basedOn w:val="a"/>
    <w:link w:val="ab"/>
    <w:rsid w:val="00480FDC"/>
    <w:pPr>
      <w:widowControl w:val="0"/>
      <w:shd w:val="clear" w:color="auto" w:fill="FFFFFF"/>
      <w:spacing w:before="480" w:after="0" w:line="254" w:lineRule="exact"/>
      <w:ind w:hanging="380"/>
      <w:jc w:val="both"/>
    </w:pPr>
    <w:rPr>
      <w:sz w:val="23"/>
      <w:szCs w:val="23"/>
    </w:rPr>
  </w:style>
  <w:style w:type="paragraph" w:styleId="ad">
    <w:name w:val="No Spacing"/>
    <w:autoRedefine/>
    <w:uiPriority w:val="1"/>
    <w:qFormat/>
    <w:rsid w:val="00E729B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e">
    <w:name w:val="header"/>
    <w:basedOn w:val="a"/>
    <w:link w:val="af"/>
    <w:uiPriority w:val="99"/>
    <w:semiHidden/>
    <w:unhideWhenUsed/>
    <w:rsid w:val="00711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113C3"/>
  </w:style>
  <w:style w:type="paragraph" w:styleId="af0">
    <w:name w:val="footer"/>
    <w:basedOn w:val="a"/>
    <w:link w:val="af1"/>
    <w:uiPriority w:val="99"/>
    <w:unhideWhenUsed/>
    <w:rsid w:val="00711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113C3"/>
  </w:style>
  <w:style w:type="table" w:styleId="af2">
    <w:name w:val="Table Grid"/>
    <w:basedOn w:val="a1"/>
    <w:uiPriority w:val="59"/>
    <w:rsid w:val="00CA0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2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4984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yperlink" Target="https://anrotech.ru/production/interactive-tables/" TargetMode="External"/><Relationship Id="rId39" Type="http://schemas.openxmlformats.org/officeDocument/2006/relationships/hyperlink" Target="http://tolkslovar.ru/p23491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19.jpe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yperlink" Target="https://anrotech.ru/production/" TargetMode="External"/><Relationship Id="rId33" Type="http://schemas.openxmlformats.org/officeDocument/2006/relationships/image" Target="media/image18.jpeg"/><Relationship Id="rId38" Type="http://schemas.openxmlformats.org/officeDocument/2006/relationships/hyperlink" Target="http://tolkslovar.ru/d7056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hyperlink" Target="https://anrotech.ru/production/igrovie-kompleksy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32" Type="http://schemas.openxmlformats.org/officeDocument/2006/relationships/hyperlink" Target="https://murzim.ru/nauka/pedagogika/obwaja-pedagogika/26556-tehnologiya-poetapnogo-formirovaniya-umstvennyh-deystviy.html" TargetMode="External"/><Relationship Id="rId37" Type="http://schemas.openxmlformats.org/officeDocument/2006/relationships/hyperlink" Target="http://tolkslovar.ru/o3174.html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5.jpeg"/><Relationship Id="rId28" Type="http://schemas.openxmlformats.org/officeDocument/2006/relationships/hyperlink" Target="https://anrotech.ru/production/sensory-rooms/" TargetMode="External"/><Relationship Id="rId36" Type="http://schemas.openxmlformats.org/officeDocument/2006/relationships/hyperlink" Target="http://tolkslovar.ru/p13018.html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1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://psyvision.ru/help/pedagogika/43-ped-tech20/479-ped-tech2" TargetMode="External"/><Relationship Id="rId27" Type="http://schemas.openxmlformats.org/officeDocument/2006/relationships/hyperlink" Target="https://anrotech.ru/production/interactive-boards/" TargetMode="External"/><Relationship Id="rId30" Type="http://schemas.openxmlformats.org/officeDocument/2006/relationships/hyperlink" Target="https://anrotech.ru/production/interactive-stands/" TargetMode="External"/><Relationship Id="rId35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D79E3-7BEA-4F5E-B13E-FE8F2D6B9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33</Pages>
  <Words>10232</Words>
  <Characters>58329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dcterms:created xsi:type="dcterms:W3CDTF">2018-06-07T04:59:00Z</dcterms:created>
  <dcterms:modified xsi:type="dcterms:W3CDTF">2018-06-10T14:15:00Z</dcterms:modified>
</cp:coreProperties>
</file>