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4C7" w:rsidRDefault="005054C7" w:rsidP="005054C7">
      <w:r>
        <w:t>Урок: «</w:t>
      </w:r>
      <w:r>
        <w:t>Хорошее отношение к лошадям</w:t>
      </w:r>
      <w:r>
        <w:t>»</w:t>
      </w:r>
    </w:p>
    <w:p w:rsidR="005054C7" w:rsidRDefault="005054C7" w:rsidP="005054C7">
      <w:r>
        <w:t>Категория: Литература</w:t>
      </w:r>
    </w:p>
    <w:p w:rsidR="005054C7" w:rsidRDefault="005054C7" w:rsidP="005054C7">
      <w:r>
        <w:t>•Однажды В.В. Маяковский стал свидетелем уличного происшествия, нередкого в голодающей Москве 1918 года: обессиленная лошадь упала на обледеневшую мостовую. 9 июня 1918 года в московском издании газеты «Новая жизнь» №8 было напечатано стихотворение В.В. Маяковског</w:t>
      </w:r>
      <w:r>
        <w:t>о «Хорошее отношение к лошадям»</w:t>
      </w:r>
    </w:p>
    <w:p w:rsidR="005054C7" w:rsidRDefault="005054C7" w:rsidP="005054C7">
      <w:r>
        <w:t>«Все мы немножко лошади…»</w:t>
      </w:r>
    </w:p>
    <w:p w:rsidR="005054C7" w:rsidRDefault="005054C7" w:rsidP="005054C7">
      <w:r>
        <w:t>(По стихотворению В.В. Маяковского</w:t>
      </w:r>
      <w:r>
        <w:t xml:space="preserve"> «Хорошее отношение к лошадям»)</w:t>
      </w:r>
    </w:p>
    <w:p w:rsidR="005054C7" w:rsidRDefault="005054C7" w:rsidP="005054C7">
      <w:r>
        <w:t>- Видеоролик о лоша</w:t>
      </w:r>
      <w:r>
        <w:t xml:space="preserve">дях на песню Виктора </w:t>
      </w:r>
      <w:proofErr w:type="spellStart"/>
      <w:r>
        <w:t>Черницкого</w:t>
      </w:r>
      <w:proofErr w:type="spellEnd"/>
    </w:p>
    <w:p w:rsidR="005054C7" w:rsidRDefault="005054C7" w:rsidP="005054C7">
      <w:r>
        <w:t>«Я подозвал коня…»</w:t>
      </w:r>
    </w:p>
    <w:p w:rsidR="005054C7" w:rsidRDefault="005054C7" w:rsidP="005054C7">
      <w:r>
        <w:t>- Ребята, попробуйте объяснить афоризмы, кото</w:t>
      </w:r>
      <w:r>
        <w:t>рые представлены в видеоролике:</w:t>
      </w:r>
    </w:p>
    <w:p w:rsidR="005054C7" w:rsidRDefault="005054C7" w:rsidP="005054C7">
      <w:r>
        <w:t>Лошадь – это поэзия в движении.</w:t>
      </w:r>
    </w:p>
    <w:p w:rsidR="005054C7" w:rsidRDefault="005054C7" w:rsidP="005054C7">
      <w:r>
        <w:t xml:space="preserve">В мире нет ничего прекрасней скачущего коня, танцующей </w:t>
      </w:r>
      <w:r>
        <w:t>женщины и корабля под парусами.</w:t>
      </w:r>
    </w:p>
    <w:p w:rsidR="005054C7" w:rsidRDefault="005054C7" w:rsidP="005054C7">
      <w:r>
        <w:t>Даже хорошему наезднику надо помнить,</w:t>
      </w:r>
      <w:r>
        <w:t xml:space="preserve"> что с коня можно упасть.</w:t>
      </w:r>
    </w:p>
    <w:p w:rsidR="005054C7" w:rsidRDefault="005054C7" w:rsidP="005054C7">
      <w:r>
        <w:t>Если Вас называют лошадью, не во</w:t>
      </w:r>
      <w:r>
        <w:t>спринимайте это за оскорбление…</w:t>
      </w:r>
    </w:p>
    <w:p w:rsidR="005054C7" w:rsidRDefault="005054C7" w:rsidP="005054C7">
      <w:r>
        <w:t xml:space="preserve">Маяковский вошел в наше сознание, в нашу культуру как “агитатор, </w:t>
      </w:r>
      <w:proofErr w:type="gramStart"/>
      <w:r>
        <w:t>горлан</w:t>
      </w:r>
      <w:proofErr w:type="gramEnd"/>
      <w:r>
        <w:t>, главарь”. Он действительно шагнул к нам “через лирические томики, как живой с живыми говоря”. Его поэзия громка, неуемна, неистова. Ритм, рифма, шаг, марш - все эти слова ассоциируются и выражают творчество разностороннего поэта.</w:t>
      </w:r>
    </w:p>
    <w:p w:rsidR="005054C7" w:rsidRDefault="005054C7" w:rsidP="005054C7">
      <w:r>
        <w:t>Он мог писать обо всем в равной степени талантливо и необычно. Он - смелый мастер, работающий со своим материалом по собственным законам. У него свое построение, свой</w:t>
      </w:r>
      <w:r>
        <w:t xml:space="preserve"> образ, свой ритм и своя рифма.</w:t>
      </w:r>
    </w:p>
    <w:p w:rsidR="005054C7" w:rsidRDefault="005054C7" w:rsidP="005054C7">
      <w:r>
        <w:t>«Хорошее отношение к</w:t>
      </w:r>
      <w:r>
        <w:t xml:space="preserve"> лошадям» читает О. Басилашвили</w:t>
      </w:r>
    </w:p>
    <w:p w:rsidR="005054C7" w:rsidRDefault="005054C7" w:rsidP="005054C7">
      <w:r>
        <w:t xml:space="preserve">Обратим внимание на словарь, находящийся у каждого </w:t>
      </w:r>
      <w:r>
        <w:t>на парте и записанный на доске:</w:t>
      </w:r>
    </w:p>
    <w:p w:rsidR="005054C7" w:rsidRDefault="005054C7" w:rsidP="005054C7">
      <w:r>
        <w:t>Гриб – мерзлые кочки на дороге, мерзл</w:t>
      </w:r>
      <w:r>
        <w:t>ая грязь.</w:t>
      </w:r>
    </w:p>
    <w:p w:rsidR="005054C7" w:rsidRDefault="005054C7" w:rsidP="005054C7">
      <w:r>
        <w:t>Круп – часть туло</w:t>
      </w:r>
      <w:r>
        <w:t>вища лошади от спины до хвоста.</w:t>
      </w:r>
    </w:p>
    <w:p w:rsidR="005054C7" w:rsidRDefault="005054C7" w:rsidP="005054C7">
      <w:r>
        <w:t>Кузнецкий мост – одн</w:t>
      </w:r>
      <w:r>
        <w:t>а из центральных улиц в Москве.</w:t>
      </w:r>
    </w:p>
    <w:p w:rsidR="005054C7" w:rsidRDefault="005054C7" w:rsidP="005054C7">
      <w:r>
        <w:t>Плеща – форма деепричастия, образо</w:t>
      </w:r>
      <w:r>
        <w:t>ванная от глагола «плескаться».</w:t>
      </w:r>
    </w:p>
    <w:p w:rsidR="005054C7" w:rsidRDefault="005054C7" w:rsidP="005054C7">
      <w:proofErr w:type="spellStart"/>
      <w:r>
        <w:t>Клешить</w:t>
      </w:r>
      <w:proofErr w:type="spellEnd"/>
      <w:r>
        <w:t xml:space="preserve"> – от слова «клеш»: широкие книзу брюки, у</w:t>
      </w:r>
      <w:r>
        <w:t>потреблено в значении «гулять».</w:t>
      </w:r>
    </w:p>
    <w:p w:rsidR="005054C7" w:rsidRDefault="005054C7" w:rsidP="005054C7">
      <w:proofErr w:type="spellStart"/>
      <w:r>
        <w:t>Плоше</w:t>
      </w:r>
      <w:proofErr w:type="spellEnd"/>
      <w:r>
        <w:t xml:space="preserve"> – форма сравнительной степени, образованная поэт</w:t>
      </w:r>
      <w:r>
        <w:t>ом от прилагательного «плохой».</w:t>
      </w:r>
    </w:p>
    <w:p w:rsidR="005054C7" w:rsidRDefault="005054C7" w:rsidP="005054C7">
      <w:r>
        <w:t>-А теперь подумаем над темой и идеей стихотворения.</w:t>
      </w:r>
    </w:p>
    <w:p w:rsidR="005054C7" w:rsidRDefault="005054C7" w:rsidP="005054C7"/>
    <w:p w:rsidR="005054C7" w:rsidRDefault="005054C7" w:rsidP="005054C7">
      <w:r>
        <w:lastRenderedPageBreak/>
        <w:t>Тема стихотворения: история лошади, которая «грохнулась» на булыжную мостовую, очевидно, от усталости и потому, что мостовая была скользкая. Упавшая и плачущая лошадь – это своеобразный двойник автора: «Де</w:t>
      </w:r>
      <w:r>
        <w:t>точка, все мы немножко лошади».</w:t>
      </w:r>
    </w:p>
    <w:p w:rsidR="005054C7" w:rsidRDefault="005054C7" w:rsidP="005054C7">
      <w:r>
        <w:t xml:space="preserve">- Как реагируют окружающие? Они смеются! Сразу же собираются зеваки. Лошадь понимает, что помощи ждать ей не придется. Собралась с силенками («может быть </w:t>
      </w:r>
      <w:proofErr w:type="gramStart"/>
      <w:r>
        <w:t>старая</w:t>
      </w:r>
      <w:proofErr w:type="gramEnd"/>
      <w:r>
        <w:t>…»), «рванулась, вс</w:t>
      </w:r>
      <w:r>
        <w:t xml:space="preserve">тала на ноги, </w:t>
      </w:r>
      <w:proofErr w:type="spellStart"/>
      <w:r>
        <w:t>ржанула</w:t>
      </w:r>
      <w:proofErr w:type="spellEnd"/>
      <w:r>
        <w:t xml:space="preserve"> и пошла».</w:t>
      </w:r>
    </w:p>
    <w:p w:rsidR="005054C7" w:rsidRDefault="005054C7" w:rsidP="005054C7">
      <w:r>
        <w:t>Идея стихотворения: если старая упавшая лошадь нашла в себе силы подняться, да еще и пойти, «хвостом помахивая», то и поэт сможет встать и найти силы не только жить дальше, но и творить, даже если видит, что толпа зевак не очень-то нуж</w:t>
      </w:r>
      <w:r>
        <w:t>дается в его «поэтичном» слове.</w:t>
      </w:r>
    </w:p>
    <w:p w:rsidR="005054C7" w:rsidRDefault="005054C7" w:rsidP="005054C7">
      <w:r>
        <w:t>-Какова главная проблема?</w:t>
      </w:r>
    </w:p>
    <w:p w:rsidR="005054C7" w:rsidRDefault="005054C7" w:rsidP="005054C7">
      <w:r>
        <w:t>В мире людей утрачены такие качества, как милосердие, сострадание, доброта…Толпе зевак н</w:t>
      </w:r>
      <w:r>
        <w:t>ет никакого дела до чужой боли…</w:t>
      </w:r>
    </w:p>
    <w:p w:rsidR="005054C7" w:rsidRDefault="005054C7" w:rsidP="005054C7">
      <w:r>
        <w:t>- Какие слова выражают сочувствие лирического героя к лошади? Как вы их понимаете? (Боль и страдания за животное вылились из души авт</w:t>
      </w:r>
      <w:r>
        <w:t>ора и выразились в его словах.)</w:t>
      </w:r>
    </w:p>
    <w:p w:rsidR="005054C7" w:rsidRDefault="005054C7" w:rsidP="005054C7">
      <w:r>
        <w:t>Слова поэта, обращенные к лошади, взяты в кавычки. Как вы считаете, произнесены они вслух или являются внутренним моноло</w:t>
      </w:r>
      <w:r>
        <w:t>гом? ( Это внутренний монолог.)</w:t>
      </w:r>
    </w:p>
    <w:p w:rsidR="005054C7" w:rsidRDefault="005054C7" w:rsidP="005054C7">
      <w:r>
        <w:t>-Давайте посмотрим, какие тропы и фигуры вс</w:t>
      </w:r>
      <w:r>
        <w:t>тречаются в этом стихотворении.</w:t>
      </w:r>
    </w:p>
    <w:p w:rsidR="005054C7" w:rsidRDefault="005054C7" w:rsidP="005054C7">
      <w:r>
        <w:t>(Список всех средств выразительности с определением р</w:t>
      </w:r>
      <w:r>
        <w:t>аспечатан для каждого ученика).</w:t>
      </w:r>
    </w:p>
    <w:p w:rsidR="005054C7" w:rsidRDefault="005054C7" w:rsidP="005054C7">
      <w:r>
        <w:t>1. Аллитерация – повторение с</w:t>
      </w:r>
      <w:r>
        <w:t>огласных звуков в слове, фразе.</w:t>
      </w:r>
    </w:p>
    <w:p w:rsidR="005054C7" w:rsidRDefault="005054C7" w:rsidP="005054C7">
      <w:proofErr w:type="spellStart"/>
      <w:r>
        <w:t>БиЛи</w:t>
      </w:r>
      <w:proofErr w:type="spellEnd"/>
      <w:r>
        <w:t xml:space="preserve"> </w:t>
      </w:r>
      <w:proofErr w:type="spellStart"/>
      <w:r>
        <w:t>КоПыТа</w:t>
      </w:r>
      <w:proofErr w:type="spellEnd"/>
      <w:r>
        <w:t>,</w:t>
      </w:r>
    </w:p>
    <w:p w:rsidR="005054C7" w:rsidRDefault="005054C7" w:rsidP="005054C7">
      <w:proofErr w:type="spellStart"/>
      <w:r>
        <w:t>ПеЛи</w:t>
      </w:r>
      <w:proofErr w:type="spellEnd"/>
      <w:r>
        <w:t xml:space="preserve"> </w:t>
      </w:r>
      <w:proofErr w:type="spellStart"/>
      <w:r>
        <w:t>БуДТо</w:t>
      </w:r>
      <w:proofErr w:type="spellEnd"/>
      <w:r>
        <w:t>:</w:t>
      </w:r>
    </w:p>
    <w:p w:rsidR="005054C7" w:rsidRDefault="005054C7" w:rsidP="005054C7">
      <w:r>
        <w:t xml:space="preserve">- </w:t>
      </w:r>
      <w:proofErr w:type="spellStart"/>
      <w:r>
        <w:t>ГРиБ</w:t>
      </w:r>
      <w:proofErr w:type="spellEnd"/>
      <w:r>
        <w:t>.</w:t>
      </w:r>
    </w:p>
    <w:p w:rsidR="005054C7" w:rsidRDefault="005054C7" w:rsidP="005054C7">
      <w:proofErr w:type="spellStart"/>
      <w:r>
        <w:t>ГРаБь</w:t>
      </w:r>
      <w:proofErr w:type="spellEnd"/>
      <w:r>
        <w:t>.</w:t>
      </w:r>
    </w:p>
    <w:p w:rsidR="005054C7" w:rsidRDefault="005054C7" w:rsidP="005054C7">
      <w:proofErr w:type="spellStart"/>
      <w:r>
        <w:t>ГРоБ</w:t>
      </w:r>
      <w:proofErr w:type="spellEnd"/>
      <w:r>
        <w:t>.</w:t>
      </w:r>
    </w:p>
    <w:p w:rsidR="005054C7" w:rsidRDefault="005054C7" w:rsidP="005054C7">
      <w:proofErr w:type="spellStart"/>
      <w:r>
        <w:t>ГРуБ</w:t>
      </w:r>
      <w:proofErr w:type="spellEnd"/>
      <w:r>
        <w:t>. –</w:t>
      </w:r>
    </w:p>
    <w:p w:rsidR="005054C7" w:rsidRDefault="005054C7" w:rsidP="005054C7">
      <w:r>
        <w:t>Употребление выделенных согласных направлено на то, чтобы создать у читателей звуковую картину ходьбы лошади по мостовой. Мы действительно слышим, как иде</w:t>
      </w:r>
      <w:r>
        <w:t>т лошадь, как цокают ее копыта.</w:t>
      </w:r>
    </w:p>
    <w:p w:rsidR="005054C7" w:rsidRDefault="005054C7" w:rsidP="005054C7">
      <w:proofErr w:type="spellStart"/>
      <w:r>
        <w:t>ЛоШаДь</w:t>
      </w:r>
      <w:proofErr w:type="spellEnd"/>
      <w:r>
        <w:t xml:space="preserve"> на </w:t>
      </w:r>
      <w:proofErr w:type="spellStart"/>
      <w:r>
        <w:t>КРуП</w:t>
      </w:r>
      <w:proofErr w:type="spellEnd"/>
    </w:p>
    <w:p w:rsidR="005054C7" w:rsidRDefault="005054C7" w:rsidP="005054C7">
      <w:proofErr w:type="spellStart"/>
      <w:r>
        <w:t>ГРоХНуЛаСь</w:t>
      </w:r>
      <w:proofErr w:type="spellEnd"/>
      <w:r>
        <w:t>…</w:t>
      </w:r>
    </w:p>
    <w:p w:rsidR="005054C7" w:rsidRDefault="005054C7" w:rsidP="005054C7">
      <w:r>
        <w:t xml:space="preserve">… </w:t>
      </w:r>
      <w:proofErr w:type="spellStart"/>
      <w:r>
        <w:t>СГРуДиЛиСь</w:t>
      </w:r>
      <w:proofErr w:type="spellEnd"/>
      <w:r>
        <w:t>…</w:t>
      </w:r>
    </w:p>
    <w:p w:rsidR="005054C7" w:rsidRDefault="005054C7" w:rsidP="005054C7">
      <w:r>
        <w:t>Лошадь, поскользнувшись на ледяной мостовой, не просто упала, - она «грохнулась». А зевакам что? Лишь что-нибудь привлекло их внимание и почему-то развеселило.</w:t>
      </w:r>
    </w:p>
    <w:p w:rsidR="005054C7" w:rsidRDefault="005054C7" w:rsidP="005054C7">
      <w:r>
        <w:lastRenderedPageBreak/>
        <w:t xml:space="preserve">… и </w:t>
      </w:r>
      <w:proofErr w:type="spellStart"/>
      <w:r>
        <w:t>СРаЗу</w:t>
      </w:r>
      <w:proofErr w:type="spellEnd"/>
    </w:p>
    <w:p w:rsidR="005054C7" w:rsidRDefault="005054C7" w:rsidP="005054C7">
      <w:r>
        <w:t xml:space="preserve">За </w:t>
      </w:r>
      <w:proofErr w:type="spellStart"/>
      <w:r>
        <w:t>ЗеваКой</w:t>
      </w:r>
      <w:proofErr w:type="spellEnd"/>
      <w:r>
        <w:t xml:space="preserve"> </w:t>
      </w:r>
      <w:proofErr w:type="spellStart"/>
      <w:r>
        <w:t>ЗеваКа</w:t>
      </w:r>
      <w:proofErr w:type="spellEnd"/>
      <w:r>
        <w:t>,</w:t>
      </w:r>
    </w:p>
    <w:p w:rsidR="005054C7" w:rsidRDefault="005054C7" w:rsidP="005054C7">
      <w:proofErr w:type="spellStart"/>
      <w:r>
        <w:t>ШТа</w:t>
      </w:r>
      <w:r>
        <w:t>ны</w:t>
      </w:r>
      <w:proofErr w:type="spellEnd"/>
      <w:r>
        <w:t xml:space="preserve"> </w:t>
      </w:r>
      <w:proofErr w:type="spellStart"/>
      <w:r>
        <w:t>ПРиШеДШие</w:t>
      </w:r>
      <w:proofErr w:type="spellEnd"/>
      <w:r>
        <w:t xml:space="preserve"> </w:t>
      </w:r>
      <w:proofErr w:type="spellStart"/>
      <w:r>
        <w:t>КуЗнеЦким</w:t>
      </w:r>
      <w:proofErr w:type="spellEnd"/>
      <w:r>
        <w:t xml:space="preserve"> </w:t>
      </w:r>
      <w:proofErr w:type="spellStart"/>
      <w:r>
        <w:t>КЛёШить</w:t>
      </w:r>
      <w:proofErr w:type="spellEnd"/>
      <w:r>
        <w:t>…</w:t>
      </w:r>
    </w:p>
    <w:p w:rsidR="005054C7" w:rsidRDefault="005054C7" w:rsidP="005054C7">
      <w:r>
        <w:t>Звонкие «з», «р», «л» в сочетании с глухими (и многочисленными) «ш», «ц», «к» передают звуковую картину шарканья ног по тротуару; ткань брюк издает звуки при движении. А длинная строка – метафора бесконечного шес</w:t>
      </w:r>
      <w:r>
        <w:t>твия зевак по Кузнецкому мосту.</w:t>
      </w:r>
    </w:p>
    <w:p w:rsidR="005054C7" w:rsidRDefault="005054C7" w:rsidP="005054C7">
      <w:r>
        <w:t>2. Ассонанс - созвучие, повторение</w:t>
      </w:r>
      <w:r>
        <w:t xml:space="preserve"> гласных звуков в слове, фразе.</w:t>
      </w:r>
    </w:p>
    <w:p w:rsidR="005054C7" w:rsidRDefault="005054C7" w:rsidP="005054C7">
      <w:r>
        <w:t>В предложенном отрывке 6 раз употреблена буква «у» - звуковое выражение боли, которую испытывала старая лошадь. 7 раз встречается буква «и» - с восклицанием этого звука «и-и-и! – можно прокатиться с ветерком на ледяной дорожке. Но лошади не до смеха. 11 раз употреблена буква «а». Особенно часто она повторяется в двустишии:</w:t>
      </w:r>
    </w:p>
    <w:p w:rsidR="005054C7" w:rsidRDefault="005054C7" w:rsidP="005054C7">
      <w:r>
        <w:t xml:space="preserve">- </w:t>
      </w:r>
      <w:proofErr w:type="spellStart"/>
      <w:r>
        <w:t>ЛошАдь</w:t>
      </w:r>
      <w:proofErr w:type="spellEnd"/>
      <w:r>
        <w:t xml:space="preserve"> </w:t>
      </w:r>
      <w:proofErr w:type="spellStart"/>
      <w:r>
        <w:t>упАлА</w:t>
      </w:r>
      <w:proofErr w:type="spellEnd"/>
      <w:r>
        <w:t>!</w:t>
      </w:r>
    </w:p>
    <w:p w:rsidR="005054C7" w:rsidRDefault="005054C7" w:rsidP="005054C7">
      <w:r>
        <w:t>-</w:t>
      </w:r>
      <w:proofErr w:type="spellStart"/>
      <w:r>
        <w:t>УпАлА</w:t>
      </w:r>
      <w:proofErr w:type="spellEnd"/>
      <w:r>
        <w:t xml:space="preserve"> </w:t>
      </w:r>
      <w:proofErr w:type="spellStart"/>
      <w:r>
        <w:t>лошАдь</w:t>
      </w:r>
      <w:proofErr w:type="spellEnd"/>
      <w:r>
        <w:t>!</w:t>
      </w:r>
    </w:p>
    <w:p w:rsidR="005054C7" w:rsidRDefault="005054C7" w:rsidP="005054C7">
      <w:r>
        <w:t>Лошадь наверняка могла заржать. Звук «а» - выражение крика и самой лош</w:t>
      </w:r>
      <w:r>
        <w:t>ади, и многочисленных прохожих.</w:t>
      </w:r>
    </w:p>
    <w:p w:rsidR="005054C7" w:rsidRDefault="005054C7" w:rsidP="005054C7">
      <w:r>
        <w:t>3. Звукоподражание – подражание с помощью языка звукам живой и неживой природы.</w:t>
      </w:r>
    </w:p>
    <w:p w:rsidR="005054C7" w:rsidRDefault="005054C7" w:rsidP="005054C7">
      <w:r>
        <w:t>- Гриб.</w:t>
      </w:r>
    </w:p>
    <w:p w:rsidR="005054C7" w:rsidRDefault="005054C7" w:rsidP="005054C7">
      <w:r>
        <w:t>- Грабь.</w:t>
      </w:r>
    </w:p>
    <w:p w:rsidR="005054C7" w:rsidRDefault="005054C7" w:rsidP="005054C7">
      <w:r>
        <w:t>- Гроб.</w:t>
      </w:r>
    </w:p>
    <w:p w:rsidR="005054C7" w:rsidRDefault="005054C7" w:rsidP="005054C7">
      <w:r>
        <w:t>- Груб.</w:t>
      </w:r>
    </w:p>
    <w:p w:rsidR="005054C7" w:rsidRDefault="005054C7" w:rsidP="005054C7">
      <w:r>
        <w:t>4. Звукопись – прием усиления изобразительности текста путем такого построения фраз, строк, которое соответствовало бы воспроизводимой картине. Первые 6 строк – лошадь скачет, звук к</w:t>
      </w:r>
      <w:r>
        <w:t>аждого копыта отчетливо слышен.</w:t>
      </w:r>
    </w:p>
    <w:p w:rsidR="005054C7" w:rsidRDefault="005054C7" w:rsidP="005054C7">
      <w:r>
        <w:t>У-ли-</w:t>
      </w:r>
      <w:proofErr w:type="spellStart"/>
      <w:r>
        <w:t>ца</w:t>
      </w:r>
      <w:proofErr w:type="spellEnd"/>
      <w:r>
        <w:t xml:space="preserve">  сколь-</w:t>
      </w:r>
      <w:proofErr w:type="spellStart"/>
      <w:r>
        <w:t>зи</w:t>
      </w:r>
      <w:proofErr w:type="spellEnd"/>
      <w:r>
        <w:t>-ла.</w:t>
      </w:r>
    </w:p>
    <w:p w:rsidR="005054C7" w:rsidRDefault="005054C7" w:rsidP="005054C7">
      <w:proofErr w:type="gramStart"/>
      <w:r>
        <w:t>Ло-</w:t>
      </w:r>
      <w:proofErr w:type="spellStart"/>
      <w:r>
        <w:t>шадь</w:t>
      </w:r>
      <w:proofErr w:type="spellEnd"/>
      <w:proofErr w:type="gramEnd"/>
      <w:r>
        <w:t xml:space="preserve"> на круп</w:t>
      </w:r>
    </w:p>
    <w:p w:rsidR="005054C7" w:rsidRDefault="005054C7" w:rsidP="005054C7">
      <w:r>
        <w:t>гро</w:t>
      </w:r>
      <w:r>
        <w:t>х-ну-</w:t>
      </w:r>
      <w:proofErr w:type="spellStart"/>
      <w:r>
        <w:t>лась</w:t>
      </w:r>
      <w:proofErr w:type="spellEnd"/>
      <w:r>
        <w:t>.</w:t>
      </w:r>
    </w:p>
    <w:p w:rsidR="005054C7" w:rsidRDefault="005054C7" w:rsidP="005054C7">
      <w:r>
        <w:t>Автор подбирает слова с двумя-тремя слогами; причем эти слова можно разделить еще: с-ко-ль-</w:t>
      </w:r>
      <w:proofErr w:type="spellStart"/>
      <w:r>
        <w:t>зи</w:t>
      </w:r>
      <w:proofErr w:type="spellEnd"/>
      <w:r>
        <w:t>-ла, г-</w:t>
      </w:r>
      <w:proofErr w:type="spellStart"/>
      <w:r>
        <w:t>рох</w:t>
      </w:r>
      <w:proofErr w:type="spellEnd"/>
      <w:r>
        <w:t>-ну-ла-</w:t>
      </w:r>
      <w:proofErr w:type="spellStart"/>
      <w:r>
        <w:t>сь</w:t>
      </w:r>
      <w:proofErr w:type="spellEnd"/>
      <w:r>
        <w:t>. Поэтическая задача - воспроизвести зв</w:t>
      </w:r>
      <w:r>
        <w:t>уки бега, скольжения и падения.</w:t>
      </w:r>
    </w:p>
    <w:p w:rsidR="005054C7" w:rsidRDefault="005054C7" w:rsidP="005054C7">
      <w:r>
        <w:t>-А теперь послушаем песню А. Розенбаума «Жеребенок» и попробуем определить, какие из выше перечисленных средств выр</w:t>
      </w:r>
      <w:r>
        <w:t>азительности встречаются в ней.</w:t>
      </w:r>
    </w:p>
    <w:p w:rsidR="005054C7" w:rsidRDefault="005054C7" w:rsidP="005054C7">
      <w:r>
        <w:t>5.Каково значе</w:t>
      </w:r>
      <w:r>
        <w:t>ние многоточия в стихотворении?</w:t>
      </w:r>
    </w:p>
    <w:p w:rsidR="005054C7" w:rsidRDefault="005054C7" w:rsidP="005054C7">
      <w:r>
        <w:t>6. Гипербола:</w:t>
      </w:r>
    </w:p>
    <w:p w:rsidR="005054C7" w:rsidRDefault="005054C7" w:rsidP="005054C7">
      <w:r>
        <w:t>Подошел и вижу -</w:t>
      </w:r>
    </w:p>
    <w:p w:rsidR="005054C7" w:rsidRDefault="005054C7" w:rsidP="005054C7">
      <w:r>
        <w:lastRenderedPageBreak/>
        <w:t xml:space="preserve">За </w:t>
      </w:r>
      <w:proofErr w:type="spellStart"/>
      <w:r>
        <w:t>каплищей</w:t>
      </w:r>
      <w:proofErr w:type="spellEnd"/>
      <w:r>
        <w:t xml:space="preserve"> </w:t>
      </w:r>
      <w:proofErr w:type="spellStart"/>
      <w:r>
        <w:t>каплища</w:t>
      </w:r>
      <w:proofErr w:type="spellEnd"/>
    </w:p>
    <w:p w:rsidR="005054C7" w:rsidRDefault="005054C7" w:rsidP="005054C7">
      <w:r>
        <w:t xml:space="preserve">по </w:t>
      </w:r>
      <w:proofErr w:type="gramStart"/>
      <w:r>
        <w:t>морде</w:t>
      </w:r>
      <w:proofErr w:type="gramEnd"/>
      <w:r>
        <w:t xml:space="preserve"> катится,</w:t>
      </w:r>
    </w:p>
    <w:p w:rsidR="005054C7" w:rsidRDefault="005054C7" w:rsidP="005054C7">
      <w:r>
        <w:t>прячется в шерсти...</w:t>
      </w:r>
    </w:p>
    <w:p w:rsidR="005054C7" w:rsidRDefault="005054C7" w:rsidP="005054C7">
      <w:r>
        <w:t>7. Эпитеты: звериная тоска, п</w:t>
      </w:r>
      <w:r>
        <w:t>ришла веселая</w:t>
      </w:r>
    </w:p>
    <w:p w:rsidR="005054C7" w:rsidRDefault="005054C7" w:rsidP="005054C7">
      <w:r>
        <w:t>8. Метафоры:</w:t>
      </w:r>
    </w:p>
    <w:p w:rsidR="005054C7" w:rsidRDefault="005054C7" w:rsidP="005054C7">
      <w:r>
        <w:t xml:space="preserve">Ветром </w:t>
      </w:r>
      <w:proofErr w:type="gramStart"/>
      <w:r>
        <w:t>опита</w:t>
      </w:r>
      <w:proofErr w:type="gramEnd"/>
      <w:r>
        <w:t>,</w:t>
      </w:r>
    </w:p>
    <w:p w:rsidR="005054C7" w:rsidRDefault="005054C7" w:rsidP="005054C7">
      <w:r>
        <w:t xml:space="preserve">льдом </w:t>
      </w:r>
      <w:proofErr w:type="gramStart"/>
      <w:r>
        <w:t>обута</w:t>
      </w:r>
      <w:proofErr w:type="gramEnd"/>
    </w:p>
    <w:p w:rsidR="005054C7" w:rsidRDefault="005054C7" w:rsidP="005054C7">
      <w:r>
        <w:t>улица скользила.</w:t>
      </w:r>
    </w:p>
    <w:p w:rsidR="005054C7" w:rsidRDefault="005054C7" w:rsidP="005054C7">
      <w:r>
        <w:t>за зевакой зевака,</w:t>
      </w:r>
    </w:p>
    <w:p w:rsidR="005054C7" w:rsidRDefault="005054C7" w:rsidP="005054C7">
      <w:r>
        <w:t xml:space="preserve">штаны пришедшие Кузнецким </w:t>
      </w:r>
      <w:r>
        <w:t xml:space="preserve"> </w:t>
      </w:r>
      <w:proofErr w:type="spellStart"/>
      <w:r>
        <w:t>клёшить</w:t>
      </w:r>
      <w:proofErr w:type="spellEnd"/>
      <w:r>
        <w:t>,</w:t>
      </w:r>
    </w:p>
    <w:p w:rsidR="005054C7" w:rsidRDefault="005054C7" w:rsidP="005054C7">
      <w:r>
        <w:t>сгрудились,</w:t>
      </w:r>
    </w:p>
    <w:p w:rsidR="005054C7" w:rsidRDefault="005054C7" w:rsidP="005054C7">
      <w:r>
        <w:t>смех зазвенел и зазвякал:</w:t>
      </w:r>
    </w:p>
    <w:p w:rsidR="005054C7" w:rsidRDefault="005054C7" w:rsidP="005054C7">
      <w:r>
        <w:t>Улица опрокинулась,</w:t>
      </w:r>
    </w:p>
    <w:p w:rsidR="005054C7" w:rsidRDefault="005054C7" w:rsidP="005054C7">
      <w:r>
        <w:t>течет по-своему...</w:t>
      </w:r>
    </w:p>
    <w:p w:rsidR="005054C7" w:rsidRDefault="005054C7" w:rsidP="005054C7">
      <w:r>
        <w:t>-В иносказательном плане г</w:t>
      </w:r>
      <w:r>
        <w:t>лупого человека называют ослом,</w:t>
      </w:r>
    </w:p>
    <w:p w:rsidR="005054C7" w:rsidRDefault="005054C7" w:rsidP="005054C7">
      <w:proofErr w:type="gramStart"/>
      <w:r>
        <w:t>мудрого</w:t>
      </w:r>
      <w:proofErr w:type="gramEnd"/>
      <w:r>
        <w:t xml:space="preserve"> – совой,</w:t>
      </w:r>
    </w:p>
    <w:p w:rsidR="005054C7" w:rsidRDefault="005054C7" w:rsidP="005054C7">
      <w:proofErr w:type="gramStart"/>
      <w:r>
        <w:t>хитрого</w:t>
      </w:r>
      <w:proofErr w:type="gramEnd"/>
      <w:r>
        <w:t xml:space="preserve"> – лисой,</w:t>
      </w:r>
    </w:p>
    <w:p w:rsidR="005054C7" w:rsidRDefault="005054C7" w:rsidP="005054C7">
      <w:proofErr w:type="gramStart"/>
      <w:r>
        <w:t>неуклюжего</w:t>
      </w:r>
      <w:proofErr w:type="gramEnd"/>
      <w:r>
        <w:t xml:space="preserve"> – медведем,</w:t>
      </w:r>
    </w:p>
    <w:p w:rsidR="005054C7" w:rsidRDefault="005054C7" w:rsidP="005054C7">
      <w:r>
        <w:t>а ка</w:t>
      </w:r>
      <w:r>
        <w:t>кого человека называют лошадью?</w:t>
      </w:r>
    </w:p>
    <w:p w:rsidR="005054C7" w:rsidRDefault="005054C7" w:rsidP="005054C7">
      <w:r>
        <w:t>-А теперь давайте об</w:t>
      </w:r>
      <w:r>
        <w:t>ъясним следующие фразеологизмы:</w:t>
      </w:r>
    </w:p>
    <w:p w:rsidR="005054C7" w:rsidRDefault="005054C7" w:rsidP="005054C7">
      <w:r>
        <w:t>Рабочая лошадка.</w:t>
      </w:r>
    </w:p>
    <w:p w:rsidR="005054C7" w:rsidRDefault="005054C7" w:rsidP="005054C7">
      <w:r>
        <w:t>Надеть хомут.</w:t>
      </w:r>
    </w:p>
    <w:p w:rsidR="005054C7" w:rsidRDefault="005054C7" w:rsidP="005054C7">
      <w:r>
        <w:t>Взять под уздцы.</w:t>
      </w:r>
    </w:p>
    <w:p w:rsidR="005054C7" w:rsidRDefault="005054C7" w:rsidP="005054C7">
      <w:r>
        <w:t>Пришпорить коня.</w:t>
      </w:r>
    </w:p>
    <w:p w:rsidR="005054C7" w:rsidRDefault="005054C7" w:rsidP="005054C7">
      <w:r>
        <w:t xml:space="preserve">-У </w:t>
      </w:r>
      <w:proofErr w:type="spellStart"/>
      <w:r>
        <w:t>Ф.Абрамова</w:t>
      </w:r>
      <w:proofErr w:type="spellEnd"/>
      <w:r>
        <w:t xml:space="preserve"> есть рассказ «О чем плачут лошади? Вспомним его. Есть ли что-то общее у этого рассказа со стихотворением</w:t>
      </w:r>
      <w:r>
        <w:t xml:space="preserve"> «Хорошее отношение к лошадям»?</w:t>
      </w:r>
    </w:p>
    <w:p w:rsidR="005054C7" w:rsidRDefault="005054C7" w:rsidP="005054C7">
      <w:r>
        <w:t>-Так что же такое слезы?</w:t>
      </w:r>
    </w:p>
    <w:p w:rsidR="005054C7" w:rsidRDefault="005054C7" w:rsidP="005054C7">
      <w:r>
        <w:t>-О чем плачут лошади?</w:t>
      </w:r>
    </w:p>
    <w:p w:rsidR="005054C7" w:rsidRDefault="005054C7" w:rsidP="005054C7">
      <w:r>
        <w:t>-Видеоролик «О чем плачут лошади».</w:t>
      </w:r>
    </w:p>
    <w:p w:rsidR="005054C7" w:rsidRDefault="005054C7" w:rsidP="005054C7">
      <w:r>
        <w:lastRenderedPageBreak/>
        <w:t>- Лошади действительно плачут, когда им плохо. Люди плачут чаще. Не раз каждому из нас приходится "тащить свой воз" по скользкому подъему жизненной дороги. И полно вокруг насмешников. Встречаются и наездники - палачи, готовые спустить шкуру... Хорошее отношение к животным не всегда подразумевает хорошее отношение к людям. У Ма</w:t>
      </w:r>
      <w:r>
        <w:t>яковского такое отношение есть.</w:t>
      </w:r>
    </w:p>
    <w:p w:rsidR="005054C7" w:rsidRDefault="005054C7" w:rsidP="005054C7">
      <w:r>
        <w:t>...Глупенькая,</w:t>
      </w:r>
    </w:p>
    <w:p w:rsidR="005054C7" w:rsidRDefault="005054C7" w:rsidP="005054C7">
      <w:r>
        <w:t>все мы</w:t>
      </w:r>
    </w:p>
    <w:p w:rsidR="005054C7" w:rsidRDefault="005054C7" w:rsidP="005054C7">
      <w:r>
        <w:t>немного лошади.</w:t>
      </w:r>
    </w:p>
    <w:p w:rsidR="005054C7" w:rsidRDefault="005054C7" w:rsidP="005054C7">
      <w:r>
        <w:t>-Упавшая лошадь – это поэтический двойник самого поэта. Да, он, как и всякий человек, может оступиться и упасть. Но, превозмогая боль, равнодушие то</w:t>
      </w:r>
      <w:r>
        <w:t>лпы, поэт, как лошадь, встанет.</w:t>
      </w:r>
    </w:p>
    <w:p w:rsidR="005054C7" w:rsidRDefault="005054C7" w:rsidP="005054C7">
      <w:r>
        <w:t>…встала на ноги,</w:t>
      </w:r>
    </w:p>
    <w:p w:rsidR="005054C7" w:rsidRDefault="005054C7" w:rsidP="005054C7">
      <w:proofErr w:type="spellStart"/>
      <w:r>
        <w:t>ржанула</w:t>
      </w:r>
      <w:proofErr w:type="spellEnd"/>
    </w:p>
    <w:p w:rsidR="005054C7" w:rsidRDefault="005054C7" w:rsidP="005054C7">
      <w:r>
        <w:t>и пошла.</w:t>
      </w:r>
    </w:p>
    <w:p w:rsidR="005054C7" w:rsidRDefault="005054C7" w:rsidP="005054C7">
      <w:r>
        <w:t>Хвостом помахивала.</w:t>
      </w:r>
    </w:p>
    <w:p w:rsidR="005054C7" w:rsidRDefault="005054C7" w:rsidP="005054C7">
      <w:r>
        <w:t>Рыжий ребенок.</w:t>
      </w:r>
    </w:p>
    <w:p w:rsidR="005054C7" w:rsidRDefault="005054C7" w:rsidP="005054C7">
      <w:r>
        <w:t>Пришла веселая,</w:t>
      </w:r>
    </w:p>
    <w:p w:rsidR="005054C7" w:rsidRDefault="005054C7" w:rsidP="005054C7">
      <w:r>
        <w:t>Стала в стойло.</w:t>
      </w:r>
    </w:p>
    <w:p w:rsidR="005054C7" w:rsidRDefault="005054C7" w:rsidP="005054C7">
      <w:r>
        <w:t>И все ей казалось –</w:t>
      </w:r>
    </w:p>
    <w:p w:rsidR="005054C7" w:rsidRDefault="005054C7" w:rsidP="005054C7">
      <w:r>
        <w:t>Она жеребенок,</w:t>
      </w:r>
    </w:p>
    <w:p w:rsidR="005054C7" w:rsidRDefault="005054C7" w:rsidP="005054C7">
      <w:r>
        <w:t>И стоило жить,</w:t>
      </w:r>
    </w:p>
    <w:p w:rsidR="005054C7" w:rsidRDefault="005054C7" w:rsidP="005054C7">
      <w:r>
        <w:t>И работать стоило.</w:t>
      </w:r>
    </w:p>
    <w:p w:rsidR="005054C7" w:rsidRDefault="005054C7" w:rsidP="005054C7">
      <w:r>
        <w:t>- Итак, когда Вас называют лошадью, не</w:t>
      </w:r>
      <w:r>
        <w:t xml:space="preserve"> принимайте это за оскорбление…</w:t>
      </w:r>
    </w:p>
    <w:p w:rsidR="005054C7" w:rsidRDefault="005054C7" w:rsidP="005054C7">
      <w:r>
        <w:t>-Зв</w:t>
      </w:r>
      <w:r>
        <w:t xml:space="preserve">учит песня </w:t>
      </w:r>
      <w:proofErr w:type="spellStart"/>
      <w:r>
        <w:t>Н.Расторгуева</w:t>
      </w:r>
      <w:proofErr w:type="spellEnd"/>
      <w:r>
        <w:t xml:space="preserve"> «Конь»</w:t>
      </w:r>
    </w:p>
    <w:p w:rsidR="005054C7" w:rsidRDefault="005054C7" w:rsidP="005054C7">
      <w:r>
        <w:t>Диффе</w:t>
      </w:r>
      <w:r>
        <w:t>ренцированное домашнее задание:</w:t>
      </w:r>
    </w:p>
    <w:p w:rsidR="005054C7" w:rsidRDefault="005054C7" w:rsidP="005054C7">
      <w:r>
        <w:t>Подобрать стихотворение из поэзии 20 века, схожее по теме и проблеме со стихотворением В. Маяковского</w:t>
      </w:r>
      <w:r>
        <w:t xml:space="preserve"> «Хорошее отношение к лошадям».</w:t>
      </w:r>
    </w:p>
    <w:p w:rsidR="005054C7" w:rsidRDefault="005054C7" w:rsidP="005054C7">
      <w:r>
        <w:t xml:space="preserve">Написать творческую работу на тему: «Рецепт от душевной боли и слез» (по стихотворению В. Маяковского </w:t>
      </w:r>
      <w:r>
        <w:t>«Хорошее отношение к лошадям»).</w:t>
      </w:r>
    </w:p>
    <w:p w:rsidR="005054C7" w:rsidRDefault="005054C7" w:rsidP="005054C7">
      <w:r>
        <w:t>Придумать свой афоризм, отражающий такие качества лошади, как выносливость, ст</w:t>
      </w:r>
      <w:r>
        <w:t>ать, ум, преданность…</w:t>
      </w:r>
    </w:p>
    <w:p w:rsidR="005054C7" w:rsidRDefault="005054C7" w:rsidP="005054C7">
      <w:r>
        <w:t xml:space="preserve">Резервный материал: сравнительный анализ стихотворения </w:t>
      </w:r>
      <w:proofErr w:type="spellStart"/>
      <w:r>
        <w:t>В.Маяковского</w:t>
      </w:r>
      <w:proofErr w:type="spellEnd"/>
      <w:r>
        <w:t xml:space="preserve"> «Хорошее отношение к лошадям» с произведением М.Е. Салтыкова-Щедрина «</w:t>
      </w:r>
      <w:proofErr w:type="gramStart"/>
      <w:r>
        <w:t>Коняга</w:t>
      </w:r>
      <w:proofErr w:type="gramEnd"/>
      <w:r>
        <w:t>» или со стихотворением Сергея Есенина «Табун»</w:t>
      </w:r>
    </w:p>
    <w:p w:rsidR="005054C7" w:rsidRDefault="005054C7" w:rsidP="005054C7"/>
    <w:p w:rsidR="005054C7" w:rsidRDefault="005054C7" w:rsidP="005054C7">
      <w:r>
        <w:t>Ход урока</w:t>
      </w:r>
    </w:p>
    <w:p w:rsidR="005054C7" w:rsidRDefault="005054C7" w:rsidP="005054C7">
      <w:r>
        <w:t>1. Работа с плакатом</w:t>
      </w:r>
    </w:p>
    <w:p w:rsidR="005054C7" w:rsidRDefault="005054C7" w:rsidP="005054C7">
      <w:r>
        <w:t>(Иллюстрация к поэме Н. Асеева «Маяковский начинается».)</w:t>
      </w:r>
      <w:r>
        <w:t xml:space="preserve"> Рисунок художника М. </w:t>
      </w:r>
      <w:proofErr w:type="spellStart"/>
      <w:r>
        <w:t>Синяковой</w:t>
      </w:r>
      <w:proofErr w:type="spellEnd"/>
    </w:p>
    <w:p w:rsidR="005054C7" w:rsidRDefault="005054C7" w:rsidP="005054C7">
      <w:r>
        <w:t xml:space="preserve">Читается отрывок из поэмы Н. </w:t>
      </w:r>
      <w:r>
        <w:t>Асеева «Маяковский начинается»:</w:t>
      </w:r>
    </w:p>
    <w:p w:rsidR="005054C7" w:rsidRDefault="005054C7" w:rsidP="005054C7">
      <w:r>
        <w:t xml:space="preserve">И вот он выходит: </w:t>
      </w:r>
    </w:p>
    <w:p w:rsidR="005054C7" w:rsidRDefault="005054C7" w:rsidP="005054C7">
      <w:r>
        <w:t xml:space="preserve">большой, </w:t>
      </w:r>
      <w:proofErr w:type="spellStart"/>
      <w:r>
        <w:t>длиннолапый</w:t>
      </w:r>
      <w:proofErr w:type="spellEnd"/>
      <w:r>
        <w:t xml:space="preserve">, </w:t>
      </w:r>
    </w:p>
    <w:p w:rsidR="005054C7" w:rsidRDefault="005054C7" w:rsidP="005054C7">
      <w:r>
        <w:t xml:space="preserve">обрызганный </w:t>
      </w:r>
    </w:p>
    <w:p w:rsidR="005054C7" w:rsidRDefault="005054C7" w:rsidP="005054C7">
      <w:r>
        <w:t xml:space="preserve">ледниковым дождем, </w:t>
      </w:r>
    </w:p>
    <w:p w:rsidR="005054C7" w:rsidRDefault="005054C7" w:rsidP="005054C7">
      <w:r>
        <w:t xml:space="preserve">под широкополой, </w:t>
      </w:r>
    </w:p>
    <w:p w:rsidR="005054C7" w:rsidRDefault="005054C7" w:rsidP="005054C7">
      <w:proofErr w:type="spellStart"/>
      <w:r>
        <w:t>обвиснувшей</w:t>
      </w:r>
      <w:proofErr w:type="spellEnd"/>
      <w:r>
        <w:t xml:space="preserve"> шляпой, </w:t>
      </w:r>
    </w:p>
    <w:p w:rsidR="005054C7" w:rsidRDefault="005054C7" w:rsidP="005054C7">
      <w:r>
        <w:t xml:space="preserve">под </w:t>
      </w:r>
    </w:p>
    <w:p w:rsidR="005054C7" w:rsidRDefault="005054C7" w:rsidP="005054C7">
      <w:r>
        <w:t xml:space="preserve">вылощенным нищетой плащом. </w:t>
      </w:r>
    </w:p>
    <w:p w:rsidR="005054C7" w:rsidRDefault="005054C7" w:rsidP="005054C7">
      <w:r>
        <w:t xml:space="preserve">Вокруг никого. </w:t>
      </w:r>
    </w:p>
    <w:p w:rsidR="005054C7" w:rsidRDefault="005054C7" w:rsidP="005054C7">
      <w:r>
        <w:t>Лишь тюрьма за плечами.</w:t>
      </w:r>
    </w:p>
    <w:p w:rsidR="005054C7" w:rsidRDefault="005054C7" w:rsidP="005054C7">
      <w:r>
        <w:t>Фонарь к фонарю.</w:t>
      </w:r>
    </w:p>
    <w:p w:rsidR="005054C7" w:rsidRDefault="005054C7" w:rsidP="005054C7">
      <w:r>
        <w:t>За душой – ни гроша…</w:t>
      </w:r>
    </w:p>
    <w:p w:rsidR="005054C7" w:rsidRDefault="005054C7" w:rsidP="005054C7">
      <w:r>
        <w:t>Лишь пахнет Москва</w:t>
      </w:r>
    </w:p>
    <w:p w:rsidR="005054C7" w:rsidRDefault="005054C7" w:rsidP="005054C7">
      <w:r>
        <w:t xml:space="preserve">горячо калачами, </w:t>
      </w:r>
    </w:p>
    <w:p w:rsidR="005054C7" w:rsidRDefault="005054C7" w:rsidP="005054C7">
      <w:r>
        <w:t xml:space="preserve">да падает лошадь, </w:t>
      </w:r>
    </w:p>
    <w:p w:rsidR="005054C7" w:rsidRDefault="005054C7" w:rsidP="005054C7">
      <w:r>
        <w:t>боками дыша.</w:t>
      </w:r>
    </w:p>
    <w:p w:rsidR="005054C7" w:rsidRDefault="005054C7" w:rsidP="005054C7">
      <w:r>
        <w:t>– Как вы думаете, о каком периоде творчества идет речь</w:t>
      </w:r>
      <w:r>
        <w:t xml:space="preserve"> в поэме, судя по ее названию?</w:t>
      </w:r>
    </w:p>
    <w:p w:rsidR="005054C7" w:rsidRDefault="005054C7" w:rsidP="005054C7">
      <w:r>
        <w:t>– Обратите внимание на последние 4 строк</w:t>
      </w:r>
      <w:r>
        <w:t>и. О чем и о ком там говорится?</w:t>
      </w:r>
    </w:p>
    <w:p w:rsidR="005054C7" w:rsidRDefault="005054C7" w:rsidP="005054C7">
      <w:r>
        <w:t>– Наверное, вы уже поняли, какое стихотворение м</w:t>
      </w:r>
      <w:r>
        <w:t>ы будем анализировать на уроке?</w:t>
      </w:r>
    </w:p>
    <w:p w:rsidR="005054C7" w:rsidRDefault="005054C7" w:rsidP="005054C7">
      <w:r>
        <w:t>Учащиеся сами формулируют тему у</w:t>
      </w:r>
      <w:r>
        <w:t>рока и записывают ее в тетрадь.</w:t>
      </w:r>
    </w:p>
    <w:p w:rsidR="005054C7" w:rsidRDefault="005054C7" w:rsidP="005054C7">
      <w:r>
        <w:t>– И, конечно, уже догадались, для чего мы это будем делать? (Через содержание стихотворения понять, о чем попытался нам сказать В.В. Маяковский еще в ранний период своего творчества, для чего он это делал</w:t>
      </w:r>
      <w:r>
        <w:t>, для чего ему это было нужно.)</w:t>
      </w:r>
    </w:p>
    <w:p w:rsidR="005054C7" w:rsidRDefault="005054C7" w:rsidP="005054C7">
      <w:r>
        <w:t>2. Сообщение учителя.</w:t>
      </w:r>
    </w:p>
    <w:p w:rsidR="005054C7" w:rsidRDefault="005054C7" w:rsidP="005054C7">
      <w:r>
        <w:lastRenderedPageBreak/>
        <w:t>Юный Маяковский пришел страдающим и одиноким. А ему с первого же появления в печати и на эстраде навязали амплуа литературного хулигана. Необычайное содержание и ошеломляющая поэтическая новизна отпугивали всех. Почему? (Поэт искал новые пути, старые словесные образные и ритмические средства не годились для нового человека.) Правильно. Но главное, ребята, заключалось в том, что Маяковский заставил пересмотреть привычное отношение к поэзии. Он гов</w:t>
      </w:r>
      <w:r>
        <w:t>орил (обращение к эпиграфу №1):</w:t>
      </w:r>
    </w:p>
    <w:p w:rsidR="005054C7" w:rsidRDefault="005054C7" w:rsidP="005054C7">
      <w:r>
        <w:t>Поэзия может быть прекрасной лишь тогда, когда она служит народу, помогает делать прекрасной жизнь.</w:t>
      </w:r>
    </w:p>
    <w:p w:rsidR="005054C7" w:rsidRDefault="005054C7" w:rsidP="005054C7">
      <w:r>
        <w:t>В.В. Маяковский</w:t>
      </w:r>
    </w:p>
    <w:p w:rsidR="005054C7" w:rsidRDefault="005054C7" w:rsidP="005054C7">
      <w:r>
        <w:t>(и к эпиграфу №2):</w:t>
      </w:r>
    </w:p>
    <w:p w:rsidR="005054C7" w:rsidRDefault="005054C7" w:rsidP="005054C7">
      <w:r>
        <w:t>Его (Маяковского) поэзия стремилась превратиться в диалог с миллионами, в громкий на весь мир – разговор с ними.</w:t>
      </w:r>
    </w:p>
    <w:p w:rsidR="005054C7" w:rsidRDefault="005054C7" w:rsidP="005054C7">
      <w:r>
        <w:t xml:space="preserve">В.В. </w:t>
      </w:r>
      <w:proofErr w:type="spellStart"/>
      <w:r>
        <w:t>Кожинов</w:t>
      </w:r>
      <w:proofErr w:type="spellEnd"/>
    </w:p>
    <w:p w:rsidR="005054C7" w:rsidRDefault="005054C7" w:rsidP="005054C7">
      <w:r>
        <w:t>Какой же был разг</w:t>
      </w:r>
      <w:r>
        <w:t>овор? О чем?</w:t>
      </w:r>
    </w:p>
    <w:p w:rsidR="005054C7" w:rsidRDefault="005054C7" w:rsidP="005054C7">
      <w:r>
        <w:t xml:space="preserve">Свое предназначение Маяковский видел, в первую очередь, в воздействии на читателей. Именно поэтому М. Цветаева назвала его «первым в мире поэтом масс», а </w:t>
      </w:r>
      <w:proofErr w:type="spellStart"/>
      <w:r>
        <w:t>А.Платонов</w:t>
      </w:r>
      <w:proofErr w:type="spellEnd"/>
      <w:r>
        <w:t xml:space="preserve"> «ма</w:t>
      </w:r>
      <w:r>
        <w:t>стером всеобщей большой жизни».</w:t>
      </w:r>
    </w:p>
    <w:p w:rsidR="005054C7" w:rsidRDefault="005054C7" w:rsidP="005054C7">
      <w:r>
        <w:t>Будучи «</w:t>
      </w:r>
      <w:proofErr w:type="gramStart"/>
      <w:r>
        <w:t>горланом</w:t>
      </w:r>
      <w:proofErr w:type="gramEnd"/>
      <w:r>
        <w:t xml:space="preserve"> и главарем» поэзии 20-х годов, В. Маяковский оставался очень милым, легко ранимым человеком. Душа его откликалась на любую </w:t>
      </w:r>
      <w:r>
        <w:t>боль, причиненную всему живому.</w:t>
      </w:r>
    </w:p>
    <w:p w:rsidR="005054C7" w:rsidRDefault="005054C7" w:rsidP="005054C7">
      <w:r>
        <w:t>3. Выступление учащегося.</w:t>
      </w:r>
    </w:p>
    <w:p w:rsidR="005054C7" w:rsidRDefault="005054C7" w:rsidP="005054C7">
      <w:r>
        <w:t>Однажды В.В. Маяковский стал свидетелем уличного происшествия, нередкого в голодающей Москве 1918 года: обессиленная лошадь упала на обледеневшую мостовую. 9 июня 1918 года в московском издании газеты «Новая жизнь» №8 было напечатано стихотворение В.В. Маяковског</w:t>
      </w:r>
      <w:r>
        <w:t>о «Хорошее отношение к лошадям»</w:t>
      </w:r>
    </w:p>
    <w:p w:rsidR="005054C7" w:rsidRDefault="005054C7" w:rsidP="005054C7">
      <w:r>
        <w:t>4. Чтение стихотворения «Хорошее отношение к лошадям» наизусть</w:t>
      </w:r>
      <w:r>
        <w:t xml:space="preserve"> учителем и учащимся совместно.</w:t>
      </w:r>
    </w:p>
    <w:p w:rsidR="005054C7" w:rsidRDefault="005054C7" w:rsidP="005054C7">
      <w:r>
        <w:t>На доске словарь:</w:t>
      </w:r>
    </w:p>
    <w:p w:rsidR="005054C7" w:rsidRDefault="005054C7" w:rsidP="005054C7">
      <w:r>
        <w:t xml:space="preserve">Гриб – мерзлые </w:t>
      </w:r>
      <w:r>
        <w:t>кочки на дороге, мерзлая грязь.</w:t>
      </w:r>
    </w:p>
    <w:p w:rsidR="005054C7" w:rsidRDefault="005054C7" w:rsidP="005054C7">
      <w:r>
        <w:t>Круп – часть туло</w:t>
      </w:r>
      <w:r>
        <w:t>вища лошади от спины до хвоста.</w:t>
      </w:r>
    </w:p>
    <w:p w:rsidR="005054C7" w:rsidRDefault="005054C7" w:rsidP="005054C7">
      <w:r>
        <w:t>Кузнецкий мост – одн</w:t>
      </w:r>
      <w:r>
        <w:t>а из центральных улиц в Москве.</w:t>
      </w:r>
    </w:p>
    <w:p w:rsidR="005054C7" w:rsidRDefault="005054C7" w:rsidP="005054C7">
      <w:r>
        <w:t>Плеща – форма деепричастия, образо</w:t>
      </w:r>
      <w:r>
        <w:t>ванная от глагола «плескаться».</w:t>
      </w:r>
    </w:p>
    <w:p w:rsidR="005054C7" w:rsidRDefault="005054C7" w:rsidP="005054C7">
      <w:proofErr w:type="spellStart"/>
      <w:r>
        <w:t>Клешить</w:t>
      </w:r>
      <w:proofErr w:type="spellEnd"/>
      <w:r>
        <w:t xml:space="preserve"> – от слова «клеш»: широкие книзу брюки, у</w:t>
      </w:r>
      <w:r>
        <w:t>потреблено в значении «гулять».</w:t>
      </w:r>
    </w:p>
    <w:p w:rsidR="005054C7" w:rsidRDefault="005054C7" w:rsidP="005054C7">
      <w:proofErr w:type="spellStart"/>
      <w:r>
        <w:t>Плоше</w:t>
      </w:r>
      <w:proofErr w:type="spellEnd"/>
      <w:r>
        <w:t xml:space="preserve"> – форма сравнительной степени, образованная поэт</w:t>
      </w:r>
      <w:r>
        <w:t>ом от прилагательного «плохой».</w:t>
      </w:r>
    </w:p>
    <w:p w:rsidR="005054C7" w:rsidRDefault="005054C7" w:rsidP="005054C7">
      <w:r>
        <w:t>5. Анализ стихотворения.</w:t>
      </w:r>
    </w:p>
    <w:p w:rsidR="005054C7" w:rsidRDefault="005054C7" w:rsidP="005054C7"/>
    <w:p w:rsidR="005054C7" w:rsidRDefault="005054C7" w:rsidP="005054C7">
      <w:r>
        <w:t xml:space="preserve">– </w:t>
      </w:r>
      <w:r>
        <w:t>Что происходит в стихотворении?</w:t>
      </w:r>
    </w:p>
    <w:p w:rsidR="005054C7" w:rsidRDefault="005054C7" w:rsidP="005054C7">
      <w:r>
        <w:t>– Как компози</w:t>
      </w:r>
      <w:r>
        <w:t>ционно построено стихотворение?</w:t>
      </w:r>
    </w:p>
    <w:p w:rsidR="005054C7" w:rsidRDefault="005054C7" w:rsidP="005054C7">
      <w:r>
        <w:t>– Прочитайте строки, в которых заключае</w:t>
      </w:r>
      <w:r>
        <w:t>тся главный смысл стихотворения</w:t>
      </w:r>
    </w:p>
    <w:p w:rsidR="005054C7" w:rsidRDefault="005054C7" w:rsidP="005054C7">
      <w:r>
        <w:t>Лошадь, не надо.</w:t>
      </w:r>
    </w:p>
    <w:p w:rsidR="005054C7" w:rsidRDefault="005054C7" w:rsidP="005054C7">
      <w:r>
        <w:t>Лошадь, слушайте –</w:t>
      </w:r>
    </w:p>
    <w:p w:rsidR="005054C7" w:rsidRDefault="005054C7" w:rsidP="005054C7">
      <w:r>
        <w:t xml:space="preserve">чего вы думаете, что вы их </w:t>
      </w:r>
      <w:proofErr w:type="spellStart"/>
      <w:r>
        <w:t>плоше</w:t>
      </w:r>
      <w:proofErr w:type="spellEnd"/>
      <w:r>
        <w:t>?</w:t>
      </w:r>
    </w:p>
    <w:p w:rsidR="005054C7" w:rsidRDefault="005054C7" w:rsidP="005054C7">
      <w:r>
        <w:t xml:space="preserve">Деточка, </w:t>
      </w:r>
    </w:p>
    <w:p w:rsidR="005054C7" w:rsidRDefault="005054C7" w:rsidP="005054C7">
      <w:r>
        <w:t xml:space="preserve">все мы немножко лошади, </w:t>
      </w:r>
    </w:p>
    <w:p w:rsidR="005054C7" w:rsidRDefault="005054C7" w:rsidP="005054C7">
      <w:r>
        <w:t>каждый из нас по-своему лошадь.</w:t>
      </w:r>
    </w:p>
    <w:p w:rsidR="005054C7" w:rsidRDefault="005054C7" w:rsidP="005054C7">
      <w:r>
        <w:t>– Почему? (Слова поддержки и сочувствия могут помочь по</w:t>
      </w:r>
      <w:r>
        <w:t>дняться и выдержать трудности.)</w:t>
      </w:r>
    </w:p>
    <w:p w:rsidR="005054C7" w:rsidRDefault="005054C7" w:rsidP="005054C7">
      <w:r>
        <w:t>Об</w:t>
      </w:r>
      <w:r>
        <w:t>ратимся к началу стихотворения:</w:t>
      </w:r>
    </w:p>
    <w:p w:rsidR="005054C7" w:rsidRDefault="005054C7" w:rsidP="005054C7">
      <w:r>
        <w:t xml:space="preserve">Били копыта. </w:t>
      </w:r>
    </w:p>
    <w:p w:rsidR="005054C7" w:rsidRDefault="005054C7" w:rsidP="005054C7">
      <w:r>
        <w:t>Пели будто:</w:t>
      </w:r>
    </w:p>
    <w:p w:rsidR="005054C7" w:rsidRDefault="005054C7" w:rsidP="005054C7">
      <w:r>
        <w:t>– Гриб.</w:t>
      </w:r>
    </w:p>
    <w:p w:rsidR="005054C7" w:rsidRDefault="005054C7" w:rsidP="005054C7">
      <w:r>
        <w:t>Грабь</w:t>
      </w:r>
    </w:p>
    <w:p w:rsidR="005054C7" w:rsidRDefault="005054C7" w:rsidP="005054C7">
      <w:r>
        <w:t>Гроб.</w:t>
      </w:r>
    </w:p>
    <w:p w:rsidR="005054C7" w:rsidRDefault="005054C7" w:rsidP="005054C7">
      <w:r>
        <w:t>Груб.</w:t>
      </w:r>
    </w:p>
    <w:p w:rsidR="005054C7" w:rsidRDefault="005054C7" w:rsidP="005054C7">
      <w:r>
        <w:t>– Что необычного? (Форма.) Для чего лесенка? (Выделить каждое слово.) Для чего выделить? Какие ассоциации вызывают у вас звучание этих строк? (Слышится звуковая имитация гула конной рыси.) Какие звуки создают это? (Прием звукоподражания или звукопись.) Еще для чего? (Лексика.) Лексическое значение слов создает образ. Какой? (Образ улицы.) Что же еще создает образ улицы? Разделимся по парам и изобразим в тетради алгоритм этого образа. (На это задание дае</w:t>
      </w:r>
      <w:r>
        <w:t>тся 3 минуты.)</w:t>
      </w:r>
    </w:p>
    <w:p w:rsidR="005054C7" w:rsidRDefault="005054C7" w:rsidP="005054C7">
      <w:r>
        <w:t xml:space="preserve">С каждого ряда идут по одному спикеру, изображают образ улицы на маркерной доске. Учитель на магнитной доске представляет свой алгоритм этого образа. (Вырезанные из бумаги фигурки Кузнецкого моста, штанов, пришедших </w:t>
      </w:r>
      <w:proofErr w:type="gramStart"/>
      <w:r>
        <w:t>Кузнецкий</w:t>
      </w:r>
      <w:proofErr w:type="gramEnd"/>
      <w:r>
        <w:t xml:space="preserve"> </w:t>
      </w:r>
      <w:proofErr w:type="spellStart"/>
      <w:r>
        <w:t>клешить</w:t>
      </w:r>
      <w:proofErr w:type="spellEnd"/>
      <w:r>
        <w:t>, лошади.) Сравниваем.</w:t>
      </w:r>
    </w:p>
    <w:p w:rsidR="005054C7" w:rsidRDefault="005054C7" w:rsidP="005054C7">
      <w:r>
        <w:t>Кузнецкий мост</w:t>
      </w:r>
    </w:p>
    <w:p w:rsidR="005054C7" w:rsidRDefault="005054C7" w:rsidP="005054C7">
      <w:r>
        <w:t>Какая это улица</w:t>
      </w:r>
      <w:r>
        <w:t>? (Центральная.)</w:t>
      </w:r>
    </w:p>
    <w:p w:rsidR="005054C7" w:rsidRDefault="005054C7" w:rsidP="005054C7">
      <w:r>
        <w:t>образ улицы</w:t>
      </w:r>
    </w:p>
    <w:p w:rsidR="005054C7" w:rsidRDefault="005054C7" w:rsidP="005054C7">
      <w:r>
        <w:t>зеваки</w:t>
      </w:r>
    </w:p>
    <w:p w:rsidR="005054C7" w:rsidRDefault="005054C7" w:rsidP="005054C7">
      <w:r>
        <w:lastRenderedPageBreak/>
        <w:t>Что они делают</w:t>
      </w:r>
      <w:r>
        <w:t xml:space="preserve"> </w:t>
      </w:r>
      <w:proofErr w:type="gramStart"/>
      <w:r>
        <w:t>на</w:t>
      </w:r>
      <w:proofErr w:type="gramEnd"/>
      <w:r>
        <w:t xml:space="preserve"> Кузнецком? (Бездельничают.)</w:t>
      </w:r>
    </w:p>
    <w:p w:rsidR="005054C7" w:rsidRDefault="005054C7" w:rsidP="005054C7">
      <w:r>
        <w:t>лошадь</w:t>
      </w:r>
    </w:p>
    <w:p w:rsidR="005054C7" w:rsidRDefault="005054C7" w:rsidP="005054C7">
      <w:r>
        <w:t>А где же образ лири</w:t>
      </w:r>
      <w:r>
        <w:t>ческого героя? (Его здесь нет.)</w:t>
      </w:r>
    </w:p>
    <w:p w:rsidR="005054C7" w:rsidRDefault="005054C7" w:rsidP="005054C7">
      <w:r>
        <w:t>Как автор дает понять отношение к тем, кто смеялся над лошадью? Какое это отношение? (Учащиеся прив</w:t>
      </w:r>
      <w:r>
        <w:t>одят примеры из стихотворения.)</w:t>
      </w:r>
    </w:p>
    <w:p w:rsidR="005054C7" w:rsidRDefault="005054C7" w:rsidP="005054C7">
      <w:r>
        <w:t>6. Словесное рисование.</w:t>
      </w:r>
    </w:p>
    <w:p w:rsidR="005054C7" w:rsidRDefault="005054C7" w:rsidP="005054C7">
      <w:proofErr w:type="gramStart"/>
      <w:r>
        <w:t>(Представим ситуацию.</w:t>
      </w:r>
      <w:proofErr w:type="gramEnd"/>
      <w:r>
        <w:t xml:space="preserve"> </w:t>
      </w:r>
      <w:proofErr w:type="gramStart"/>
      <w:r>
        <w:t>Опишите ее.)</w:t>
      </w:r>
      <w:proofErr w:type="gramEnd"/>
      <w:r>
        <w:t xml:space="preserve"> Что мы заметили? (Два н</w:t>
      </w:r>
      <w:r>
        <w:t>есоответствия: улицы и лошади.)</w:t>
      </w:r>
    </w:p>
    <w:p w:rsidR="005054C7" w:rsidRDefault="005054C7" w:rsidP="005054C7">
      <w:r>
        <w:t>Лошадь одна (без человека, без коляски) – парадокс, необ</w:t>
      </w:r>
      <w:r>
        <w:t>ычно. Зато соответствие пойдет:</w:t>
      </w:r>
    </w:p>
    <w:p w:rsidR="005054C7" w:rsidRDefault="005054C7" w:rsidP="005054C7">
      <w:r>
        <w:t>Лошадь одна = лишь один я</w:t>
      </w:r>
    </w:p>
    <w:p w:rsidR="005054C7" w:rsidRDefault="005054C7" w:rsidP="005054C7">
      <w:r>
        <w:t xml:space="preserve">Заметим общность судьбы лошади и лирического героя. Об этом мы могли прочитать и у Н. Асеева в его поэме, посмотрим еще раз </w:t>
      </w:r>
      <w:proofErr w:type="gramStart"/>
      <w:r>
        <w:t>на</w:t>
      </w:r>
      <w:proofErr w:type="gramEnd"/>
      <w:r>
        <w:t xml:space="preserve"> последние 8 строк. Та же </w:t>
      </w:r>
      <w:r>
        <w:t>самая частица выделения – лишь.</w:t>
      </w:r>
    </w:p>
    <w:p w:rsidR="005054C7" w:rsidRDefault="005054C7" w:rsidP="005054C7">
      <w:r>
        <w:t>Как вы понимаете слова: улица опрокинулась…? (В глазах ло</w:t>
      </w:r>
      <w:r>
        <w:t>шади изображение вверх ногами.)</w:t>
      </w:r>
    </w:p>
    <w:p w:rsidR="005054C7" w:rsidRDefault="005054C7" w:rsidP="005054C7">
      <w:r>
        <w:t xml:space="preserve">Какие слова подчеркивают размеры лошади? (Грохнулась, </w:t>
      </w:r>
      <w:proofErr w:type="spellStart"/>
      <w:r>
        <w:t>каплища</w:t>
      </w:r>
      <w:proofErr w:type="spellEnd"/>
      <w:r>
        <w:t>…) И снова подчеркивается сходство лирического героя и лошади через отрывок из поэмы Н. Ас</w:t>
      </w:r>
      <w:r>
        <w:t xml:space="preserve">еева (он большой, </w:t>
      </w:r>
      <w:proofErr w:type="spellStart"/>
      <w:r>
        <w:t>длиннолапый</w:t>
      </w:r>
      <w:proofErr w:type="spellEnd"/>
      <w:r>
        <w:t>).</w:t>
      </w:r>
    </w:p>
    <w:p w:rsidR="005054C7" w:rsidRDefault="005054C7" w:rsidP="005054C7">
      <w:r>
        <w:t>Какие слова выражают сочувствие лирического героя к лошади? Как вы их понимаете? (Боль и страдания за животное вылились из души авт</w:t>
      </w:r>
      <w:r>
        <w:t>ора и выразились в его словах.)</w:t>
      </w:r>
    </w:p>
    <w:p w:rsidR="005054C7" w:rsidRDefault="005054C7" w:rsidP="005054C7">
      <w:r>
        <w:t>Слова поэта, обращенные к лошади, взяты в кавычки. Как вы считаете, произнесены они вслух или являются внутренним моноло</w:t>
      </w:r>
      <w:r>
        <w:t>гом? ( Это внутренний монолог.)</w:t>
      </w:r>
    </w:p>
    <w:p w:rsidR="005054C7" w:rsidRDefault="005054C7" w:rsidP="005054C7">
      <w:r>
        <w:t xml:space="preserve">Какие эпитеты автор использует при описании лошади, когда та услышала слова поддержки и сочувствия? (Рыжий ребенок, пришла </w:t>
      </w:r>
      <w:proofErr w:type="gramStart"/>
      <w:r>
        <w:t>веселая</w:t>
      </w:r>
      <w:proofErr w:type="gramEnd"/>
      <w:r>
        <w:t xml:space="preserve">.) Почему? (Она обрела </w:t>
      </w:r>
      <w:r>
        <w:t>силы, желание жить и работать.)</w:t>
      </w:r>
    </w:p>
    <w:p w:rsidR="005054C7" w:rsidRDefault="005054C7" w:rsidP="005054C7">
      <w:r>
        <w:t>Найдите в толковом словаре лекси</w:t>
      </w:r>
      <w:r>
        <w:t>ческое значение слова «стойло».</w:t>
      </w:r>
    </w:p>
    <w:p w:rsidR="005054C7" w:rsidRDefault="005054C7" w:rsidP="005054C7">
      <w:r>
        <w:t>Стойло – отгороженное в конюшне место для одной лошади и иной скотины. (В конюшне много стойл.) Значит, лошадь стала как все другие, она уже не одна, она с другими лошадьми, она похожа на других, т.е. образ стойла – это включение себя в коллективную общую систему. Вот в чем автор видит, оказывается, внутреннюю гармонию, в стремлении быть со всеми. Возможность жизни автор показывает в осознании необходимости гарм</w:t>
      </w:r>
      <w:r>
        <w:t>онического слияния с обществом.</w:t>
      </w:r>
    </w:p>
    <w:p w:rsidR="005054C7" w:rsidRDefault="005054C7" w:rsidP="005054C7">
      <w:r>
        <w:t>Поэт понимает, что все живые существа: и люди и животные – звенья одной цепи, чт</w:t>
      </w:r>
      <w:r>
        <w:t>о всем бывает больно и страшно:</w:t>
      </w:r>
    </w:p>
    <w:p w:rsidR="005054C7" w:rsidRDefault="005054C7" w:rsidP="005054C7">
      <w:r>
        <w:t>Деточка! Все мы немножко лошади.</w:t>
      </w:r>
    </w:p>
    <w:p w:rsidR="005054C7" w:rsidRDefault="005054C7" w:rsidP="005054C7">
      <w:r>
        <w:t>Каждый из нас по-своему лошадь.</w:t>
      </w:r>
    </w:p>
    <w:p w:rsidR="005054C7" w:rsidRDefault="005054C7" w:rsidP="005054C7">
      <w:r>
        <w:t>Разве о лошади это стихотворение?</w:t>
      </w:r>
    </w:p>
    <w:p w:rsidR="005054C7" w:rsidRDefault="005054C7" w:rsidP="005054C7">
      <w:r>
        <w:lastRenderedPageBreak/>
        <w:t>Стихотворение – попытка философского осмысления человеческой жизни. Это маленькая победа добра над злом, жизни над смертью</w:t>
      </w:r>
      <w:r>
        <w:t xml:space="preserve"> вселяет оптимизм в душу поэта:</w:t>
      </w:r>
    </w:p>
    <w:p w:rsidR="005054C7" w:rsidRDefault="005054C7" w:rsidP="005054C7">
      <w:r>
        <w:t>…и стоило жить,</w:t>
      </w:r>
    </w:p>
    <w:p w:rsidR="005054C7" w:rsidRDefault="005054C7" w:rsidP="005054C7">
      <w:r>
        <w:t>И работать стоило.</w:t>
      </w:r>
    </w:p>
    <w:p w:rsidR="005054C7" w:rsidRDefault="005054C7" w:rsidP="005054C7">
      <w:r>
        <w:t xml:space="preserve">Может быть, этот вывод </w:t>
      </w:r>
      <w:proofErr w:type="spellStart"/>
      <w:r>
        <w:t>неожидан</w:t>
      </w:r>
      <w:proofErr w:type="spellEnd"/>
      <w:r>
        <w:t xml:space="preserve"> для читателя, но для Маяковского он характерен, потому что дает представление о смысле его жизни и о цели его творчества. Если человек занят трудом, и труд его нужен людям, он не должен обращать ни на кого внимания, все, кто самозабв</w:t>
      </w:r>
      <w:r>
        <w:t>енно трудятся, немножко лошади.</w:t>
      </w:r>
    </w:p>
    <w:p w:rsidR="005054C7" w:rsidRDefault="005054C7" w:rsidP="005054C7">
      <w:r>
        <w:t>Вы поняли, о чем разговаривает через свои стихи поэт с людьми? Какой диалог с ними ведет? (Возвращаемся к эпиграфам, читаем их ещ</w:t>
      </w:r>
      <w:r>
        <w:t>е раз.)</w:t>
      </w:r>
    </w:p>
    <w:p w:rsidR="005054C7" w:rsidRDefault="005054C7" w:rsidP="005054C7">
      <w:r>
        <w:t>Поэзия Маяковского всегда отличалась оптимизмом. И даже в трудное время первых лет революции поэт верил в торжество новой жизни, в будущее человека, а необычная форма призвана была помочь автору в выражении гуманистического отношения к миру. Маяковский понимал, что главное - не только изменить общество, необходимо изменить каждого человека. Так насладитесь же звучанием поэтических строк В. Маяковско</w:t>
      </w:r>
      <w:r>
        <w:t>го, почувствуйте это отношение.</w:t>
      </w:r>
    </w:p>
    <w:p w:rsidR="005054C7" w:rsidRDefault="005054C7" w:rsidP="005054C7">
      <w:r>
        <w:t>Табун</w:t>
      </w:r>
    </w:p>
    <w:p w:rsidR="005054C7" w:rsidRDefault="005054C7" w:rsidP="005054C7">
      <w:r>
        <w:t>В холмах зеленых табуны коней</w:t>
      </w:r>
    </w:p>
    <w:p w:rsidR="005054C7" w:rsidRDefault="005054C7" w:rsidP="005054C7">
      <w:r>
        <w:t>Сдувают ноздрями златой нале</w:t>
      </w:r>
      <w:r>
        <w:t xml:space="preserve">т </w:t>
      </w:r>
      <w:proofErr w:type="gramStart"/>
      <w:r>
        <w:t>со</w:t>
      </w:r>
      <w:proofErr w:type="gramEnd"/>
      <w:r>
        <w:t xml:space="preserve"> дней.</w:t>
      </w:r>
    </w:p>
    <w:p w:rsidR="005054C7" w:rsidRDefault="005054C7" w:rsidP="005054C7">
      <w:r>
        <w:t xml:space="preserve">С </w:t>
      </w:r>
      <w:r>
        <w:t>бугра высокого в синеющий залив</w:t>
      </w:r>
    </w:p>
    <w:p w:rsidR="005054C7" w:rsidRDefault="005054C7" w:rsidP="005054C7">
      <w:r>
        <w:t>Упала смоль качающихся грив.</w:t>
      </w:r>
    </w:p>
    <w:p w:rsidR="005054C7" w:rsidRDefault="005054C7" w:rsidP="005054C7">
      <w:r>
        <w:t>Др</w:t>
      </w:r>
      <w:r>
        <w:t>ожит их головы над тихою водой,</w:t>
      </w:r>
    </w:p>
    <w:p w:rsidR="005054C7" w:rsidRDefault="005054C7" w:rsidP="005054C7">
      <w:r>
        <w:t>И л</w:t>
      </w:r>
      <w:r>
        <w:t>овит месяц их серебряной уздой.</w:t>
      </w:r>
    </w:p>
    <w:p w:rsidR="005054C7" w:rsidRDefault="005054C7" w:rsidP="005054C7">
      <w:r>
        <w:t>Храпя в испуге на свою же тень</w:t>
      </w:r>
    </w:p>
    <w:p w:rsidR="005054C7" w:rsidRDefault="005054C7" w:rsidP="005054C7">
      <w:proofErr w:type="spellStart"/>
      <w:r>
        <w:t>Зазаст</w:t>
      </w:r>
      <w:r>
        <w:t>ить</w:t>
      </w:r>
      <w:proofErr w:type="spellEnd"/>
      <w:r>
        <w:t xml:space="preserve"> гривами они ждут новый день</w:t>
      </w:r>
    </w:p>
    <w:p w:rsidR="005054C7" w:rsidRDefault="005054C7" w:rsidP="005054C7">
      <w:r>
        <w:t>Весенн</w:t>
      </w:r>
      <w:r>
        <w:t>ий день звенит над конским ухом</w:t>
      </w:r>
    </w:p>
    <w:p w:rsidR="005054C7" w:rsidRDefault="005054C7" w:rsidP="005054C7">
      <w:r>
        <w:t>С приве</w:t>
      </w:r>
      <w:r>
        <w:t>тливым желаньем к первым мухам.</w:t>
      </w:r>
    </w:p>
    <w:p w:rsidR="005054C7" w:rsidRDefault="005054C7" w:rsidP="005054C7">
      <w:r>
        <w:t>Но к вечеру уж кони над лугами</w:t>
      </w:r>
    </w:p>
    <w:p w:rsidR="005054C7" w:rsidRDefault="005054C7" w:rsidP="005054C7">
      <w:r>
        <w:t>Брыкаются и хлопают ушами.</w:t>
      </w:r>
    </w:p>
    <w:p w:rsidR="005054C7" w:rsidRDefault="005054C7" w:rsidP="005054C7">
      <w:r>
        <w:t>Все ре</w:t>
      </w:r>
      <w:r>
        <w:t>зче звон, прилипший на копытах,</w:t>
      </w:r>
    </w:p>
    <w:p w:rsidR="005054C7" w:rsidRDefault="005054C7" w:rsidP="005054C7">
      <w:r>
        <w:t>То тонет в</w:t>
      </w:r>
      <w:r>
        <w:t xml:space="preserve"> воздухе, то виснет на ракитах.</w:t>
      </w:r>
    </w:p>
    <w:p w:rsidR="005054C7" w:rsidRDefault="005054C7" w:rsidP="005054C7">
      <w:r>
        <w:t>И</w:t>
      </w:r>
      <w:r>
        <w:t xml:space="preserve"> лишь волна потянется к звезде,</w:t>
      </w:r>
    </w:p>
    <w:p w:rsidR="005054C7" w:rsidRDefault="005054C7" w:rsidP="005054C7">
      <w:r>
        <w:t>Мелькают мухи пеплом по воде.</w:t>
      </w:r>
    </w:p>
    <w:p w:rsidR="005054C7" w:rsidRDefault="005054C7" w:rsidP="005054C7">
      <w:r>
        <w:lastRenderedPageBreak/>
        <w:t>Погасло солнце. Тихо на лужке.</w:t>
      </w:r>
    </w:p>
    <w:p w:rsidR="005054C7" w:rsidRDefault="005054C7" w:rsidP="005054C7">
      <w:r>
        <w:t>Пастух играет песню на рожке.</w:t>
      </w:r>
    </w:p>
    <w:p w:rsidR="005054C7" w:rsidRDefault="005054C7" w:rsidP="005054C7">
      <w:proofErr w:type="spellStart"/>
      <w:r>
        <w:t>Уставясь</w:t>
      </w:r>
      <w:proofErr w:type="spellEnd"/>
      <w:r>
        <w:t xml:space="preserve"> лбами, слушает табун,</w:t>
      </w:r>
    </w:p>
    <w:p w:rsidR="005054C7" w:rsidRDefault="005054C7" w:rsidP="005054C7">
      <w:r>
        <w:t xml:space="preserve">Что им поет </w:t>
      </w:r>
      <w:proofErr w:type="gramStart"/>
      <w:r>
        <w:t>вихрастый</w:t>
      </w:r>
      <w:proofErr w:type="gramEnd"/>
      <w:r>
        <w:t xml:space="preserve"> </w:t>
      </w:r>
      <w:proofErr w:type="spellStart"/>
      <w:r>
        <w:t>гамаюн</w:t>
      </w:r>
      <w:proofErr w:type="spellEnd"/>
      <w:r>
        <w:t>.</w:t>
      </w:r>
    </w:p>
    <w:p w:rsidR="005054C7" w:rsidRDefault="005054C7" w:rsidP="005054C7">
      <w:r>
        <w:t>А эхо</w:t>
      </w:r>
      <w:r>
        <w:t xml:space="preserve"> резвое, скользнув по их губам,</w:t>
      </w:r>
    </w:p>
    <w:p w:rsidR="005054C7" w:rsidRDefault="005054C7" w:rsidP="005054C7">
      <w:r>
        <w:t>Ун</w:t>
      </w:r>
      <w:r>
        <w:t>осит думы их к неведомым лугам.</w:t>
      </w:r>
    </w:p>
    <w:p w:rsidR="005054C7" w:rsidRDefault="005054C7" w:rsidP="005054C7">
      <w:r>
        <w:t>Любя твой день и ночи темноту,</w:t>
      </w:r>
    </w:p>
    <w:p w:rsidR="005054C7" w:rsidRDefault="005054C7" w:rsidP="005054C7">
      <w:r>
        <w:t>Теб</w:t>
      </w:r>
      <w:r>
        <w:t>е, о родина, сложил я песню ту.</w:t>
      </w:r>
      <w:bookmarkStart w:id="0" w:name="_GoBack"/>
      <w:bookmarkEnd w:id="0"/>
    </w:p>
    <w:p w:rsidR="00D6245A" w:rsidRDefault="005054C7" w:rsidP="005054C7">
      <w:r>
        <w:t>1915</w:t>
      </w:r>
    </w:p>
    <w:sectPr w:rsidR="00D624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999"/>
    <w:rsid w:val="002C7DB6"/>
    <w:rsid w:val="005054C7"/>
    <w:rsid w:val="0064290F"/>
    <w:rsid w:val="00D24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785997">
      <w:bodyDiv w:val="1"/>
      <w:marLeft w:val="0"/>
      <w:marRight w:val="0"/>
      <w:marTop w:val="0"/>
      <w:marBottom w:val="0"/>
      <w:divBdr>
        <w:top w:val="none" w:sz="0" w:space="0" w:color="auto"/>
        <w:left w:val="none" w:sz="0" w:space="0" w:color="auto"/>
        <w:bottom w:val="none" w:sz="0" w:space="0" w:color="auto"/>
        <w:right w:val="none" w:sz="0" w:space="0" w:color="auto"/>
      </w:divBdr>
      <w:divsChild>
        <w:div w:id="319702515">
          <w:marLeft w:val="0"/>
          <w:marRight w:val="0"/>
          <w:marTop w:val="0"/>
          <w:marBottom w:val="0"/>
          <w:divBdr>
            <w:top w:val="none" w:sz="0" w:space="0" w:color="auto"/>
            <w:left w:val="none" w:sz="0" w:space="0" w:color="auto"/>
            <w:bottom w:val="none" w:sz="0" w:space="0" w:color="auto"/>
            <w:right w:val="none" w:sz="0" w:space="0" w:color="auto"/>
          </w:divBdr>
          <w:divsChild>
            <w:div w:id="1583564061">
              <w:marLeft w:val="0"/>
              <w:marRight w:val="0"/>
              <w:marTop w:val="0"/>
              <w:marBottom w:val="0"/>
              <w:divBdr>
                <w:top w:val="none" w:sz="0" w:space="0" w:color="auto"/>
                <w:left w:val="none" w:sz="0" w:space="0" w:color="auto"/>
                <w:bottom w:val="none" w:sz="0" w:space="0" w:color="auto"/>
                <w:right w:val="none" w:sz="0" w:space="0" w:color="auto"/>
              </w:divBdr>
            </w:div>
          </w:divsChild>
        </w:div>
        <w:div w:id="1851603093">
          <w:marLeft w:val="0"/>
          <w:marRight w:val="0"/>
          <w:marTop w:val="0"/>
          <w:marBottom w:val="0"/>
          <w:divBdr>
            <w:top w:val="none" w:sz="0" w:space="0" w:color="auto"/>
            <w:left w:val="none" w:sz="0" w:space="0" w:color="auto"/>
            <w:bottom w:val="none" w:sz="0" w:space="0" w:color="auto"/>
            <w:right w:val="none" w:sz="0" w:space="0" w:color="auto"/>
          </w:divBdr>
          <w:divsChild>
            <w:div w:id="599871588">
              <w:marLeft w:val="0"/>
              <w:marRight w:val="0"/>
              <w:marTop w:val="15"/>
              <w:marBottom w:val="0"/>
              <w:divBdr>
                <w:top w:val="none" w:sz="0" w:space="0" w:color="auto"/>
                <w:left w:val="none" w:sz="0" w:space="0" w:color="auto"/>
                <w:bottom w:val="none" w:sz="0" w:space="0" w:color="auto"/>
                <w:right w:val="none" w:sz="0" w:space="0" w:color="auto"/>
              </w:divBdr>
            </w:div>
            <w:div w:id="690842369">
              <w:marLeft w:val="0"/>
              <w:marRight w:val="0"/>
              <w:marTop w:val="15"/>
              <w:marBottom w:val="0"/>
              <w:divBdr>
                <w:top w:val="none" w:sz="0" w:space="0" w:color="auto"/>
                <w:left w:val="none" w:sz="0" w:space="0" w:color="auto"/>
                <w:bottom w:val="none" w:sz="0" w:space="0" w:color="auto"/>
                <w:right w:val="none" w:sz="0" w:space="0" w:color="auto"/>
              </w:divBdr>
            </w:div>
            <w:div w:id="1445728510">
              <w:marLeft w:val="0"/>
              <w:marRight w:val="0"/>
              <w:marTop w:val="0"/>
              <w:marBottom w:val="0"/>
              <w:divBdr>
                <w:top w:val="none" w:sz="0" w:space="0" w:color="auto"/>
                <w:left w:val="none" w:sz="0" w:space="0" w:color="auto"/>
                <w:bottom w:val="none" w:sz="0" w:space="0" w:color="auto"/>
                <w:right w:val="none" w:sz="0" w:space="0" w:color="auto"/>
              </w:divBdr>
              <w:divsChild>
                <w:div w:id="478303832">
                  <w:marLeft w:val="0"/>
                  <w:marRight w:val="0"/>
                  <w:marTop w:val="0"/>
                  <w:marBottom w:val="0"/>
                  <w:divBdr>
                    <w:top w:val="none" w:sz="0" w:space="0" w:color="auto"/>
                    <w:left w:val="none" w:sz="0" w:space="0" w:color="auto"/>
                    <w:bottom w:val="none" w:sz="0" w:space="0" w:color="auto"/>
                    <w:right w:val="none" w:sz="0" w:space="0" w:color="auto"/>
                  </w:divBdr>
                </w:div>
                <w:div w:id="1075207463">
                  <w:marLeft w:val="0"/>
                  <w:marRight w:val="0"/>
                  <w:marTop w:val="300"/>
                  <w:marBottom w:val="0"/>
                  <w:divBdr>
                    <w:top w:val="single" w:sz="6" w:space="0" w:color="E1E8ED"/>
                    <w:left w:val="single" w:sz="6" w:space="0" w:color="E1E8ED"/>
                    <w:bottom w:val="single" w:sz="6" w:space="0" w:color="E1E8ED"/>
                    <w:right w:val="single" w:sz="6" w:space="0" w:color="E1E8ED"/>
                  </w:divBdr>
                  <w:divsChild>
                    <w:div w:id="251016988">
                      <w:marLeft w:val="0"/>
                      <w:marRight w:val="0"/>
                      <w:marTop w:val="0"/>
                      <w:marBottom w:val="0"/>
                      <w:divBdr>
                        <w:top w:val="none" w:sz="0" w:space="0" w:color="auto"/>
                        <w:left w:val="none" w:sz="0" w:space="0" w:color="auto"/>
                        <w:bottom w:val="none" w:sz="0" w:space="0" w:color="auto"/>
                        <w:right w:val="none" w:sz="0" w:space="0" w:color="auto"/>
                      </w:divBdr>
                      <w:divsChild>
                        <w:div w:id="177524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1524791">
      <w:bodyDiv w:val="1"/>
      <w:marLeft w:val="0"/>
      <w:marRight w:val="0"/>
      <w:marTop w:val="0"/>
      <w:marBottom w:val="0"/>
      <w:divBdr>
        <w:top w:val="none" w:sz="0" w:space="0" w:color="auto"/>
        <w:left w:val="none" w:sz="0" w:space="0" w:color="auto"/>
        <w:bottom w:val="none" w:sz="0" w:space="0" w:color="auto"/>
        <w:right w:val="none" w:sz="0" w:space="0" w:color="auto"/>
      </w:divBdr>
      <w:divsChild>
        <w:div w:id="1673991760">
          <w:marLeft w:val="0"/>
          <w:marRight w:val="0"/>
          <w:marTop w:val="0"/>
          <w:marBottom w:val="0"/>
          <w:divBdr>
            <w:top w:val="none" w:sz="0" w:space="0" w:color="auto"/>
            <w:left w:val="none" w:sz="0" w:space="0" w:color="auto"/>
            <w:bottom w:val="none" w:sz="0" w:space="0" w:color="auto"/>
            <w:right w:val="none" w:sz="0" w:space="0" w:color="auto"/>
          </w:divBdr>
          <w:divsChild>
            <w:div w:id="1196117911">
              <w:marLeft w:val="0"/>
              <w:marRight w:val="0"/>
              <w:marTop w:val="0"/>
              <w:marBottom w:val="0"/>
              <w:divBdr>
                <w:top w:val="none" w:sz="0" w:space="0" w:color="auto"/>
                <w:left w:val="none" w:sz="0" w:space="0" w:color="auto"/>
                <w:bottom w:val="none" w:sz="0" w:space="0" w:color="auto"/>
                <w:right w:val="none" w:sz="0" w:space="0" w:color="auto"/>
              </w:divBdr>
            </w:div>
          </w:divsChild>
        </w:div>
        <w:div w:id="678045634">
          <w:marLeft w:val="0"/>
          <w:marRight w:val="0"/>
          <w:marTop w:val="0"/>
          <w:marBottom w:val="0"/>
          <w:divBdr>
            <w:top w:val="none" w:sz="0" w:space="0" w:color="auto"/>
            <w:left w:val="none" w:sz="0" w:space="0" w:color="auto"/>
            <w:bottom w:val="none" w:sz="0" w:space="0" w:color="auto"/>
            <w:right w:val="none" w:sz="0" w:space="0" w:color="auto"/>
          </w:divBdr>
          <w:divsChild>
            <w:div w:id="113866311">
              <w:marLeft w:val="0"/>
              <w:marRight w:val="0"/>
              <w:marTop w:val="15"/>
              <w:marBottom w:val="0"/>
              <w:divBdr>
                <w:top w:val="none" w:sz="0" w:space="0" w:color="auto"/>
                <w:left w:val="none" w:sz="0" w:space="0" w:color="auto"/>
                <w:bottom w:val="none" w:sz="0" w:space="0" w:color="auto"/>
                <w:right w:val="none" w:sz="0" w:space="0" w:color="auto"/>
              </w:divBdr>
            </w:div>
            <w:div w:id="744037426">
              <w:marLeft w:val="0"/>
              <w:marRight w:val="0"/>
              <w:marTop w:val="15"/>
              <w:marBottom w:val="0"/>
              <w:divBdr>
                <w:top w:val="none" w:sz="0" w:space="0" w:color="auto"/>
                <w:left w:val="none" w:sz="0" w:space="0" w:color="auto"/>
                <w:bottom w:val="none" w:sz="0" w:space="0" w:color="auto"/>
                <w:right w:val="none" w:sz="0" w:space="0" w:color="auto"/>
              </w:divBdr>
            </w:div>
            <w:div w:id="1467550061">
              <w:marLeft w:val="0"/>
              <w:marRight w:val="0"/>
              <w:marTop w:val="0"/>
              <w:marBottom w:val="0"/>
              <w:divBdr>
                <w:top w:val="none" w:sz="0" w:space="0" w:color="auto"/>
                <w:left w:val="none" w:sz="0" w:space="0" w:color="auto"/>
                <w:bottom w:val="none" w:sz="0" w:space="0" w:color="auto"/>
                <w:right w:val="none" w:sz="0" w:space="0" w:color="auto"/>
              </w:divBdr>
              <w:divsChild>
                <w:div w:id="779181864">
                  <w:marLeft w:val="0"/>
                  <w:marRight w:val="0"/>
                  <w:marTop w:val="0"/>
                  <w:marBottom w:val="0"/>
                  <w:divBdr>
                    <w:top w:val="none" w:sz="0" w:space="0" w:color="auto"/>
                    <w:left w:val="none" w:sz="0" w:space="0" w:color="auto"/>
                    <w:bottom w:val="none" w:sz="0" w:space="0" w:color="auto"/>
                    <w:right w:val="none" w:sz="0" w:space="0" w:color="auto"/>
                  </w:divBdr>
                </w:div>
                <w:div w:id="1532062600">
                  <w:marLeft w:val="0"/>
                  <w:marRight w:val="0"/>
                  <w:marTop w:val="300"/>
                  <w:marBottom w:val="0"/>
                  <w:divBdr>
                    <w:top w:val="single" w:sz="6" w:space="0" w:color="E1E8ED"/>
                    <w:left w:val="single" w:sz="6" w:space="0" w:color="E1E8ED"/>
                    <w:bottom w:val="single" w:sz="6" w:space="0" w:color="E1E8ED"/>
                    <w:right w:val="single" w:sz="6" w:space="0" w:color="E1E8ED"/>
                  </w:divBdr>
                  <w:divsChild>
                    <w:div w:id="1117257734">
                      <w:marLeft w:val="0"/>
                      <w:marRight w:val="0"/>
                      <w:marTop w:val="0"/>
                      <w:marBottom w:val="0"/>
                      <w:divBdr>
                        <w:top w:val="none" w:sz="0" w:space="0" w:color="auto"/>
                        <w:left w:val="none" w:sz="0" w:space="0" w:color="auto"/>
                        <w:bottom w:val="none" w:sz="0" w:space="0" w:color="auto"/>
                        <w:right w:val="none" w:sz="0" w:space="0" w:color="auto"/>
                      </w:divBdr>
                      <w:divsChild>
                        <w:div w:id="8597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660889">
      <w:bodyDiv w:val="1"/>
      <w:marLeft w:val="0"/>
      <w:marRight w:val="0"/>
      <w:marTop w:val="0"/>
      <w:marBottom w:val="0"/>
      <w:divBdr>
        <w:top w:val="none" w:sz="0" w:space="0" w:color="auto"/>
        <w:left w:val="none" w:sz="0" w:space="0" w:color="auto"/>
        <w:bottom w:val="none" w:sz="0" w:space="0" w:color="auto"/>
        <w:right w:val="none" w:sz="0" w:space="0" w:color="auto"/>
      </w:divBdr>
      <w:divsChild>
        <w:div w:id="1126385447">
          <w:marLeft w:val="0"/>
          <w:marRight w:val="0"/>
          <w:marTop w:val="0"/>
          <w:marBottom w:val="0"/>
          <w:divBdr>
            <w:top w:val="none" w:sz="0" w:space="0" w:color="auto"/>
            <w:left w:val="none" w:sz="0" w:space="0" w:color="auto"/>
            <w:bottom w:val="none" w:sz="0" w:space="0" w:color="auto"/>
            <w:right w:val="none" w:sz="0" w:space="0" w:color="auto"/>
          </w:divBdr>
          <w:divsChild>
            <w:div w:id="1206990680">
              <w:marLeft w:val="0"/>
              <w:marRight w:val="0"/>
              <w:marTop w:val="0"/>
              <w:marBottom w:val="0"/>
              <w:divBdr>
                <w:top w:val="none" w:sz="0" w:space="0" w:color="auto"/>
                <w:left w:val="none" w:sz="0" w:space="0" w:color="auto"/>
                <w:bottom w:val="none" w:sz="0" w:space="0" w:color="auto"/>
                <w:right w:val="none" w:sz="0" w:space="0" w:color="auto"/>
              </w:divBdr>
            </w:div>
          </w:divsChild>
        </w:div>
        <w:div w:id="396703964">
          <w:marLeft w:val="0"/>
          <w:marRight w:val="0"/>
          <w:marTop w:val="0"/>
          <w:marBottom w:val="0"/>
          <w:divBdr>
            <w:top w:val="none" w:sz="0" w:space="0" w:color="auto"/>
            <w:left w:val="none" w:sz="0" w:space="0" w:color="auto"/>
            <w:bottom w:val="none" w:sz="0" w:space="0" w:color="auto"/>
            <w:right w:val="none" w:sz="0" w:space="0" w:color="auto"/>
          </w:divBdr>
          <w:divsChild>
            <w:div w:id="973144909">
              <w:marLeft w:val="0"/>
              <w:marRight w:val="0"/>
              <w:marTop w:val="15"/>
              <w:marBottom w:val="0"/>
              <w:divBdr>
                <w:top w:val="none" w:sz="0" w:space="0" w:color="auto"/>
                <w:left w:val="none" w:sz="0" w:space="0" w:color="auto"/>
                <w:bottom w:val="none" w:sz="0" w:space="0" w:color="auto"/>
                <w:right w:val="none" w:sz="0" w:space="0" w:color="auto"/>
              </w:divBdr>
            </w:div>
            <w:div w:id="400375806">
              <w:marLeft w:val="0"/>
              <w:marRight w:val="0"/>
              <w:marTop w:val="15"/>
              <w:marBottom w:val="0"/>
              <w:divBdr>
                <w:top w:val="none" w:sz="0" w:space="0" w:color="auto"/>
                <w:left w:val="none" w:sz="0" w:space="0" w:color="auto"/>
                <w:bottom w:val="none" w:sz="0" w:space="0" w:color="auto"/>
                <w:right w:val="none" w:sz="0" w:space="0" w:color="auto"/>
              </w:divBdr>
            </w:div>
            <w:div w:id="577524048">
              <w:marLeft w:val="0"/>
              <w:marRight w:val="0"/>
              <w:marTop w:val="0"/>
              <w:marBottom w:val="0"/>
              <w:divBdr>
                <w:top w:val="none" w:sz="0" w:space="0" w:color="auto"/>
                <w:left w:val="none" w:sz="0" w:space="0" w:color="auto"/>
                <w:bottom w:val="none" w:sz="0" w:space="0" w:color="auto"/>
                <w:right w:val="none" w:sz="0" w:space="0" w:color="auto"/>
              </w:divBdr>
              <w:divsChild>
                <w:div w:id="360933480">
                  <w:marLeft w:val="0"/>
                  <w:marRight w:val="0"/>
                  <w:marTop w:val="0"/>
                  <w:marBottom w:val="0"/>
                  <w:divBdr>
                    <w:top w:val="none" w:sz="0" w:space="0" w:color="auto"/>
                    <w:left w:val="none" w:sz="0" w:space="0" w:color="auto"/>
                    <w:bottom w:val="none" w:sz="0" w:space="0" w:color="auto"/>
                    <w:right w:val="none" w:sz="0" w:space="0" w:color="auto"/>
                  </w:divBdr>
                </w:div>
                <w:div w:id="1679651569">
                  <w:marLeft w:val="0"/>
                  <w:marRight w:val="0"/>
                  <w:marTop w:val="300"/>
                  <w:marBottom w:val="0"/>
                  <w:divBdr>
                    <w:top w:val="single" w:sz="6" w:space="0" w:color="E1E8ED"/>
                    <w:left w:val="single" w:sz="6" w:space="0" w:color="E1E8ED"/>
                    <w:bottom w:val="single" w:sz="6" w:space="0" w:color="E1E8ED"/>
                    <w:right w:val="single" w:sz="6" w:space="0" w:color="E1E8ED"/>
                  </w:divBdr>
                  <w:divsChild>
                    <w:div w:id="1894584914">
                      <w:marLeft w:val="0"/>
                      <w:marRight w:val="0"/>
                      <w:marTop w:val="0"/>
                      <w:marBottom w:val="0"/>
                      <w:divBdr>
                        <w:top w:val="none" w:sz="0" w:space="0" w:color="auto"/>
                        <w:left w:val="none" w:sz="0" w:space="0" w:color="auto"/>
                        <w:bottom w:val="none" w:sz="0" w:space="0" w:color="auto"/>
                        <w:right w:val="none" w:sz="0" w:space="0" w:color="auto"/>
                      </w:divBdr>
                      <w:divsChild>
                        <w:div w:id="81664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2372</Words>
  <Characters>13523</Characters>
  <Application>Microsoft Office Word</Application>
  <DocSecurity>0</DocSecurity>
  <Lines>112</Lines>
  <Paragraphs>31</Paragraphs>
  <ScaleCrop>false</ScaleCrop>
  <Company/>
  <LinksUpToDate>false</LinksUpToDate>
  <CharactersWithSpaces>15864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2025-07-04T07:57:00Z</dcterms:created>
  <dcterms:modified xsi:type="dcterms:W3CDTF">2025-07-04T08:07:00Z</dcterms:modified>
</cp:coreProperties>
</file>