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39" w:rsidRDefault="00C71539" w:rsidP="00C71539">
      <w:r>
        <w:t>Сказка как средство духовно-нравственного воспитания дошкольников</w:t>
      </w:r>
    </w:p>
    <w:p w:rsidR="00C71539" w:rsidRDefault="00C71539" w:rsidP="00C71539">
      <w:r>
        <w:t>Аннотация</w:t>
      </w:r>
    </w:p>
    <w:p w:rsidR="00C71539" w:rsidRDefault="00C71539" w:rsidP="00C71539">
      <w:r>
        <w:t>В статье рассматривается значение сказки в системе духовно-нравственного воспитания детей дошкольного возраста. Раскрываются педагогические возможности сказки как универсального средства формирования ценностных ориентиров у детей, развивающего их эмоциональную сферу, нравственное сознание и личностные качества.</w:t>
      </w:r>
    </w:p>
    <w:p w:rsidR="00C71539" w:rsidRDefault="00C71539" w:rsidP="00C71539"/>
    <w:p w:rsidR="00C71539" w:rsidRDefault="00C71539" w:rsidP="00C71539">
      <w:r>
        <w:t>Ключевые слова: сказка, духовно-нравственное воспитание, дошкольник, личностное развитие, ценности.</w:t>
      </w:r>
    </w:p>
    <w:p w:rsidR="00C71539" w:rsidRDefault="00C71539" w:rsidP="00C71539"/>
    <w:p w:rsidR="00C71539" w:rsidRDefault="00C71539" w:rsidP="00C71539">
      <w:r>
        <w:t>Введение</w:t>
      </w:r>
    </w:p>
    <w:p w:rsidR="00C71539" w:rsidRDefault="00C71539" w:rsidP="00C71539">
      <w:r>
        <w:t>Дошкольное детство – особый период, когда происходит формирование основы личности. В этот период важно прививать ребёнку нравственные ориентиры, чувства добра, справедливости, любви, сопереживания. В педагогике на протяжении веков сказка выступала как действенный инструмент воспитания. Благодаря своей доступной форме, образности и сюжетной динамике сказка глубоко проникает в эмоциональный мир ребёнка, пробуждая в нём стремление к добру и понимание моральных норм.</w:t>
      </w:r>
    </w:p>
    <w:p w:rsidR="00C71539" w:rsidRDefault="00C71539" w:rsidP="00C71539"/>
    <w:p w:rsidR="00C71539" w:rsidRDefault="00C71539" w:rsidP="00C71539">
      <w:r>
        <w:t>Педагогический потенциал сказки</w:t>
      </w:r>
    </w:p>
    <w:p w:rsidR="00C71539" w:rsidRDefault="00C71539" w:rsidP="00C71539">
      <w:r>
        <w:t>Сказка не только развлекает, но и воспитывает. Её герои и события формируют у ребёнка начальные представления о добре и зле, учат сопереживать, осуждать негативные поступки и стремиться к положительным.</w:t>
      </w:r>
    </w:p>
    <w:p w:rsidR="00C71539" w:rsidRDefault="00C71539" w:rsidP="00C71539"/>
    <w:p w:rsidR="00C71539" w:rsidRDefault="00C71539" w:rsidP="00C71539">
      <w:r>
        <w:t>В зависимости от содержания, сказки можно классифицировать следующим образом:</w:t>
      </w:r>
    </w:p>
    <w:p w:rsidR="00C71539" w:rsidRDefault="00C71539" w:rsidP="00C71539"/>
    <w:p w:rsidR="00C71539" w:rsidRDefault="00C71539" w:rsidP="00C71539">
      <w:r>
        <w:t>Народные сказки – несут коллективную мудрость народа, учат трудолюбию, честности, уважению к старшим;</w:t>
      </w:r>
    </w:p>
    <w:p w:rsidR="00C71539" w:rsidRDefault="00C71539" w:rsidP="00C71539"/>
    <w:p w:rsidR="00C71539" w:rsidRDefault="00C71539" w:rsidP="00C71539">
      <w:r>
        <w:t>Бытовые сказки – воспитывают смекалку, осуждают глупость, лень и жадность;</w:t>
      </w:r>
    </w:p>
    <w:p w:rsidR="00C71539" w:rsidRDefault="00C71539" w:rsidP="00C71539"/>
    <w:p w:rsidR="00C71539" w:rsidRDefault="00C71539" w:rsidP="00C71539">
      <w:r>
        <w:t>Волшебные сказки – через образы героев формируют такие ценности, как самопожертвование, верность, дружба;</w:t>
      </w:r>
    </w:p>
    <w:p w:rsidR="00C71539" w:rsidRDefault="00C71539" w:rsidP="00C71539"/>
    <w:p w:rsidR="00C71539" w:rsidRDefault="00C71539" w:rsidP="00C71539">
      <w:r>
        <w:t>Авторские сказки – передают индивидуальные нравственные идеи, направлены на личностное развитие ребёнка.</w:t>
      </w:r>
    </w:p>
    <w:p w:rsidR="00C71539" w:rsidRDefault="00C71539" w:rsidP="00C71539"/>
    <w:p w:rsidR="00C71539" w:rsidRDefault="00C71539" w:rsidP="00C71539">
      <w:r>
        <w:lastRenderedPageBreak/>
        <w:t>Формы работы со сказкой в ДОУ</w:t>
      </w:r>
    </w:p>
    <w:p w:rsidR="00C71539" w:rsidRDefault="00C71539" w:rsidP="00C71539">
      <w:r>
        <w:t>Воспитатель может использовать сказку в различных формах, сочетая традиционные методы с игровыми и терапевтическими технологиями:</w:t>
      </w:r>
    </w:p>
    <w:p w:rsidR="00C71539" w:rsidRDefault="00C71539" w:rsidP="00C71539"/>
    <w:p w:rsidR="00C71539" w:rsidRDefault="00C71539" w:rsidP="00C71539">
      <w:r>
        <w:t>Чтение и обсуждение</w:t>
      </w:r>
    </w:p>
    <w:p w:rsidR="00C71539" w:rsidRDefault="00C71539" w:rsidP="00C71539">
      <w:r>
        <w:t>После прочтения сказки проводится беседа, где дети размышляют над поступками героев, делают нравственные выводы.</w:t>
      </w:r>
    </w:p>
    <w:p w:rsidR="00C71539" w:rsidRDefault="00C71539" w:rsidP="00C71539"/>
    <w:p w:rsidR="00C71539" w:rsidRDefault="00C71539" w:rsidP="00C71539">
      <w:r>
        <w:t>Сюжетно-ролевые игры</w:t>
      </w:r>
    </w:p>
    <w:p w:rsidR="00C71539" w:rsidRDefault="00C71539" w:rsidP="00C71539">
      <w:r>
        <w:t>Игры позволяют прожить ситуацию, примерить на себя роль доброго или злого героя, сделать моральный выбор.</w:t>
      </w:r>
    </w:p>
    <w:p w:rsidR="00C71539" w:rsidRDefault="00C71539" w:rsidP="00C71539"/>
    <w:p w:rsidR="00C71539" w:rsidRDefault="00C71539" w:rsidP="00C71539">
      <w:r>
        <w:t>Инсценировка сказки</w:t>
      </w:r>
    </w:p>
    <w:p w:rsidR="00C71539" w:rsidRDefault="00C71539" w:rsidP="00C71539">
      <w:r>
        <w:t xml:space="preserve">Совместное разыгрывание сказочного сюжета развивает коммуникативные навыки, ответственность и </w:t>
      </w:r>
      <w:proofErr w:type="spellStart"/>
      <w:r>
        <w:t>эмпатию</w:t>
      </w:r>
      <w:proofErr w:type="spellEnd"/>
      <w:r>
        <w:t>.</w:t>
      </w:r>
    </w:p>
    <w:p w:rsidR="00C71539" w:rsidRDefault="00C71539" w:rsidP="00C71539"/>
    <w:p w:rsidR="00C71539" w:rsidRDefault="00C71539" w:rsidP="00C71539">
      <w:proofErr w:type="spellStart"/>
      <w:r>
        <w:t>Сказкотерапия</w:t>
      </w:r>
      <w:proofErr w:type="spellEnd"/>
    </w:p>
    <w:p w:rsidR="00C71539" w:rsidRDefault="00C71539" w:rsidP="00C71539">
      <w:r>
        <w:t>Эффективна в индивидуальной работе. Помогает ребёнку осознать свои страхи, эмоции, внутренние конфликты через сюжет сказки.</w:t>
      </w:r>
    </w:p>
    <w:p w:rsidR="00C71539" w:rsidRDefault="00C71539" w:rsidP="00C71539"/>
    <w:p w:rsidR="00C71539" w:rsidRDefault="00C71539" w:rsidP="00C71539">
      <w:r>
        <w:t>Творческие задания</w:t>
      </w:r>
    </w:p>
    <w:p w:rsidR="00C71539" w:rsidRDefault="00C71539" w:rsidP="00C71539">
      <w:r>
        <w:t>Рисование, лепка, сочинение собственных сказок с нравственным смыслом укрепляют эмоциональную привязанность к добру.</w:t>
      </w:r>
    </w:p>
    <w:p w:rsidR="00C71539" w:rsidRDefault="00C71539" w:rsidP="00C71539"/>
    <w:p w:rsidR="00C71539" w:rsidRDefault="00C71539" w:rsidP="00C71539">
      <w:r>
        <w:t>Результаты воздействия сказки</w:t>
      </w:r>
    </w:p>
    <w:p w:rsidR="00C71539" w:rsidRDefault="00C71539" w:rsidP="00C71539">
      <w:r>
        <w:t>Педагогическая практика показывает, что систематическое использование сказок в воспитательном процессе способствует:</w:t>
      </w:r>
    </w:p>
    <w:p w:rsidR="00C71539" w:rsidRDefault="00C71539" w:rsidP="00C71539"/>
    <w:p w:rsidR="00C71539" w:rsidRDefault="00C71539" w:rsidP="00C71539">
      <w:r>
        <w:t>формированию нравственных установок и норм поведения;</w:t>
      </w:r>
    </w:p>
    <w:p w:rsidR="00C71539" w:rsidRDefault="00C71539" w:rsidP="00C71539"/>
    <w:p w:rsidR="00C71539" w:rsidRDefault="00C71539" w:rsidP="00C71539">
      <w:r>
        <w:t xml:space="preserve">развитию </w:t>
      </w:r>
      <w:proofErr w:type="spellStart"/>
      <w:r>
        <w:t>эмпатии</w:t>
      </w:r>
      <w:proofErr w:type="spellEnd"/>
      <w:r>
        <w:t xml:space="preserve"> и эмоциональной отзывчивости;</w:t>
      </w:r>
    </w:p>
    <w:p w:rsidR="00C71539" w:rsidRDefault="00C71539" w:rsidP="00C71539"/>
    <w:p w:rsidR="00C71539" w:rsidRDefault="00C71539" w:rsidP="00C71539">
      <w:r>
        <w:t>пониманию значимости добрых поступков;</w:t>
      </w:r>
    </w:p>
    <w:p w:rsidR="00C71539" w:rsidRDefault="00C71539" w:rsidP="00C71539"/>
    <w:p w:rsidR="00C71539" w:rsidRDefault="00C71539" w:rsidP="00C71539">
      <w:r>
        <w:t>стремлению подражать положительным героям.</w:t>
      </w:r>
    </w:p>
    <w:p w:rsidR="00C71539" w:rsidRDefault="00C71539" w:rsidP="00C71539"/>
    <w:p w:rsidR="00C71539" w:rsidRDefault="00C71539" w:rsidP="00C71539">
      <w:r>
        <w:lastRenderedPageBreak/>
        <w:t>Заключение</w:t>
      </w:r>
    </w:p>
    <w:p w:rsidR="00C71539" w:rsidRDefault="00C71539" w:rsidP="00C71539">
      <w:r>
        <w:t>Сказка является мощным воспитательным ресурсом, позволяющим ненавязчиво и эффективно формировать у дошкольников духовно-нравственные ценности. В условиях современного мира, где ребёнок всё чаще сталкивается с агрессией и равнодушием, именно сказка помогает сохранить чистоту души, развить чувство справедливости и научиться быть человеком.</w:t>
      </w:r>
    </w:p>
    <w:p w:rsidR="0006081C" w:rsidRDefault="0006081C">
      <w:bookmarkStart w:id="0" w:name="_GoBack"/>
      <w:bookmarkEnd w:id="0"/>
    </w:p>
    <w:sectPr w:rsidR="0006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7D"/>
    <w:rsid w:val="0006081C"/>
    <w:rsid w:val="00717C7D"/>
    <w:rsid w:val="00C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FB5B-6886-4E3B-BCB3-C0BB281F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tolstikovnm@gmail.com</dc:creator>
  <cp:keywords/>
  <dc:description/>
  <cp:lastModifiedBy>tolstikovnm@gmail.com</cp:lastModifiedBy>
  <cp:revision>3</cp:revision>
  <dcterms:created xsi:type="dcterms:W3CDTF">2025-05-18T16:50:00Z</dcterms:created>
  <dcterms:modified xsi:type="dcterms:W3CDTF">2025-05-18T16:51:00Z</dcterms:modified>
</cp:coreProperties>
</file>