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1E08B" w14:textId="275D7DEE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Статья на тему:</w:t>
      </w:r>
    </w:p>
    <w:p w14:paraId="4F0680E1" w14:textId="21F44D46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427C4">
        <w:rPr>
          <w:rFonts w:ascii="Times New Roman" w:hAnsi="Times New Roman" w:cs="Times New Roman"/>
          <w:b/>
          <w:bCs/>
          <w:sz w:val="24"/>
          <w:szCs w:val="24"/>
        </w:rPr>
        <w:t>Как раскрыть талант ребенка и с какого возраста начинать: практическое руководство для родителей дошкольников</w:t>
      </w:r>
      <w:r w:rsidRPr="004427C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597602" w14:textId="344534FF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Каждый ребенок рождается с уникальным набором способностей и талантов. Наша задача, как родителей, не только заметить их, но и создать благоприятные условия для их развития. И, вопреки распространенному мнению, начинать этот процесс можно и нужно уже в дошкольном возрасте!</w:t>
      </w:r>
    </w:p>
    <w:p w14:paraId="5A8D047C" w14:textId="3ED17E20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Почему так важно начинать рано?</w:t>
      </w:r>
    </w:p>
    <w:p w14:paraId="530C93F1" w14:textId="5E0EE7D0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Дошкольный возраст – это период активного формирования личности, когда мозг ребенка наиболее пластичен и восприимчив к новой информации. Именно сейчас закладываются основы для будущих успехов. Раннее выявление и развитие талантов помогает:</w:t>
      </w:r>
    </w:p>
    <w:p w14:paraId="24947445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Повысить самооценку: Успехи в любимом деле укрепляют веру ребенка в себя.</w:t>
      </w:r>
    </w:p>
    <w:p w14:paraId="6E3D4E3C" w14:textId="317E3F69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Развить познавательные способности: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27C4">
        <w:rPr>
          <w:rFonts w:ascii="Times New Roman" w:hAnsi="Times New Roman" w:cs="Times New Roman"/>
          <w:sz w:val="24"/>
          <w:szCs w:val="24"/>
        </w:rPr>
        <w:t>анятия, соответствующие интересам ребенка, стимулируют его любознательность и желание учиться.</w:t>
      </w:r>
    </w:p>
    <w:p w14:paraId="40EF4577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Сформировать целеустремленность: Ребенок учится ставить цели и достигать их.</w:t>
      </w:r>
    </w:p>
    <w:p w14:paraId="3648AED6" w14:textId="43C573AF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Развить социальные навыки: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C4">
        <w:rPr>
          <w:rFonts w:ascii="Times New Roman" w:hAnsi="Times New Roman" w:cs="Times New Roman"/>
          <w:sz w:val="24"/>
          <w:szCs w:val="24"/>
        </w:rPr>
        <w:t>ногие занятия предполагают взаимодействие с другими детьми и взрослыми.</w:t>
      </w:r>
    </w:p>
    <w:p w14:paraId="1D6821F5" w14:textId="101FCE63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Предотвратить выгорание</w:t>
      </w:r>
      <w:r w:rsidRPr="004427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27C4">
        <w:rPr>
          <w:rFonts w:ascii="Times New Roman" w:hAnsi="Times New Roman" w:cs="Times New Roman"/>
          <w:sz w:val="24"/>
          <w:szCs w:val="24"/>
        </w:rPr>
        <w:t>огда ребенок занимается тем, что ему нравится, он получает удовольствие от процесса, а не воспринимает его как обязанность.</w:t>
      </w:r>
    </w:p>
    <w:p w14:paraId="22D55751" w14:textId="77777777" w:rsid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FD50" w14:textId="68E7E1FB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С какого возраста начинать?</w:t>
      </w:r>
    </w:p>
    <w:p w14:paraId="7DBEDC85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Ответ прост: с самого раннего!</w:t>
      </w:r>
      <w:r w:rsidRPr="004427C4">
        <w:rPr>
          <w:rFonts w:ascii="Times New Roman" w:hAnsi="Times New Roman" w:cs="Times New Roman"/>
          <w:sz w:val="24"/>
          <w:szCs w:val="24"/>
        </w:rPr>
        <w:t xml:space="preserve"> Даже младенцы реагируют на музыку, яркие цвета, тактильные ощущения. Конечно, речь не идет о профессиональных занятиях, а о создании развивающей среды.</w:t>
      </w:r>
    </w:p>
    <w:p w14:paraId="1E1EE144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4A66D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0-1 год:</w:t>
      </w:r>
      <w:r w:rsidRPr="004427C4">
        <w:rPr>
          <w:rFonts w:ascii="Times New Roman" w:hAnsi="Times New Roman" w:cs="Times New Roman"/>
          <w:sz w:val="24"/>
          <w:szCs w:val="24"/>
        </w:rPr>
        <w:t xml:space="preserve"> Развивайте сенсорное восприятие. Показывайте яркие игрушки, включайте музыку, читайте книжки с картинками, давайте трогать разные по фактуре предметы.</w:t>
      </w:r>
    </w:p>
    <w:p w14:paraId="2A616A55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1-3 года:</w:t>
      </w:r>
      <w:r w:rsidRPr="004427C4">
        <w:rPr>
          <w:rFonts w:ascii="Times New Roman" w:hAnsi="Times New Roman" w:cs="Times New Roman"/>
          <w:sz w:val="24"/>
          <w:szCs w:val="24"/>
        </w:rPr>
        <w:t xml:space="preserve"> Предлагайте разнообразные игры. Лепите из пластилина, рисуйте пальчиковыми красками, стройте башни из кубиков, танцуйте под музыку, пойте песенки. Наблюдайте, что вызывает у ребенка наибольший интерес.</w:t>
      </w:r>
    </w:p>
    <w:p w14:paraId="76390456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3-6 лет</w:t>
      </w:r>
      <w:proofErr w:type="gramStart"/>
      <w:r w:rsidRPr="004427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427C4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4427C4">
        <w:rPr>
          <w:rFonts w:ascii="Times New Roman" w:hAnsi="Times New Roman" w:cs="Times New Roman"/>
          <w:sz w:val="24"/>
          <w:szCs w:val="24"/>
        </w:rPr>
        <w:t xml:space="preserve"> золотой возраст для начала более целенаправленного развития. Именно сейчас можно начинать пробовать различные кружки и секции.</w:t>
      </w:r>
    </w:p>
    <w:p w14:paraId="2E604B3C" w14:textId="7CDFF3D8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Как раскрыть талант ребенка-дошкольника?</w:t>
      </w:r>
    </w:p>
    <w:p w14:paraId="228B8455" w14:textId="369AAB24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Наблюдайте и слушайте:</w:t>
      </w:r>
    </w:p>
    <w:p w14:paraId="5D608133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Что нравится вашему ребенку? Какие игры он выбирает чаще всего? Чем он готов заниматься часами, не отвлекаясь?</w:t>
      </w:r>
    </w:p>
    <w:p w14:paraId="5A4976F0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На что он обращает внимание? Возможно, он с восторгом смотрит на танцоров, или внимательно слушает музыку, или с увлечением рассматривает насекомых.</w:t>
      </w:r>
    </w:p>
    <w:p w14:paraId="4F64C73A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Что у него получается лучше всего? Может быть, он ловко собирает конструктор, или красиво рисует, или легко запоминает стихи.</w:t>
      </w:r>
    </w:p>
    <w:p w14:paraId="5D2ABF0D" w14:textId="66A45FB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Слушайте его рассказы и фантазии. Часто в них скрываются его истинные интересы.</w:t>
      </w:r>
    </w:p>
    <w:p w14:paraId="5D42C099" w14:textId="4AF8CEF0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Создайте развивающую среду:</w:t>
      </w:r>
    </w:p>
    <w:p w14:paraId="64E38D43" w14:textId="68A9A616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Доступ к разнообразным материалам: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27C4">
        <w:rPr>
          <w:rFonts w:ascii="Times New Roman" w:hAnsi="Times New Roman" w:cs="Times New Roman"/>
          <w:sz w:val="24"/>
          <w:szCs w:val="24"/>
        </w:rPr>
        <w:t>раски, карандаши, пластилин, конструкторы, музыкальные инструменты (даже игрушечные), книги, развивающие игры.</w:t>
      </w:r>
    </w:p>
    <w:p w14:paraId="0F358596" w14:textId="77777777" w:rsid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Возможность для экспериментов: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4427C4">
        <w:rPr>
          <w:rFonts w:ascii="Times New Roman" w:hAnsi="Times New Roman" w:cs="Times New Roman"/>
          <w:b/>
          <w:bCs/>
          <w:sz w:val="24"/>
          <w:szCs w:val="24"/>
        </w:rPr>
        <w:t>е бойтесь беспорядка!</w:t>
      </w:r>
      <w:r w:rsidRPr="0044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F41D3" w14:textId="452A9F7E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Позвольте ребенку смешивать краски, строить необычные конструкции, придумывать свои правила игры.</w:t>
      </w:r>
    </w:p>
    <w:p w14:paraId="3FAFB087" w14:textId="5D0656F9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Ограничьте гаджеты: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427C4">
        <w:rPr>
          <w:rFonts w:ascii="Times New Roman" w:hAnsi="Times New Roman" w:cs="Times New Roman"/>
          <w:sz w:val="24"/>
          <w:szCs w:val="24"/>
        </w:rPr>
        <w:t>резмерное увлечение экранами подавляет творческое мышление и активность.</w:t>
      </w:r>
    </w:p>
    <w:p w14:paraId="620406B1" w14:textId="4627B6C3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Предлагайте, но не навязывайте:</w:t>
      </w:r>
    </w:p>
    <w:p w14:paraId="4F818DD7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Пробуйте разные виды деятельности: Запишитесь на пробные занятия по рисованию, танцам, музыке, спорту. Пусть ребенок сам выберет, что ему по душе.</w:t>
      </w:r>
    </w:p>
    <w:p w14:paraId="382B4D45" w14:textId="53801530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Не давите: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27C4">
        <w:rPr>
          <w:rFonts w:ascii="Times New Roman" w:hAnsi="Times New Roman" w:cs="Times New Roman"/>
          <w:sz w:val="24"/>
          <w:szCs w:val="24"/>
        </w:rPr>
        <w:t>сли ребенку не нравится какое-то занятие, не заставляйте его. Это может отбить у него желание заниматься чем-либо вообще.</w:t>
      </w:r>
    </w:p>
    <w:p w14:paraId="653BE17E" w14:textId="6842B968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Будьте гибкими: Интересы ребенка могут меняться. Это нормально! Позвольте ему искать себя.</w:t>
      </w:r>
    </w:p>
    <w:p w14:paraId="3B8DF0B5" w14:textId="62CFC164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Поощряйте процесс, а не только результат:</w:t>
      </w:r>
    </w:p>
    <w:p w14:paraId="4F582925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Хвалите за старание, за попытки, за усердие. "Как здорово ты старался!", "Мне нравится, как ты экспериментировал с цветами!", "Ты так увлеченно строил эту башню!".</w:t>
      </w:r>
    </w:p>
    <w:p w14:paraId="042F3EAC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Избегайте сравнений: Каждый ребенок уникален. Сравнение с другими может вызвать чувство неполноценности.</w:t>
      </w:r>
    </w:p>
    <w:p w14:paraId="17E2EA5B" w14:textId="1D4F7B55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Не критикуйте: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427C4">
        <w:rPr>
          <w:rFonts w:ascii="Times New Roman" w:hAnsi="Times New Roman" w:cs="Times New Roman"/>
          <w:sz w:val="24"/>
          <w:szCs w:val="24"/>
        </w:rPr>
        <w:t xml:space="preserve">место "Что это за каракули?"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27C4">
        <w:rPr>
          <w:rFonts w:ascii="Times New Roman" w:hAnsi="Times New Roman" w:cs="Times New Roman"/>
          <w:sz w:val="24"/>
          <w:szCs w:val="24"/>
        </w:rPr>
        <w:t>скажите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27C4">
        <w:rPr>
          <w:rFonts w:ascii="Times New Roman" w:hAnsi="Times New Roman" w:cs="Times New Roman"/>
          <w:sz w:val="24"/>
          <w:szCs w:val="24"/>
        </w:rPr>
        <w:t xml:space="preserve"> "Расскажи, что ты нарисовал?".</w:t>
      </w:r>
    </w:p>
    <w:p w14:paraId="3B708549" w14:textId="573B07C5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Будьте примером:</w:t>
      </w:r>
    </w:p>
    <w:p w14:paraId="66B61729" w14:textId="339B874A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Покажите свой интерес к чему-либо.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27C4">
        <w:rPr>
          <w:rFonts w:ascii="Times New Roman" w:hAnsi="Times New Roman" w:cs="Times New Roman"/>
          <w:sz w:val="24"/>
          <w:szCs w:val="24"/>
        </w:rPr>
        <w:t>сли вы сами с удовольствием читаете, рисуете, занимаетесь спортом, ребенок с большей вероятностью проявит интерес к этим занятиям.</w:t>
      </w:r>
    </w:p>
    <w:p w14:paraId="033FCA3C" w14:textId="11317AA8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Занимайтесь вместе: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427C4">
        <w:rPr>
          <w:rFonts w:ascii="Times New Roman" w:hAnsi="Times New Roman" w:cs="Times New Roman"/>
          <w:sz w:val="24"/>
          <w:szCs w:val="24"/>
        </w:rPr>
        <w:t>овместное творчество или спорт укрепляет связь и мотивирует ребенка.</w:t>
      </w:r>
    </w:p>
    <w:p w14:paraId="06566C05" w14:textId="27B0CD00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427C4">
        <w:rPr>
          <w:rFonts w:ascii="Times New Roman" w:hAnsi="Times New Roman" w:cs="Times New Roman"/>
          <w:sz w:val="24"/>
          <w:szCs w:val="24"/>
        </w:rPr>
        <w:t>щите профессиональную помощь (при необходимости):</w:t>
      </w:r>
    </w:p>
    <w:p w14:paraId="6663486D" w14:textId="66C921EB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Если вы видите явные признаки одаренности в какой-то области, но не знаете, как ее развивать, обратитесь к специалистам: педагогам, психологам, тренерам. Они могут дать ценные рекомендации и помочь подобрать подходящие методики.</w:t>
      </w:r>
    </w:p>
    <w:p w14:paraId="09DE671A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Распространенные ошибки родителей:</w:t>
      </w:r>
      <w:r w:rsidRPr="004427C4">
        <w:rPr>
          <w:rFonts w:ascii="Times New Roman" w:hAnsi="Times New Roman" w:cs="Times New Roman"/>
          <w:sz w:val="24"/>
          <w:szCs w:val="24"/>
        </w:rPr>
        <w:t xml:space="preserve"> чего следует избегать</w:t>
      </w:r>
    </w:p>
    <w:p w14:paraId="3425FA55" w14:textId="3E7EB50C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Навязывание своих амбиций: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427C4">
        <w:rPr>
          <w:rFonts w:ascii="Times New Roman" w:hAnsi="Times New Roman" w:cs="Times New Roman"/>
          <w:sz w:val="24"/>
          <w:szCs w:val="24"/>
        </w:rPr>
        <w:t xml:space="preserve">асто родители пытаются реализовать свои несбывшиеся мечты через ребенка.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427C4">
        <w:rPr>
          <w:rFonts w:ascii="Times New Roman" w:hAnsi="Times New Roman" w:cs="Times New Roman"/>
          <w:sz w:val="24"/>
          <w:szCs w:val="24"/>
        </w:rPr>
        <w:t>то губительно для его самооценки и истинных талантов.</w:t>
      </w:r>
    </w:p>
    <w:p w14:paraId="300156F6" w14:textId="05F0897E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Чрезмерное давление и перфекционизм: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427C4">
        <w:rPr>
          <w:rFonts w:ascii="Times New Roman" w:hAnsi="Times New Roman" w:cs="Times New Roman"/>
          <w:sz w:val="24"/>
          <w:szCs w:val="24"/>
        </w:rPr>
        <w:t>ребование идеального результата с раннего возраста может привести к страху ошибок и нежеланию пробовать новое.</w:t>
      </w:r>
    </w:p>
    <w:p w14:paraId="3E71EB2B" w14:textId="42E8CF8E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Игнорирование интересов ребенка: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27C4">
        <w:rPr>
          <w:rFonts w:ascii="Times New Roman" w:hAnsi="Times New Roman" w:cs="Times New Roman"/>
          <w:sz w:val="24"/>
          <w:szCs w:val="24"/>
        </w:rPr>
        <w:t>сли вы не прислушиваетесь к тому, что действительно увлекает вашего малыша, вы рискуете упустить его уникальные способности.</w:t>
      </w:r>
    </w:p>
    <w:p w14:paraId="33579542" w14:textId="61855116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Сравнение с другими детьми: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27C4">
        <w:rPr>
          <w:rFonts w:ascii="Times New Roman" w:hAnsi="Times New Roman" w:cs="Times New Roman"/>
          <w:sz w:val="24"/>
          <w:szCs w:val="24"/>
        </w:rPr>
        <w:t>аждый ребенок развивается в своем темпе и имеет свои сильные стороны. Сравнение может вызвать зависть, неуверенность и отбить желание развиваться.</w:t>
      </w:r>
    </w:p>
    <w:p w14:paraId="4205C723" w14:textId="76D5B753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Отсутствие поддержки: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427C4">
        <w:rPr>
          <w:rFonts w:ascii="Times New Roman" w:hAnsi="Times New Roman" w:cs="Times New Roman"/>
          <w:sz w:val="24"/>
          <w:szCs w:val="24"/>
        </w:rPr>
        <w:t>аже если талант ребенка кажется вам незначительным, ваша поддержка и вера в него – это самое главное.</w:t>
      </w:r>
    </w:p>
    <w:p w14:paraId="72B57276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lastRenderedPageBreak/>
        <w:t>Таланты, которые можно раскрыть у дошкольников:</w:t>
      </w:r>
    </w:p>
    <w:p w14:paraId="35F51686" w14:textId="584A5A8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  <w:u w:val="single"/>
        </w:rPr>
        <w:t>Творческие таланты:</w:t>
      </w:r>
      <w:r w:rsidRPr="0044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427C4">
        <w:rPr>
          <w:rFonts w:ascii="Times New Roman" w:hAnsi="Times New Roman" w:cs="Times New Roman"/>
          <w:sz w:val="24"/>
          <w:szCs w:val="24"/>
        </w:rPr>
        <w:t>исование, лепка, музыка, танцы, актерское мастерство, сочинение историй.</w:t>
      </w:r>
    </w:p>
    <w:p w14:paraId="166DDDB0" w14:textId="4058EB98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  <w:u w:val="single"/>
        </w:rPr>
        <w:t xml:space="preserve">Интеллектуальные таланты: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427C4">
        <w:rPr>
          <w:rFonts w:ascii="Times New Roman" w:hAnsi="Times New Roman" w:cs="Times New Roman"/>
          <w:sz w:val="24"/>
          <w:szCs w:val="24"/>
        </w:rPr>
        <w:t>огическое мышление, память, внимание, речь, интерес к наукам (даже в игровой форме).</w:t>
      </w:r>
    </w:p>
    <w:p w14:paraId="0FDE5599" w14:textId="42FC3CB0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 xml:space="preserve">Спортивные таланты: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27C4">
        <w:rPr>
          <w:rFonts w:ascii="Times New Roman" w:hAnsi="Times New Roman" w:cs="Times New Roman"/>
          <w:sz w:val="24"/>
          <w:szCs w:val="24"/>
        </w:rPr>
        <w:t>оординация, ловкость, выносливость, любовь к движению.</w:t>
      </w:r>
    </w:p>
    <w:p w14:paraId="5F868BF2" w14:textId="5FC2503E" w:rsid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  <w:u w:val="single"/>
        </w:rPr>
        <w:t>Социальные таланты:</w:t>
      </w:r>
      <w:r w:rsidRPr="0044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427C4">
        <w:rPr>
          <w:rFonts w:ascii="Times New Roman" w:hAnsi="Times New Roman" w:cs="Times New Roman"/>
          <w:sz w:val="24"/>
          <w:szCs w:val="24"/>
        </w:rPr>
        <w:t>мпатия, лидерские качества, умение общаться, находить общий язык с другими.</w:t>
      </w:r>
    </w:p>
    <w:p w14:paraId="3C8D521C" w14:textId="77777777" w:rsidR="004427C4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55738" w14:textId="4D2726C9" w:rsidR="004427C4" w:rsidRPr="004427C4" w:rsidRDefault="004427C4" w:rsidP="0044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C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344304FC" w14:textId="631FD8A8" w:rsidR="00694537" w:rsidRPr="004427C4" w:rsidRDefault="004427C4" w:rsidP="00442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C4">
        <w:rPr>
          <w:rFonts w:ascii="Times New Roman" w:hAnsi="Times New Roman" w:cs="Times New Roman"/>
          <w:sz w:val="24"/>
          <w:szCs w:val="24"/>
        </w:rPr>
        <w:t>Раскрытие таланта ребенка – это не гонка за достижениями, а увлекательное путешествие, полное открытий. Ваша роль как родителя – быть чутким наблюдателем, заботливым проводником и надежной опорой. Создавая благоприятную атмосферу, предлагая разнообразные возможности и искренне радуясь каждому шагу ребенка, вы помогаете ему найти свой уникальный путь и раскрыть весь свой потенциал. Помните, что каждый ребенок – это целый мир, и ваша задача – помочь ему этот мир исследовать и полюбить.</w:t>
      </w:r>
    </w:p>
    <w:sectPr w:rsidR="00694537" w:rsidRPr="004427C4" w:rsidSect="004427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4"/>
    <w:rsid w:val="001C7B27"/>
    <w:rsid w:val="004427C4"/>
    <w:rsid w:val="00557FA6"/>
    <w:rsid w:val="00896BB0"/>
    <w:rsid w:val="00E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C829"/>
  <w15:chartTrackingRefBased/>
  <w15:docId w15:val="{2050F166-6A7D-43FD-BF70-A2BEF4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2025-12-17T11:28:00Z</dcterms:created>
  <dcterms:modified xsi:type="dcterms:W3CDTF">2025-12-17T11:28:00Z</dcterms:modified>
</cp:coreProperties>
</file>